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981" w:rsidRDefault="009A3981">
      <w:pPr>
        <w:pStyle w:val="ConsPlusTitlePage"/>
      </w:pPr>
      <w:r>
        <w:t xml:space="preserve">Документ предоставлен </w:t>
      </w:r>
      <w:hyperlink r:id="rId5" w:history="1">
        <w:r>
          <w:rPr>
            <w:color w:val="0000FF"/>
          </w:rPr>
          <w:t>КонсультантПлюс</w:t>
        </w:r>
      </w:hyperlink>
      <w:r>
        <w:br/>
      </w:r>
    </w:p>
    <w:p w:rsidR="009A3981" w:rsidRDefault="009A3981">
      <w:pPr>
        <w:pStyle w:val="ConsPlusNormal"/>
        <w:outlineLvl w:val="0"/>
      </w:pPr>
    </w:p>
    <w:p w:rsidR="009A3981" w:rsidRDefault="009A3981">
      <w:pPr>
        <w:pStyle w:val="ConsPlusTitle"/>
        <w:jc w:val="center"/>
        <w:outlineLvl w:val="0"/>
      </w:pPr>
      <w:r>
        <w:t>АДМИНИСТРАЦИЯ МУНИЦИПАЛЬНОГО ОБРАЗОВАНИЯ "ГОРОД АСТРАХАНЬ"</w:t>
      </w:r>
    </w:p>
    <w:p w:rsidR="009A3981" w:rsidRDefault="009A3981">
      <w:pPr>
        <w:pStyle w:val="ConsPlusTitle"/>
        <w:jc w:val="both"/>
      </w:pPr>
    </w:p>
    <w:p w:rsidR="009A3981" w:rsidRDefault="009A3981">
      <w:pPr>
        <w:pStyle w:val="ConsPlusTitle"/>
        <w:jc w:val="center"/>
      </w:pPr>
      <w:r>
        <w:t>ПОСТАНОВЛЕНИЕ</w:t>
      </w:r>
    </w:p>
    <w:p w:rsidR="009A3981" w:rsidRDefault="009A3981">
      <w:pPr>
        <w:pStyle w:val="ConsPlusTitle"/>
        <w:jc w:val="center"/>
      </w:pPr>
      <w:r>
        <w:t>от 29 августа 2018 г. N 525</w:t>
      </w:r>
    </w:p>
    <w:p w:rsidR="009A3981" w:rsidRDefault="009A3981">
      <w:pPr>
        <w:pStyle w:val="ConsPlusTitle"/>
        <w:jc w:val="both"/>
      </w:pPr>
    </w:p>
    <w:p w:rsidR="009A3981" w:rsidRDefault="009A3981">
      <w:pPr>
        <w:pStyle w:val="ConsPlusTitle"/>
        <w:jc w:val="center"/>
      </w:pPr>
      <w:r>
        <w:t>ОБ УТВЕРЖДЕНИИ АДМИНИСТРАТИВНОГО РЕГЛАМЕНТА АДМИНИСТРАЦИИ</w:t>
      </w:r>
    </w:p>
    <w:p w:rsidR="009A3981" w:rsidRDefault="009A3981">
      <w:pPr>
        <w:pStyle w:val="ConsPlusTitle"/>
        <w:jc w:val="center"/>
      </w:pPr>
      <w:r>
        <w:t>МУНИЦИПАЛЬНОГО ОБРАЗОВАНИЯ "ГОРОД АСТРАХАНЬ" ПРЕДОСТАВЛЕНИЯ</w:t>
      </w:r>
    </w:p>
    <w:p w:rsidR="009A3981" w:rsidRDefault="009A3981">
      <w:pPr>
        <w:pStyle w:val="ConsPlusTitle"/>
        <w:jc w:val="center"/>
      </w:pPr>
      <w:r>
        <w:t>МУНИЦИПАЛЬНОЙ УСЛУГИ "ПРЕДОСТАВЛЕНИЕ ЗЕМЕЛЬНОГО УЧАСТКА,</w:t>
      </w:r>
    </w:p>
    <w:p w:rsidR="009A3981" w:rsidRDefault="009A3981">
      <w:pPr>
        <w:pStyle w:val="ConsPlusTitle"/>
        <w:jc w:val="center"/>
      </w:pPr>
      <w:r>
        <w:t>НАХОДЯЩЕГОСЯ В МУНИЦИПАЛЬНОЙ СОБСТВЕННОСТИ, ИЛИ ЗЕМЕЛЬНОГО</w:t>
      </w:r>
    </w:p>
    <w:p w:rsidR="009A3981" w:rsidRDefault="009A3981">
      <w:pPr>
        <w:pStyle w:val="ConsPlusTitle"/>
        <w:jc w:val="center"/>
      </w:pPr>
      <w:r>
        <w:t>УЧАСТКА, ГОСУДАРСТВЕННАЯ СОБСТВЕННОСТЬ НА КОТОРЫЙ НЕ</w:t>
      </w:r>
    </w:p>
    <w:p w:rsidR="009A3981" w:rsidRDefault="009A3981">
      <w:pPr>
        <w:pStyle w:val="ConsPlusTitle"/>
        <w:jc w:val="center"/>
      </w:pPr>
      <w:r>
        <w:t>РАЗГРАНИЧЕНА, ГРАЖДАНИНУ ИЛИ ЮРИДИЧЕСКОМУ ЛИЦУ В</w:t>
      </w:r>
    </w:p>
    <w:p w:rsidR="009A3981" w:rsidRDefault="009A3981">
      <w:pPr>
        <w:pStyle w:val="ConsPlusTitle"/>
        <w:jc w:val="center"/>
      </w:pPr>
      <w:r>
        <w:t>СОБСТВЕННОСТЬ БЕСПЛАТНО"</w:t>
      </w:r>
    </w:p>
    <w:p w:rsidR="009A3981" w:rsidRDefault="009A3981">
      <w:pPr>
        <w:pStyle w:val="ConsPlusNormal"/>
        <w:jc w:val="both"/>
      </w:pPr>
    </w:p>
    <w:p w:rsidR="009A3981" w:rsidRDefault="009A3981">
      <w:pPr>
        <w:pStyle w:val="ConsPlusNormal"/>
        <w:ind w:firstLine="540"/>
        <w:jc w:val="both"/>
      </w:pPr>
      <w:r>
        <w:t xml:space="preserve">В соответствии с Земельным </w:t>
      </w:r>
      <w:hyperlink r:id="rId6" w:history="1">
        <w:r>
          <w:rPr>
            <w:color w:val="0000FF"/>
          </w:rPr>
          <w:t>кодексом</w:t>
        </w:r>
      </w:hyperlink>
      <w:r>
        <w:t xml:space="preserve"> Российской Федерации, Федеральными законами "</w:t>
      </w:r>
      <w:hyperlink r:id="rId7" w:history="1">
        <w:r>
          <w:rPr>
            <w:color w:val="0000FF"/>
          </w:rPr>
          <w:t>Об организации предоставления</w:t>
        </w:r>
      </w:hyperlink>
      <w:r>
        <w:t xml:space="preserve"> государственных и муниципальных услуг", "</w:t>
      </w:r>
      <w:hyperlink r:id="rId8" w:history="1">
        <w:r>
          <w:rPr>
            <w:color w:val="0000FF"/>
          </w:rPr>
          <w:t>Об общих принципах организации</w:t>
        </w:r>
      </w:hyperlink>
      <w:r>
        <w:t xml:space="preserve"> местного самоуправления в Российской Федерации",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Pr>
            <w:color w:val="0000FF"/>
          </w:rPr>
          <w:t>Постановлением</w:t>
        </w:r>
      </w:hyperlink>
      <w:r>
        <w:t xml:space="preserve"> администрации города Астрахани от 03.12.2012 N 10383, постановляю:</w:t>
      </w:r>
    </w:p>
    <w:p w:rsidR="009A3981" w:rsidRDefault="009A3981">
      <w:pPr>
        <w:pStyle w:val="ConsPlusNormal"/>
        <w:spacing w:before="220"/>
        <w:ind w:firstLine="540"/>
        <w:jc w:val="both"/>
      </w:pPr>
      <w:bookmarkStart w:id="0" w:name="P15"/>
      <w:bookmarkEnd w:id="0"/>
      <w:r>
        <w:t xml:space="preserve">1. Утвердить прилагаемый административный </w:t>
      </w:r>
      <w:hyperlink w:anchor="P41"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9A3981" w:rsidRDefault="009A3981">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9A3981" w:rsidRDefault="009A3981">
      <w:pPr>
        <w:pStyle w:val="ConsPlusNormal"/>
        <w:spacing w:before="220"/>
        <w:ind w:firstLine="540"/>
        <w:jc w:val="both"/>
      </w:pPr>
      <w:r>
        <w:t xml:space="preserve">2.1. Исполнение административного Регламента, указанного в </w:t>
      </w:r>
      <w:hyperlink w:anchor="P15" w:history="1">
        <w:r>
          <w:rPr>
            <w:color w:val="0000FF"/>
          </w:rPr>
          <w:t>п. 1</w:t>
        </w:r>
      </w:hyperlink>
      <w:r>
        <w:t xml:space="preserve"> настоящего Постановления администрации муниципального образования "Город Астрахань".</w:t>
      </w:r>
    </w:p>
    <w:p w:rsidR="009A3981" w:rsidRDefault="009A3981">
      <w:pPr>
        <w:pStyle w:val="ConsPlusNormal"/>
        <w:spacing w:before="220"/>
        <w:ind w:firstLine="540"/>
        <w:jc w:val="both"/>
      </w:pPr>
      <w:r>
        <w:t xml:space="preserve">2.2. Размещение административного Регламента, указанного в </w:t>
      </w:r>
      <w:hyperlink w:anchor="P15" w:history="1">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9A3981" w:rsidRDefault="009A3981">
      <w:pPr>
        <w:pStyle w:val="ConsPlusNormal"/>
        <w:spacing w:before="220"/>
        <w:ind w:firstLine="540"/>
        <w:jc w:val="both"/>
      </w:pPr>
      <w:r>
        <w:t xml:space="preserve">2.3. Размещение административного Регламента, указанного в </w:t>
      </w:r>
      <w:hyperlink w:anchor="P15" w:history="1">
        <w:r>
          <w:rPr>
            <w:color w:val="0000FF"/>
          </w:rPr>
          <w:t>п.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9A3981" w:rsidRDefault="009A3981">
      <w:pPr>
        <w:pStyle w:val="ConsPlusNormal"/>
        <w:spacing w:before="220"/>
        <w:ind w:firstLine="540"/>
        <w:jc w:val="both"/>
      </w:pPr>
      <w:r>
        <w:t>3. Управлению информационной политики администрации муниципального образования "Город Астрахань":</w:t>
      </w:r>
    </w:p>
    <w:p w:rsidR="009A3981" w:rsidRDefault="009A3981">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9A3981" w:rsidRDefault="009A3981">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A3981" w:rsidRDefault="009A3981">
      <w:pPr>
        <w:pStyle w:val="ConsPlusNormal"/>
        <w:spacing w:before="220"/>
        <w:ind w:firstLine="540"/>
        <w:jc w:val="both"/>
      </w:pPr>
      <w:r>
        <w:t xml:space="preserve">4. Управлению контроля и документооборота администрации муниципального образования </w:t>
      </w:r>
      <w:r>
        <w:lastRenderedPageBreak/>
        <w:t>"Город Астрахань":</w:t>
      </w:r>
    </w:p>
    <w:p w:rsidR="009A3981" w:rsidRDefault="009A3981">
      <w:pPr>
        <w:pStyle w:val="ConsPlusNormal"/>
        <w:spacing w:before="220"/>
        <w:ind w:firstLine="540"/>
        <w:jc w:val="both"/>
      </w:pPr>
      <w:r>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9A3981" w:rsidRDefault="009A3981">
      <w:pPr>
        <w:pStyle w:val="ConsPlusNormal"/>
        <w:spacing w:before="220"/>
        <w:ind w:firstLine="540"/>
        <w:jc w:val="both"/>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A3981" w:rsidRDefault="009A3981">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9A3981" w:rsidRDefault="009A3981">
      <w:pPr>
        <w:pStyle w:val="ConsPlusNormal"/>
        <w:jc w:val="both"/>
      </w:pPr>
    </w:p>
    <w:p w:rsidR="009A3981" w:rsidRDefault="009A3981">
      <w:pPr>
        <w:pStyle w:val="ConsPlusNormal"/>
        <w:jc w:val="right"/>
      </w:pPr>
      <w:r>
        <w:t>Глава администрации</w:t>
      </w:r>
    </w:p>
    <w:p w:rsidR="009A3981" w:rsidRDefault="009A3981">
      <w:pPr>
        <w:pStyle w:val="ConsPlusNormal"/>
        <w:jc w:val="right"/>
      </w:pPr>
      <w:r>
        <w:t>О.А.ПОЛУМОРДВИНОВ</w:t>
      </w: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right"/>
        <w:outlineLvl w:val="0"/>
      </w:pPr>
      <w:r>
        <w:t>Утвержден</w:t>
      </w:r>
    </w:p>
    <w:p w:rsidR="009A3981" w:rsidRDefault="009A3981">
      <w:pPr>
        <w:pStyle w:val="ConsPlusNormal"/>
        <w:jc w:val="right"/>
      </w:pPr>
      <w:r>
        <w:t>Постановлением администрации</w:t>
      </w:r>
    </w:p>
    <w:p w:rsidR="009A3981" w:rsidRDefault="009A3981">
      <w:pPr>
        <w:pStyle w:val="ConsPlusNormal"/>
        <w:jc w:val="right"/>
      </w:pPr>
      <w:r>
        <w:t>муниципального образования</w:t>
      </w:r>
    </w:p>
    <w:p w:rsidR="009A3981" w:rsidRDefault="009A3981">
      <w:pPr>
        <w:pStyle w:val="ConsPlusNormal"/>
        <w:jc w:val="right"/>
      </w:pPr>
      <w:r>
        <w:t>"Город Астрахань"</w:t>
      </w:r>
    </w:p>
    <w:p w:rsidR="009A3981" w:rsidRDefault="009A3981">
      <w:pPr>
        <w:pStyle w:val="ConsPlusNormal"/>
        <w:jc w:val="right"/>
      </w:pPr>
      <w:r>
        <w:t>от 29 августа 2018 г. N 525</w:t>
      </w:r>
    </w:p>
    <w:p w:rsidR="009A3981" w:rsidRDefault="009A3981">
      <w:pPr>
        <w:pStyle w:val="ConsPlusNormal"/>
        <w:jc w:val="both"/>
      </w:pPr>
    </w:p>
    <w:p w:rsidR="009A3981" w:rsidRDefault="009A3981">
      <w:pPr>
        <w:pStyle w:val="ConsPlusTitle"/>
        <w:jc w:val="center"/>
      </w:pPr>
      <w:bookmarkStart w:id="1" w:name="P41"/>
      <w:bookmarkEnd w:id="1"/>
      <w:r>
        <w:t>АДМИНИСТРАТИВНЫЙ РЕГЛАМЕНТ</w:t>
      </w:r>
    </w:p>
    <w:p w:rsidR="009A3981" w:rsidRDefault="009A3981">
      <w:pPr>
        <w:pStyle w:val="ConsPlusTitle"/>
        <w:jc w:val="center"/>
      </w:pPr>
      <w:r>
        <w:t>АДМИНИСТРАЦИИ МУНИЦИПАЛЬНОГО ОБРАЗОВАНИЯ</w:t>
      </w:r>
    </w:p>
    <w:p w:rsidR="009A3981" w:rsidRDefault="009A3981">
      <w:pPr>
        <w:pStyle w:val="ConsPlusTitle"/>
        <w:jc w:val="center"/>
      </w:pPr>
      <w:r>
        <w:t>"ГОРОД АСТРАХАНЬ" ПРЕДОСТАВЛЕНИЯ МУНИЦИПАЛЬНОЙ</w:t>
      </w:r>
    </w:p>
    <w:p w:rsidR="009A3981" w:rsidRDefault="009A3981">
      <w:pPr>
        <w:pStyle w:val="ConsPlusTitle"/>
        <w:jc w:val="center"/>
      </w:pPr>
      <w:r>
        <w:t>УСЛУГИ "ПРЕДОСТАВЛЕНИЕ ЗЕМЕЛЬНОГО УЧАСТКА,</w:t>
      </w:r>
    </w:p>
    <w:p w:rsidR="009A3981" w:rsidRDefault="009A3981">
      <w:pPr>
        <w:pStyle w:val="ConsPlusTitle"/>
        <w:jc w:val="center"/>
      </w:pPr>
      <w:r>
        <w:t>НАХОДЯЩЕГОСЯ В МУНИЦИПАЛЬНОЙ СОБСТВЕННОСТИ, ИЛИ</w:t>
      </w:r>
    </w:p>
    <w:p w:rsidR="009A3981" w:rsidRDefault="009A3981">
      <w:pPr>
        <w:pStyle w:val="ConsPlusTitle"/>
        <w:jc w:val="center"/>
      </w:pPr>
      <w:r>
        <w:t>ЗЕМЕЛЬНОГО УЧАСТКА, ГОСУДАРСТВЕННАЯ СОБСТВЕННОСТЬ НА</w:t>
      </w:r>
    </w:p>
    <w:p w:rsidR="009A3981" w:rsidRDefault="009A3981">
      <w:pPr>
        <w:pStyle w:val="ConsPlusTitle"/>
        <w:jc w:val="center"/>
      </w:pPr>
      <w:r>
        <w:t>КОТОРЫЙ НЕ РАЗГРАНИЧЕНА, ГРАЖДАНИНУ ИЛИ ЮРИДИЧЕСКОМУ</w:t>
      </w:r>
    </w:p>
    <w:p w:rsidR="009A3981" w:rsidRDefault="009A3981">
      <w:pPr>
        <w:pStyle w:val="ConsPlusTitle"/>
        <w:jc w:val="center"/>
      </w:pPr>
      <w:r>
        <w:t>ЛИЦУ В СОБСТВЕННОСТЬ БЕСПЛАТНО"</w:t>
      </w:r>
    </w:p>
    <w:p w:rsidR="009A3981" w:rsidRDefault="009A3981">
      <w:pPr>
        <w:pStyle w:val="ConsPlusNormal"/>
        <w:jc w:val="both"/>
      </w:pPr>
    </w:p>
    <w:p w:rsidR="009A3981" w:rsidRDefault="009A3981">
      <w:pPr>
        <w:pStyle w:val="ConsPlusTitle"/>
        <w:jc w:val="center"/>
        <w:outlineLvl w:val="1"/>
      </w:pPr>
      <w:r>
        <w:t>1. Общие положения</w:t>
      </w:r>
    </w:p>
    <w:p w:rsidR="009A3981" w:rsidRDefault="009A3981">
      <w:pPr>
        <w:pStyle w:val="ConsPlusNormal"/>
        <w:jc w:val="both"/>
      </w:pPr>
    </w:p>
    <w:p w:rsidR="009A3981" w:rsidRDefault="009A3981">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9A3981" w:rsidRDefault="009A3981">
      <w:pPr>
        <w:pStyle w:val="ConsPlusNormal"/>
        <w:spacing w:before="220"/>
        <w:ind w:firstLine="540"/>
        <w:jc w:val="both"/>
      </w:pPr>
      <w:r>
        <w:t xml:space="preserve">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w:t>
      </w:r>
      <w:r>
        <w:lastRenderedPageBreak/>
        <w:t>(функций)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9A3981" w:rsidRDefault="009A3981">
      <w:pPr>
        <w:pStyle w:val="ConsPlusNormal"/>
        <w:spacing w:before="220"/>
        <w:ind w:firstLine="540"/>
        <w:jc w:val="both"/>
      </w:pPr>
      <w:r>
        <w:t xml:space="preserve">1.3. Предоставление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 (далее - муниципальная услуга) осуществляется физическим и юридическим лицам, обратившимся с запросом о предоставлении муниципальной услуги, выраженным в письменной или электронной форме (далее - заявители), в случаях, предусмотренных </w:t>
      </w:r>
      <w:hyperlink r:id="rId11" w:history="1">
        <w:r>
          <w:rPr>
            <w:color w:val="0000FF"/>
          </w:rPr>
          <w:t>статьей 39.5</w:t>
        </w:r>
      </w:hyperlink>
      <w:r>
        <w:t xml:space="preserve"> Земельного кодекса Российской Федерации.</w:t>
      </w:r>
    </w:p>
    <w:p w:rsidR="009A3981" w:rsidRDefault="009A3981">
      <w:pPr>
        <w:pStyle w:val="ConsPlusNormal"/>
        <w:spacing w:before="220"/>
        <w:ind w:firstLine="540"/>
        <w:jc w:val="both"/>
      </w:pPr>
      <w:r>
        <w:t xml:space="preserve">Действие настоящего административного Регламента не распространяется на предоставление земельных участков гражданам льготных категорий, предусмотренных </w:t>
      </w:r>
      <w:hyperlink r:id="rId12" w:history="1">
        <w:r>
          <w:rPr>
            <w:color w:val="0000FF"/>
          </w:rPr>
          <w:t>ст. 3</w:t>
        </w:r>
      </w:hyperlink>
      <w:r>
        <w:t xml:space="preserve"> Закона Астраханской области от 04.03.2008 N 7/2008-ОЗ "Об отдельных вопросах правового регулирования земельных отношений в Астраханской области".</w:t>
      </w:r>
    </w:p>
    <w:p w:rsidR="009A3981" w:rsidRDefault="009A3981">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9A3981" w:rsidRDefault="009A3981">
      <w:pPr>
        <w:pStyle w:val="ConsPlusNormal"/>
        <w:spacing w:before="220"/>
        <w:ind w:firstLine="540"/>
        <w:jc w:val="both"/>
      </w:pPr>
      <w:r>
        <w:t>1.4. Порядок информирования о правилах предоставления муниципальной услуги.</w:t>
      </w:r>
    </w:p>
    <w:p w:rsidR="009A3981" w:rsidRDefault="009A3981">
      <w:pPr>
        <w:pStyle w:val="ConsPlusNormal"/>
        <w:spacing w:before="220"/>
        <w:ind w:firstLine="540"/>
        <w:jc w:val="both"/>
      </w:pPr>
      <w:bookmarkStart w:id="2" w:name="P58"/>
      <w:bookmarkEnd w:id="2"/>
      <w:r>
        <w:t>1.4.1. Информация о месте нахождения, телефонах Управления муниципального имущества администрации муниципального образования "Город Астрахань" (далее - Управление):</w:t>
      </w:r>
    </w:p>
    <w:p w:rsidR="009A3981" w:rsidRDefault="009A3981">
      <w:pPr>
        <w:pStyle w:val="ConsPlusNormal"/>
        <w:spacing w:before="220"/>
        <w:ind w:firstLine="540"/>
        <w:jc w:val="both"/>
      </w:pPr>
      <w:r>
        <w:t>Место нахождения и почтовый адрес Управления:</w:t>
      </w:r>
    </w:p>
    <w:p w:rsidR="009A3981" w:rsidRDefault="009A3981">
      <w:pPr>
        <w:pStyle w:val="ConsPlusNormal"/>
        <w:spacing w:before="220"/>
        <w:ind w:firstLine="540"/>
        <w:jc w:val="both"/>
      </w:pPr>
      <w:r>
        <w:t>414000, г. Астрахань, ул. Ленина, 14.</w:t>
      </w:r>
    </w:p>
    <w:p w:rsidR="009A3981" w:rsidRDefault="009A3981">
      <w:pPr>
        <w:pStyle w:val="ConsPlusNormal"/>
        <w:spacing w:before="220"/>
        <w:ind w:firstLine="540"/>
        <w:jc w:val="both"/>
      </w:pPr>
      <w:r>
        <w:t>График работы Управления:</w:t>
      </w:r>
    </w:p>
    <w:p w:rsidR="009A3981" w:rsidRDefault="009A3981">
      <w:pPr>
        <w:pStyle w:val="ConsPlusNormal"/>
        <w:spacing w:before="220"/>
        <w:ind w:firstLine="540"/>
        <w:jc w:val="both"/>
      </w:pPr>
      <w:r>
        <w:t>понедельник - пятница - с 08.30 до 17.30; перерыв на обед - с 13.00 до 14.00, выходные дни - суббота, воскресенье.</w:t>
      </w:r>
    </w:p>
    <w:p w:rsidR="009A3981" w:rsidRDefault="009A3981">
      <w:pPr>
        <w:pStyle w:val="ConsPlusNormal"/>
        <w:spacing w:before="220"/>
        <w:ind w:firstLine="540"/>
        <w:jc w:val="both"/>
      </w:pPr>
      <w:r>
        <w:t>График приема входящей корреспонденции: вторник, пятница - с 9.00 до 13.00; понедельник, среда, четверг - с 9.00 до 16.00.</w:t>
      </w:r>
    </w:p>
    <w:p w:rsidR="009A3981" w:rsidRDefault="009A3981">
      <w:pPr>
        <w:pStyle w:val="ConsPlusNormal"/>
        <w:spacing w:before="220"/>
        <w:ind w:firstLine="540"/>
        <w:jc w:val="both"/>
      </w:pPr>
      <w:r>
        <w:t>График личного приема начальника Управления: по предварительной записи, среда - с 14.00 до 17.30.</w:t>
      </w:r>
    </w:p>
    <w:p w:rsidR="009A3981" w:rsidRDefault="009A3981">
      <w:pPr>
        <w:pStyle w:val="ConsPlusNormal"/>
        <w:spacing w:before="220"/>
        <w:ind w:firstLine="540"/>
        <w:jc w:val="both"/>
      </w:pPr>
      <w:r>
        <w:t>Телефоны для справок и консультаций Управления:</w:t>
      </w:r>
    </w:p>
    <w:p w:rsidR="009A3981" w:rsidRDefault="009A3981">
      <w:pPr>
        <w:pStyle w:val="ConsPlusNormal"/>
        <w:spacing w:before="220"/>
        <w:ind w:firstLine="540"/>
        <w:jc w:val="both"/>
      </w:pPr>
      <w:r>
        <w:t>8 (8512) 44-75-91 - телефон приемной Управления;</w:t>
      </w:r>
    </w:p>
    <w:p w:rsidR="009A3981" w:rsidRDefault="009A3981">
      <w:pPr>
        <w:pStyle w:val="ConsPlusNormal"/>
        <w:spacing w:before="220"/>
        <w:ind w:firstLine="540"/>
        <w:jc w:val="both"/>
      </w:pPr>
      <w:r>
        <w:t>8 (8512) 39-03-60 - телефон отдела распоряжения земельными ресурсами Управления (далее - отдел);</w:t>
      </w:r>
    </w:p>
    <w:p w:rsidR="009A3981" w:rsidRDefault="009A3981">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9A3981" w:rsidRDefault="009A3981">
      <w:pPr>
        <w:pStyle w:val="ConsPlusNormal"/>
        <w:spacing w:before="220"/>
        <w:ind w:firstLine="540"/>
        <w:jc w:val="both"/>
      </w:pPr>
      <w:r>
        <w:t>8 (8512) 44-71-23 - факс Управления.</w:t>
      </w:r>
    </w:p>
    <w:p w:rsidR="009A3981" w:rsidRDefault="009A3981">
      <w:pPr>
        <w:pStyle w:val="ConsPlusNormal"/>
        <w:spacing w:before="220"/>
        <w:ind w:firstLine="540"/>
        <w:jc w:val="both"/>
      </w:pPr>
      <w:r>
        <w:t xml:space="preserve">1.4.2. Информация о месте нахождения, телефонах МФЦ, территориально обособленных структурных подразделений (офисов) МФЦ указана в </w:t>
      </w:r>
      <w:hyperlink w:anchor="P446" w:history="1">
        <w:r>
          <w:rPr>
            <w:color w:val="0000FF"/>
          </w:rPr>
          <w:t>приложении 1</w:t>
        </w:r>
      </w:hyperlink>
      <w:r>
        <w:t xml:space="preserve"> к административному Регламенту.</w:t>
      </w:r>
    </w:p>
    <w:p w:rsidR="009A3981" w:rsidRDefault="009A3981">
      <w:pPr>
        <w:pStyle w:val="ConsPlusNormal"/>
        <w:spacing w:before="220"/>
        <w:ind w:firstLine="540"/>
        <w:jc w:val="both"/>
      </w:pPr>
      <w:r>
        <w:lastRenderedPageBreak/>
        <w:t>1.4.3. Адреса официальных сайтов.</w:t>
      </w:r>
    </w:p>
    <w:p w:rsidR="009A3981" w:rsidRDefault="009A3981">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9A3981" w:rsidRDefault="009A3981">
      <w:pPr>
        <w:pStyle w:val="ConsPlusNormal"/>
        <w:spacing w:before="220"/>
        <w:ind w:firstLine="540"/>
        <w:jc w:val="both"/>
      </w:pPr>
      <w:r>
        <w:t>Адрес электронной почты Управления: astumi@30gorod.ru.</w:t>
      </w:r>
    </w:p>
    <w:p w:rsidR="009A3981" w:rsidRDefault="009A3981">
      <w:pPr>
        <w:pStyle w:val="ConsPlusNormal"/>
        <w:spacing w:before="220"/>
        <w:ind w:firstLine="540"/>
        <w:jc w:val="both"/>
      </w:pPr>
      <w:r>
        <w:t>Адрес единого портала: http://www.gosuslugi.ru.</w:t>
      </w:r>
    </w:p>
    <w:p w:rsidR="009A3981" w:rsidRDefault="009A3981">
      <w:pPr>
        <w:pStyle w:val="ConsPlusNormal"/>
        <w:spacing w:before="220"/>
        <w:ind w:firstLine="540"/>
        <w:jc w:val="both"/>
      </w:pPr>
      <w:r>
        <w:t>Адрес регионального портала: http://gosuslugi.astrobl.ru.</w:t>
      </w:r>
    </w:p>
    <w:p w:rsidR="009A3981" w:rsidRDefault="009A3981">
      <w:pPr>
        <w:pStyle w:val="ConsPlusNormal"/>
        <w:spacing w:before="220"/>
        <w:ind w:firstLine="540"/>
        <w:jc w:val="both"/>
      </w:pPr>
      <w:r>
        <w:t>Адрес официального сайта МФЦ: http://mfc.astrobl.ru.</w:t>
      </w:r>
    </w:p>
    <w:p w:rsidR="009A3981" w:rsidRDefault="009A3981">
      <w:pPr>
        <w:pStyle w:val="ConsPlusNormal"/>
        <w:spacing w:before="220"/>
        <w:ind w:firstLine="540"/>
        <w:jc w:val="both"/>
      </w:pPr>
      <w:r>
        <w:t>Адрес электронной почты МФЦ: mfc.astrakhan@astrobl.ru.</w:t>
      </w:r>
    </w:p>
    <w:p w:rsidR="009A3981" w:rsidRDefault="009A3981">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9A3981" w:rsidRDefault="009A3981">
      <w:pPr>
        <w:pStyle w:val="ConsPlusNormal"/>
        <w:spacing w:before="220"/>
        <w:ind w:firstLine="540"/>
        <w:jc w:val="both"/>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9A3981" w:rsidRDefault="009A3981">
      <w:pPr>
        <w:pStyle w:val="ConsPlusNormal"/>
        <w:spacing w:before="220"/>
        <w:ind w:firstLine="540"/>
        <w:jc w:val="both"/>
      </w:pPr>
      <w:r>
        <w:t>Должностные лица и (или) работники Управления или работники МФЦ осуществляют информирование по следующим направлениям:</w:t>
      </w:r>
    </w:p>
    <w:p w:rsidR="009A3981" w:rsidRDefault="009A3981">
      <w:pPr>
        <w:pStyle w:val="ConsPlusNormal"/>
        <w:spacing w:before="220"/>
        <w:ind w:firstLine="540"/>
        <w:jc w:val="both"/>
      </w:pPr>
      <w:r>
        <w:t>- о местонахождении и графике работы Управления, отдела, МФЦ;</w:t>
      </w:r>
    </w:p>
    <w:p w:rsidR="009A3981" w:rsidRDefault="009A3981">
      <w:pPr>
        <w:pStyle w:val="ConsPlusNormal"/>
        <w:spacing w:before="220"/>
        <w:ind w:firstLine="540"/>
        <w:jc w:val="both"/>
      </w:pPr>
      <w:r>
        <w:t>- о справочных телефонах Управления, отдела, МФЦ, о почтовом адресе Управления, отдела, МФЦ;</w:t>
      </w:r>
    </w:p>
    <w:p w:rsidR="009A3981" w:rsidRDefault="009A3981">
      <w:pPr>
        <w:pStyle w:val="ConsPlusNormal"/>
        <w:spacing w:before="220"/>
        <w:ind w:firstLine="540"/>
        <w:jc w:val="both"/>
      </w:pPr>
      <w:r>
        <w:t>-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rsidR="009A3981" w:rsidRDefault="009A3981">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9A3981" w:rsidRDefault="009A3981">
      <w:pPr>
        <w:pStyle w:val="ConsPlusNormal"/>
        <w:spacing w:before="220"/>
        <w:ind w:firstLine="540"/>
        <w:jc w:val="both"/>
      </w:pPr>
      <w:r>
        <w:t>- о порядке, форме и месте размещения указанной в настоящем подпункте информации.</w:t>
      </w:r>
    </w:p>
    <w:p w:rsidR="009A3981" w:rsidRDefault="009A3981">
      <w:pPr>
        <w:pStyle w:val="ConsPlusNormal"/>
        <w:spacing w:before="220"/>
        <w:ind w:firstLine="540"/>
        <w:jc w:val="both"/>
      </w:pPr>
      <w:r>
        <w:t>Основными требованиями к консультации заявителей являются:</w:t>
      </w:r>
    </w:p>
    <w:p w:rsidR="009A3981" w:rsidRDefault="009A3981">
      <w:pPr>
        <w:pStyle w:val="ConsPlusNormal"/>
        <w:spacing w:before="220"/>
        <w:ind w:firstLine="540"/>
        <w:jc w:val="both"/>
      </w:pPr>
      <w:r>
        <w:t>- полнота, актуальность и достоверность информации о порядке предоставления муниципальной услуги;</w:t>
      </w:r>
    </w:p>
    <w:p w:rsidR="009A3981" w:rsidRDefault="009A3981">
      <w:pPr>
        <w:pStyle w:val="ConsPlusNormal"/>
        <w:spacing w:before="220"/>
        <w:ind w:firstLine="540"/>
        <w:jc w:val="both"/>
      </w:pPr>
      <w:r>
        <w:t>- своевременность;</w:t>
      </w:r>
    </w:p>
    <w:p w:rsidR="009A3981" w:rsidRDefault="009A3981">
      <w:pPr>
        <w:pStyle w:val="ConsPlusNormal"/>
        <w:spacing w:before="220"/>
        <w:ind w:firstLine="540"/>
        <w:jc w:val="both"/>
      </w:pPr>
      <w:r>
        <w:t>- четкость в изложении материала;</w:t>
      </w:r>
    </w:p>
    <w:p w:rsidR="009A3981" w:rsidRDefault="009A3981">
      <w:pPr>
        <w:pStyle w:val="ConsPlusNormal"/>
        <w:spacing w:before="220"/>
        <w:ind w:firstLine="540"/>
        <w:jc w:val="both"/>
      </w:pPr>
      <w:r>
        <w:t>- полнота консультирования;</w:t>
      </w:r>
    </w:p>
    <w:p w:rsidR="009A3981" w:rsidRDefault="009A3981">
      <w:pPr>
        <w:pStyle w:val="ConsPlusNormal"/>
        <w:spacing w:before="220"/>
        <w:ind w:firstLine="540"/>
        <w:jc w:val="both"/>
      </w:pPr>
      <w:r>
        <w:t>- наглядность форм подачи материала;</w:t>
      </w:r>
    </w:p>
    <w:p w:rsidR="009A3981" w:rsidRDefault="009A3981">
      <w:pPr>
        <w:pStyle w:val="ConsPlusNormal"/>
        <w:spacing w:before="220"/>
        <w:ind w:firstLine="540"/>
        <w:jc w:val="both"/>
      </w:pPr>
      <w:r>
        <w:t>- удобство и доступность.</w:t>
      </w:r>
    </w:p>
    <w:p w:rsidR="009A3981" w:rsidRDefault="009A3981">
      <w:pPr>
        <w:pStyle w:val="ConsPlusNormal"/>
        <w:spacing w:before="220"/>
        <w:ind w:firstLine="540"/>
        <w:jc w:val="both"/>
      </w:pPr>
      <w:r>
        <w:t>Время ожидания в очереди для получения информации о предоставлении муниципальной услуги не должно превышать 15 минут.</w:t>
      </w:r>
    </w:p>
    <w:p w:rsidR="009A3981" w:rsidRDefault="009A3981">
      <w:pPr>
        <w:pStyle w:val="ConsPlusNormal"/>
        <w:spacing w:before="220"/>
        <w:ind w:firstLine="540"/>
        <w:jc w:val="both"/>
      </w:pPr>
      <w:r>
        <w:lastRenderedPageBreak/>
        <w:t>Время получения ответа при индивидуальном устном информировании не должно превышать 15 минут.</w:t>
      </w:r>
    </w:p>
    <w:p w:rsidR="009A3981" w:rsidRDefault="009A3981">
      <w:pPr>
        <w:pStyle w:val="ConsPlusNormal"/>
        <w:spacing w:before="220"/>
        <w:ind w:firstLine="540"/>
        <w:jc w:val="both"/>
      </w:pPr>
      <w:r>
        <w:t>1.4.5. Информирование заявителей в Управлении и МФЦ осуществляется в форме:</w:t>
      </w:r>
    </w:p>
    <w:p w:rsidR="009A3981" w:rsidRDefault="009A3981">
      <w:pPr>
        <w:pStyle w:val="ConsPlusNormal"/>
        <w:spacing w:before="220"/>
        <w:ind w:firstLine="540"/>
        <w:jc w:val="both"/>
      </w:pPr>
      <w: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9A3981" w:rsidRDefault="009A3981">
      <w:pPr>
        <w:pStyle w:val="ConsPlusNormal"/>
        <w:spacing w:before="220"/>
        <w:ind w:firstLine="540"/>
        <w:jc w:val="both"/>
      </w:pPr>
      <w:r>
        <w:t>- взаимодействия должностных лиц и (или) специалистов Управления или работников МФЦ с заявителями по почте, электронной почте;</w:t>
      </w:r>
    </w:p>
    <w:p w:rsidR="009A3981" w:rsidRDefault="009A3981">
      <w:pPr>
        <w:pStyle w:val="ConsPlusNormal"/>
        <w:spacing w:before="220"/>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9A3981" w:rsidRDefault="009A3981">
      <w:pPr>
        <w:pStyle w:val="ConsPlusNormal"/>
        <w:spacing w:before="220"/>
        <w:ind w:firstLine="540"/>
        <w:jc w:val="both"/>
      </w:pPr>
      <w:r>
        <w:t>1.4.6. Требования к форме и характеру взаимодействия должностных лиц и (или) специалистов Управления или работников МФЦ с заявителями:</w:t>
      </w:r>
    </w:p>
    <w:p w:rsidR="009A3981" w:rsidRDefault="009A3981">
      <w:pPr>
        <w:pStyle w:val="ConsPlusNormal"/>
        <w:spacing w:before="220"/>
        <w:ind w:firstLine="540"/>
        <w:jc w:val="both"/>
      </w:pPr>
      <w:r>
        <w:t>- при ответе на телефонные звонки должностное лицо и (или) специалист Управления или работник МФЦ представляется, назвав свою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9A3981" w:rsidRDefault="009A3981">
      <w:pPr>
        <w:pStyle w:val="ConsPlusNormal"/>
        <w:spacing w:before="220"/>
        <w:ind w:firstLine="540"/>
        <w:jc w:val="both"/>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9A3981" w:rsidRDefault="009A3981">
      <w:pPr>
        <w:pStyle w:val="ConsPlusNormal"/>
        <w:spacing w:before="220"/>
        <w:ind w:firstLine="540"/>
        <w:jc w:val="both"/>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9A3981" w:rsidRDefault="009A3981">
      <w:pPr>
        <w:pStyle w:val="ConsPlusNormal"/>
        <w:spacing w:before="220"/>
        <w:ind w:firstLine="540"/>
        <w:jc w:val="both"/>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9A3981" w:rsidRDefault="009A3981">
      <w:pPr>
        <w:pStyle w:val="ConsPlusNormal"/>
        <w:spacing w:before="220"/>
        <w:ind w:firstLine="540"/>
        <w:jc w:val="both"/>
      </w:pPr>
      <w:r>
        <w:t>1.4.7. 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
    <w:p w:rsidR="009A3981" w:rsidRDefault="009A3981">
      <w:pPr>
        <w:pStyle w:val="ConsPlusNormal"/>
        <w:spacing w:before="220"/>
        <w:ind w:firstLine="540"/>
        <w:jc w:val="both"/>
      </w:pPr>
      <w:r>
        <w:t>- текст настоящего административного Регламента;</w:t>
      </w:r>
    </w:p>
    <w:p w:rsidR="009A3981" w:rsidRDefault="009A3981">
      <w:pPr>
        <w:pStyle w:val="ConsPlusNormal"/>
        <w:spacing w:before="220"/>
        <w:ind w:firstLine="540"/>
        <w:jc w:val="both"/>
      </w:pPr>
      <w:r>
        <w:t>- образец заявления о предоставлении земельного участка в собственность бесплатно (</w:t>
      </w:r>
      <w:hyperlink w:anchor="P857" w:history="1">
        <w:r>
          <w:rPr>
            <w:color w:val="0000FF"/>
          </w:rPr>
          <w:t>приложение 2</w:t>
        </w:r>
      </w:hyperlink>
      <w:r>
        <w:t xml:space="preserve"> к административному Регламенту);</w:t>
      </w:r>
    </w:p>
    <w:p w:rsidR="009A3981" w:rsidRDefault="009A3981">
      <w:pPr>
        <w:pStyle w:val="ConsPlusNormal"/>
        <w:spacing w:before="220"/>
        <w:ind w:firstLine="540"/>
        <w:jc w:val="both"/>
      </w:pPr>
      <w:r>
        <w:t xml:space="preserve">- </w:t>
      </w:r>
      <w:hyperlink w:anchor="P929" w:history="1">
        <w:r>
          <w:rPr>
            <w:color w:val="0000FF"/>
          </w:rPr>
          <w:t>блок-схема</w:t>
        </w:r>
      </w:hyperlink>
      <w:r>
        <w:t>, наглядно отображающая последовательность прохождения всех административных процедур (приложение 3 к административному Регламенту);</w:t>
      </w:r>
    </w:p>
    <w:p w:rsidR="009A3981" w:rsidRDefault="009A3981">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9A3981" w:rsidRDefault="009A3981">
      <w:pPr>
        <w:pStyle w:val="ConsPlusNormal"/>
        <w:spacing w:before="220"/>
        <w:ind w:firstLine="540"/>
        <w:jc w:val="both"/>
      </w:pPr>
      <w:r>
        <w:t>- адреса, номера телефонов и факса, график работы Управления и МФЦ, адреса регионального и единого порталов;</w:t>
      </w:r>
    </w:p>
    <w:p w:rsidR="009A3981" w:rsidRDefault="009A3981">
      <w:pPr>
        <w:pStyle w:val="ConsPlusNormal"/>
        <w:spacing w:before="220"/>
        <w:ind w:firstLine="540"/>
        <w:jc w:val="both"/>
      </w:pPr>
      <w:r>
        <w:t xml:space="preserve">- исчерпывающий перечень документов, которые заявитель самостоятельно представляет </w:t>
      </w:r>
      <w:r>
        <w:lastRenderedPageBreak/>
        <w:t>для получения муниципальной услуги;</w:t>
      </w:r>
    </w:p>
    <w:p w:rsidR="009A3981" w:rsidRDefault="009A3981">
      <w:pPr>
        <w:pStyle w:val="ConsPlusNormal"/>
        <w:spacing w:before="220"/>
        <w:ind w:firstLine="540"/>
        <w:jc w:val="both"/>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9A3981" w:rsidRDefault="009A3981">
      <w:pPr>
        <w:pStyle w:val="ConsPlusNormal"/>
        <w:spacing w:before="220"/>
        <w:ind w:firstLine="540"/>
        <w:jc w:val="both"/>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9A3981" w:rsidRDefault="009A3981">
      <w:pPr>
        <w:pStyle w:val="ConsPlusNormal"/>
        <w:spacing w:before="220"/>
        <w:ind w:firstLine="540"/>
        <w:jc w:val="both"/>
      </w:pPr>
      <w:r>
        <w:t>- досудебный (внесудебный) порядок обжалования заявителем решений и действий (бездействия) Управления, должностного лица Управления;</w:t>
      </w:r>
    </w:p>
    <w:p w:rsidR="009A3981" w:rsidRDefault="009A3981">
      <w:pPr>
        <w:pStyle w:val="ConsPlusNormal"/>
        <w:spacing w:before="220"/>
        <w:ind w:firstLine="540"/>
        <w:jc w:val="both"/>
      </w:pPr>
      <w:r>
        <w:t>- необходимая оперативная информация о предоставлении муниципальной услуги.</w:t>
      </w:r>
    </w:p>
    <w:p w:rsidR="009A3981" w:rsidRDefault="009A3981">
      <w:pPr>
        <w:pStyle w:val="ConsPlusNormal"/>
        <w:spacing w:before="220"/>
        <w:ind w:firstLine="540"/>
        <w:jc w:val="both"/>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9A3981" w:rsidRDefault="009A3981">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9A3981" w:rsidRDefault="009A3981">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9A3981" w:rsidRDefault="009A3981">
      <w:pPr>
        <w:pStyle w:val="ConsPlusNormal"/>
        <w:jc w:val="both"/>
      </w:pPr>
    </w:p>
    <w:p w:rsidR="009A3981" w:rsidRDefault="009A3981">
      <w:pPr>
        <w:pStyle w:val="ConsPlusTitle"/>
        <w:jc w:val="center"/>
        <w:outlineLvl w:val="1"/>
      </w:pPr>
      <w:r>
        <w:t>2. Стандарт предоставления муниципальной услуги</w:t>
      </w:r>
    </w:p>
    <w:p w:rsidR="009A3981" w:rsidRDefault="009A3981">
      <w:pPr>
        <w:pStyle w:val="ConsPlusNormal"/>
        <w:jc w:val="both"/>
      </w:pPr>
    </w:p>
    <w:p w:rsidR="009A3981" w:rsidRDefault="009A3981">
      <w:pPr>
        <w:pStyle w:val="ConsPlusNormal"/>
        <w:ind w:firstLine="540"/>
        <w:jc w:val="both"/>
      </w:pPr>
      <w:r>
        <w:t>2.1. Наименование муниципальной услуги:</w:t>
      </w:r>
    </w:p>
    <w:p w:rsidR="009A3981" w:rsidRDefault="009A3981">
      <w:pPr>
        <w:pStyle w:val="ConsPlusNormal"/>
        <w:spacing w:before="220"/>
        <w:ind w:firstLine="540"/>
        <w:jc w:val="both"/>
      </w:pPr>
      <w:r>
        <w:t>"Предоставление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9A3981" w:rsidRDefault="009A3981">
      <w:pPr>
        <w:pStyle w:val="ConsPlusNormal"/>
        <w:spacing w:before="220"/>
        <w:ind w:firstLine="540"/>
        <w:jc w:val="both"/>
      </w:pPr>
      <w:r>
        <w:t>2.2. Органы и организации, участвующие в предоставлении муниципальной услуги.</w:t>
      </w:r>
    </w:p>
    <w:p w:rsidR="009A3981" w:rsidRDefault="009A3981">
      <w:pPr>
        <w:pStyle w:val="ConsPlusNormal"/>
        <w:spacing w:before="220"/>
        <w:ind w:firstLine="540"/>
        <w:jc w:val="both"/>
      </w:pPr>
      <w:r>
        <w:t>2.2.1. Предоставление муниципальной услуги осуществляется Управлением.</w:t>
      </w:r>
    </w:p>
    <w:p w:rsidR="009A3981" w:rsidRDefault="009A3981">
      <w:pPr>
        <w:pStyle w:val="ConsPlusNormal"/>
        <w:spacing w:before="220"/>
        <w:ind w:firstLine="540"/>
        <w:jc w:val="both"/>
      </w:pPr>
      <w:r>
        <w:t>Управление обеспечивает предоставление муниципальной услуги через МФЦ или единый либо региональный порталы.</w:t>
      </w:r>
    </w:p>
    <w:p w:rsidR="009A3981" w:rsidRDefault="009A3981">
      <w:pPr>
        <w:pStyle w:val="ConsPlusNormal"/>
        <w:spacing w:before="220"/>
        <w:ind w:firstLine="540"/>
        <w:jc w:val="both"/>
      </w:pPr>
      <w:r>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9A3981" w:rsidRDefault="009A3981">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9A3981" w:rsidRDefault="009A3981">
      <w:pPr>
        <w:pStyle w:val="ConsPlusNormal"/>
        <w:spacing w:before="220"/>
        <w:ind w:firstLine="540"/>
        <w:jc w:val="both"/>
      </w:pPr>
      <w:r>
        <w:t>- Федеральная служба государственной регистрации, кадастра и картографии;</w:t>
      </w:r>
    </w:p>
    <w:p w:rsidR="009A3981" w:rsidRDefault="009A3981">
      <w:pPr>
        <w:pStyle w:val="ConsPlusNormal"/>
        <w:spacing w:before="220"/>
        <w:ind w:firstLine="540"/>
        <w:jc w:val="both"/>
      </w:pPr>
      <w:r>
        <w:t>- Федеральная налоговая служба.</w:t>
      </w:r>
    </w:p>
    <w:p w:rsidR="009A3981" w:rsidRDefault="009A3981">
      <w:pPr>
        <w:pStyle w:val="ConsPlusNormal"/>
        <w:spacing w:before="220"/>
        <w:ind w:firstLine="540"/>
        <w:jc w:val="both"/>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9A3981" w:rsidRDefault="009A3981">
      <w:pPr>
        <w:pStyle w:val="ConsPlusNormal"/>
        <w:spacing w:before="220"/>
        <w:ind w:firstLine="540"/>
        <w:jc w:val="both"/>
      </w:pPr>
      <w:bookmarkStart w:id="3" w:name="P131"/>
      <w:bookmarkEnd w:id="3"/>
      <w:r>
        <w:t>2.3. Описание результата предоставления муниципальной услуги.</w:t>
      </w:r>
    </w:p>
    <w:p w:rsidR="009A3981" w:rsidRDefault="009A3981">
      <w:pPr>
        <w:pStyle w:val="ConsPlusNormal"/>
        <w:spacing w:before="220"/>
        <w:ind w:firstLine="540"/>
        <w:jc w:val="both"/>
      </w:pPr>
      <w:r>
        <w:lastRenderedPageBreak/>
        <w:t>Результатом предоставления муниципальной услуги является выдача (направление) заявителю копии решения о предоставлении земельного участка бесплатно в собственность либо решения об отказе в предоставлении муниципальной услуги, принимаемые в форме распоряжения Управления.</w:t>
      </w:r>
    </w:p>
    <w:p w:rsidR="009A3981" w:rsidRDefault="009A3981">
      <w:pPr>
        <w:pStyle w:val="ConsPlusNormal"/>
        <w:spacing w:before="220"/>
        <w:ind w:firstLine="540"/>
        <w:jc w:val="both"/>
      </w:pPr>
      <w:r>
        <w:t>2.4. Срок предоставления муниципальной услуги.</w:t>
      </w:r>
    </w:p>
    <w:p w:rsidR="009A3981" w:rsidRDefault="009A3981">
      <w:pPr>
        <w:pStyle w:val="ConsPlusNormal"/>
        <w:spacing w:before="220"/>
        <w:ind w:firstLine="540"/>
        <w:jc w:val="both"/>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9A3981" w:rsidRDefault="009A3981">
      <w:pPr>
        <w:pStyle w:val="ConsPlusNormal"/>
        <w:spacing w:before="220"/>
        <w:ind w:firstLine="540"/>
        <w:jc w:val="both"/>
      </w:pPr>
      <w:r>
        <w:t>- прием, регистрация заявления и документов - 1 день;</w:t>
      </w:r>
    </w:p>
    <w:p w:rsidR="009A3981" w:rsidRDefault="009A3981">
      <w:pPr>
        <w:pStyle w:val="ConsPlusNormal"/>
        <w:spacing w:before="220"/>
        <w:ind w:firstLine="540"/>
        <w:jc w:val="both"/>
      </w:pPr>
      <w:r>
        <w:t>- рассмотрение заявления и документов, подготовка проекта решения о предоставлении земельного участка бесплатно в собственность либо принятие решения об отказе в предоставлении муниципальной услуги - 28 дней;</w:t>
      </w:r>
    </w:p>
    <w:p w:rsidR="009A3981" w:rsidRDefault="009A3981">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9A3981" w:rsidRDefault="009A3981">
      <w:pPr>
        <w:pStyle w:val="ConsPlusNormal"/>
        <w:spacing w:before="220"/>
        <w:ind w:firstLine="540"/>
        <w:jc w:val="both"/>
      </w:pPr>
      <w:r>
        <w:t>- выдача (направление) заявителю копии решения о предоставлении земельного участка бесплатно в собственность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9A3981" w:rsidRDefault="009A3981">
      <w:pPr>
        <w:pStyle w:val="ConsPlusNormal"/>
        <w:spacing w:before="220"/>
        <w:ind w:firstLine="540"/>
        <w:jc w:val="both"/>
      </w:pPr>
      <w:r>
        <w:t xml:space="preserve">В случае представления заявителем документов, указанных в </w:t>
      </w:r>
      <w:hyperlink w:anchor="P164" w:history="1">
        <w:r>
          <w:rPr>
            <w:color w:val="0000FF"/>
          </w:rPr>
          <w:t>пп. 2.6.1</w:t>
        </w:r>
      </w:hyperlink>
      <w:r>
        <w:t xml:space="preserve">, </w:t>
      </w:r>
      <w:hyperlink w:anchor="P181" w:history="1">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9A3981" w:rsidRDefault="009A3981">
      <w:pPr>
        <w:pStyle w:val="ConsPlusNormal"/>
        <w:spacing w:before="220"/>
        <w:ind w:firstLine="540"/>
        <w:jc w:val="both"/>
      </w:pPr>
      <w:r>
        <w:t>2.5. Правовые основания для предоставления муниципальной услуги.</w:t>
      </w:r>
    </w:p>
    <w:p w:rsidR="009A3981" w:rsidRDefault="009A3981">
      <w:pPr>
        <w:pStyle w:val="ConsPlusNormal"/>
        <w:spacing w:before="220"/>
        <w:ind w:firstLine="540"/>
        <w:jc w:val="both"/>
      </w:pPr>
      <w:r>
        <w:t>Предоставление муниципальной услуги осуществляется в соответствии с:</w:t>
      </w:r>
    </w:p>
    <w:p w:rsidR="009A3981" w:rsidRDefault="009A3981">
      <w:pPr>
        <w:pStyle w:val="ConsPlusNormal"/>
        <w:spacing w:before="220"/>
        <w:ind w:firstLine="540"/>
        <w:jc w:val="both"/>
      </w:pPr>
      <w:r>
        <w:t xml:space="preserve">- </w:t>
      </w:r>
      <w:hyperlink r:id="rId13" w:history="1">
        <w:r>
          <w:rPr>
            <w:color w:val="0000FF"/>
          </w:rPr>
          <w:t>Конституцией</w:t>
        </w:r>
      </w:hyperlink>
      <w:r>
        <w:t xml:space="preserve"> Российской Федерации (Российская газета, 1993, N 237, 2008, N 267, 2014, N 27, N 163);</w:t>
      </w:r>
    </w:p>
    <w:p w:rsidR="009A3981" w:rsidRDefault="009A3981">
      <w:pPr>
        <w:pStyle w:val="ConsPlusNormal"/>
        <w:spacing w:before="220"/>
        <w:ind w:firstLine="540"/>
        <w:jc w:val="both"/>
      </w:pPr>
      <w:r>
        <w:t xml:space="preserve">- Земельным </w:t>
      </w:r>
      <w:hyperlink r:id="rId14" w:history="1">
        <w:r>
          <w:rPr>
            <w:color w:val="0000FF"/>
          </w:rPr>
          <w:t>кодексом</w:t>
        </w:r>
      </w:hyperlink>
      <w:r>
        <w:t xml:space="preserve"> Российской Федерации (Собрание законодательства РФ, 2001, N 44, ст. 4147; 2003, N 27 (ч. 1), ст. 2700; 2004, N 27, ст. 2711; N 41, ст. 3993; N 52 (ч. 1), ст. 5276; 2005, N 1 (ч. 1), ст. 15; ст. 17; N 10, ст. 763; N 30 (ч. II), ст. 3122; ст. 3128; 2006, N 1, ст. 17; N 17 (ч. 1), ст. 1782; N 23, ст. 2380; N 27, ст. 2880; ст. 2881; N 31 (ч. 1), 3453; N 43, ст. 4412; N 50, ст. 5279; ст. 5282; N 52 (ч. 1), 5498; 2007, N 1 (ч. 1), ст. 23; ст. 24; N 10, ст. 1148; N 21, ст. 2455; N 26, ст. 3075; N 31, ст. 4009; N 45, ст. 5417; N 46, ст. 5553; 2008, N 20, ст. 2251; ст. 2253, N 29 (ч. 1), ст. 3418; N 30 (ч. 1), ст. 3597; N 30 (ч. 2), ст. 3616; N 52 (ч. 1), ст. 6236; 2009, N 1, ст. 19; N 11, ст. 1261; N 29, ст. 3582; ст. 3601; N 30, ст. 3735; ст. 6416; ст. 6419; ст. 6441; 2010, N 30, ст. 3998; 2011, N 1, ст. 47, ст. 54; N 13, ст. 1688; N 15, ст. 2029; N 25, ст. 3531; N 27, ст. 3880; N 29, ст. 4284; N 30 (ч. 1), ст. 4562, ст. 4563, ст. 4567, ст. 4594, ст. 4605; N 48, ст. 6732; N 49 (ч. 1), ст. 7027, ст. 7043; N 50, ст. 7343, ст. 7365, ст. 7366; N 51, ст. 7446, ст. 7448; 2012, N 26, ст. 3446; N 31, ст. 4322; N 53 (ч. 1), ст. 7643; 2013, N 9, ст. 873; N 14, ст. 1663; N 19, ст. 2325, ст. 2329, ст. 2331; N 23, ст. 2881; N 27, ст. 3440, ст. 3477, N 30 (ч. 1), ст. 4080; N 52 (ч. 1), ст. 6961; ст. 6971; ст. 6976; ст. 7011; 2014, N 30 (ч. 1.), ст. 4218, ст. 4225; 4235; 2014, N 43, ст. 5799; 2015, N 1 (ч. 1), ст. 11, ст. 38, ст. 40; N 1 (ч. 1), ст. 52; N 10, ст. 1418; N 27, ст. 3997; N 29 (ч. 1), ст. 4339, ст. 4359, ст. 4378; N 41 (ч. 2), ст. 5631, N 48 (ч. 1), ст. 6723, 2016, N 1 (ч. 1), ст. 80); N 18, ст. 2495; N 22, ст. 3097; N 26 (ч. 1), ст. 3890; N 27 (ч. 2), ст. 4267, ст. 4268, ст. 4269, ст. 4287, ст. 4294, ст. 4298, ст. 4306; 2017, N 27, ст. 3938, ст. 3940; N 30, ст. 4457, N 31 (ч. 1), ст. 4765, ст. 4829; 2018, N 1 (ч. 1), ст. 90, ст. 91, N 27, ст. 3947, N 28, ст. 4139, ст. 4149, N 32 (ч. 2), ст. 5133, ст. 5135);</w:t>
      </w:r>
    </w:p>
    <w:p w:rsidR="009A3981" w:rsidRDefault="009A3981">
      <w:pPr>
        <w:pStyle w:val="ConsPlusNormal"/>
        <w:spacing w:before="220"/>
        <w:ind w:firstLine="540"/>
        <w:jc w:val="both"/>
      </w:pPr>
      <w:r>
        <w:t xml:space="preserve">- Федеральным </w:t>
      </w:r>
      <w:hyperlink r:id="rId15" w:history="1">
        <w:r>
          <w:rPr>
            <w:color w:val="0000FF"/>
          </w:rPr>
          <w:t>законом</w:t>
        </w:r>
      </w:hyperlink>
      <w:r>
        <w:t xml:space="preserve"> от 25.10.2001 N 137-ФЗ "О введении в действие Земельного кодекса </w:t>
      </w:r>
      <w:r>
        <w:lastRenderedPageBreak/>
        <w:t>Российской Федерации" (Собрание законодательства РФ, 2001, N 44, ст. 4148; 2003, N 28, ст. 2875; N 50, ст. 4846; 2004, N 41, ст. 3993; 2005, N 25, ст. 2425; 2006, N 1, ст. 3, ст. 17; 17 (ч. 1), ст. 1782; N 27, ст. 2881; N 52 (ч. 1), ст. 5498; 2207, N 7, ст. 834; N 31, ст. 4009; N 46, ст. 5553; N 48 (ч. 2), ст. 5812; N 49, ст. 6071; 2008, N 30 (ч. 1), ст. 3597; 2009, N 1, ст. 19; N 19, ст. 2281, ст. 2283; N 29, ст. 3582; N 52 (ч. 1), ст. 6418, ст. 6427; 2010, N 30, ст. 3999; 2011, N 1, ст. 47; N 13, ст. 1688; N 29, ст. 4300; N 30 (ч. 1), ст. 4562; N 49 (ч. 1), ст. 7027; N 51, ст. 7448; 2012, N 27, ст. 3587; N 53 (ч. 1), ст. 7614, ст. 7615; 2013, N 14, ст. 1651; N 23, ст. 2866, ст. 2881; N 27, ст. 3477; N 30 (ч. 1), ст. 4072; 2014, N 26 (ч. 1), ст. 3377; 2015, N 1 (ч. 1), ст. 9, ст. 38, ст. 72; N 10, ст. 1418, N 24, ст. 3369); 2016, N 22, ст. 3097; N 26 (ч. 1), ст. 3890; N 27 (ч. 2), ст. 4267, ст. 4287, ст. 4294, ст. 4306; 2017, N 25, ст. 3593, N 27, ст. 3938, ст. 3940; N 31 (ч. 1), ст. 4829; 2018, N 1 (ч. 1), ст. 90, N 32 (ч. 2), ст. 5134);</w:t>
      </w:r>
    </w:p>
    <w:p w:rsidR="009A3981" w:rsidRDefault="009A3981">
      <w:pPr>
        <w:pStyle w:val="ConsPlusNormal"/>
        <w:spacing w:before="220"/>
        <w:ind w:firstLine="540"/>
        <w:jc w:val="both"/>
      </w:pPr>
      <w:r>
        <w:t xml:space="preserve">- Федеральным </w:t>
      </w:r>
      <w:hyperlink r:id="rId16" w:history="1">
        <w:r>
          <w:rPr>
            <w:color w:val="0000FF"/>
          </w:rPr>
          <w:t>законом</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3873; ст. 3880; N 29, ст. 4291; N 30 (ч. 1), ст. 4587; N 49 (ч. 5), ст. 7061; 2012, N 31, ст. 4322; 2013, N 14, ст. 1651; N 27, ст. 3477; ст. 3480; N 30 (ч. 1, ст. 4084; N 51, ст. 6679; N 52 (ч. 1), ст. 6952; ст. 6961; ст. 7009); 2014, N 26 (ч. 1), ст. 3366; N 30 (ч. 1), ст. 4264, N 49 (ч. 6), ст. 6928; 2015 (ч. 1), ст. 67; ст. 72; N 10, ст. 1393; N 29 (ч. 1), ст. 4342, ст. 4376; 2016, N 1, ст. 916; N 27 (ч. 2), ст. 4293, ст. 4294; 2017, N 1 (ч. I), ст. 12; N 50 (ч. III), ст. 7555; 2018, N 1 (ч. 1), ст. 63, N 9, ст. 1283, N 17, ст. 2427, N 18; ст. 2557; N 24; ст. 3413);</w:t>
      </w:r>
    </w:p>
    <w:p w:rsidR="009A3981" w:rsidRDefault="009A3981">
      <w:pPr>
        <w:pStyle w:val="ConsPlusNormal"/>
        <w:spacing w:before="220"/>
        <w:ind w:firstLine="540"/>
        <w:jc w:val="both"/>
      </w:pPr>
      <w:r>
        <w:t xml:space="preserve">- Федеральным </w:t>
      </w:r>
      <w:hyperlink r:id="rId17"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1), ст. 6961; ст. 6981; ст. 7008; 2014, N 22, ст. 2770; N 26 (ч. 1),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 2017, N 1 (ч. 1), ст. 6, ст. 35, ст. 42, ст. 46, N 15 (ч. 1), ст. 2137, ст. 2139, N 24, ст. 3476; N 30, ст. 4451; N 31 (ч. 1), ст. 4751, ст. 4765, ст. 4828; N 45, ст. 6573; N 50 (ч. 3), ст. 7551, ст. 7560; 2018, N 1 (ч. 1), ст. 39, ст. 47, N 7, ст. 975, N 17, ст. 2432; N 28, ст. 4145, ст. 4153, N 31, ст. 4833, N 32 (ч. 1), ст. 5100, ст. 5133);</w:t>
      </w:r>
    </w:p>
    <w:p w:rsidR="009A3981" w:rsidRDefault="009A3981">
      <w:pPr>
        <w:pStyle w:val="ConsPlusNormal"/>
        <w:spacing w:before="220"/>
        <w:ind w:firstLine="540"/>
        <w:jc w:val="both"/>
      </w:pPr>
      <w:r>
        <w:t xml:space="preserve">- Федеральным </w:t>
      </w:r>
      <w:hyperlink r:id="rId18" w:history="1">
        <w:r>
          <w:rPr>
            <w:color w:val="0000FF"/>
          </w:rPr>
          <w:t>законом</w:t>
        </w:r>
      </w:hyperlink>
      <w:r>
        <w:t xml:space="preserve"> от 06.04.2011 N 63-ФЗ "Об электронной подписи" (Собрание законодательства РФ, 2011, N 15, ст. 2036; N 27, ст. 3880; 2012, N 29, ст. 3988; 2013, N 14, ст. 1668; N 27, ст. 3463, ст. 3477; 2014, N 26 (ч. 1), ст. 3390, 2016; N 1 (ч. 1), ст. 65; 2016, N 26 (ч. I), ст. 3889;);</w:t>
      </w:r>
    </w:p>
    <w:p w:rsidR="009A3981" w:rsidRDefault="009A3981">
      <w:pPr>
        <w:pStyle w:val="ConsPlusNormal"/>
        <w:spacing w:before="220"/>
        <w:ind w:firstLine="540"/>
        <w:jc w:val="both"/>
      </w:pPr>
      <w:r>
        <w:t xml:space="preserve">- Федеральным </w:t>
      </w:r>
      <w:hyperlink r:id="rId19" w:history="1">
        <w:r>
          <w:rPr>
            <w:color w:val="0000FF"/>
          </w:rPr>
          <w:t>законом</w:t>
        </w:r>
      </w:hyperlink>
      <w:r>
        <w:t xml:space="preserve"> от 13.07.2015 N 218-ФЗ "О государственной регистрации недвижимости" (Собрание законодательства РФ, 2015, N 29 (ч. 1), ст. 4344; 2016, N 18, ст. 2484, ст. 2495; N 23, ст. 3296; N 26 (ч. I), ст. 3890; N 27 (ч. I), ст. 4198; N 27 (ч. И), ст. 4237, ст. 4248, ст. 4284, ст. 4287, ст. 4294; 2017, N 27, ст. 3938, N 31 (ч. 1), ст. 4767, ст. 4771, ст. 4796, ст. 4829, N 48, ст. 7052; 2018, N 1 (ч. 1), ст. 90, ст. 91, N 10, ст. 1437, N 15 (ч. 1), ст. 2031; N 28, ст. 4139);</w:t>
      </w:r>
    </w:p>
    <w:p w:rsidR="009A3981" w:rsidRDefault="009A3981">
      <w:pPr>
        <w:pStyle w:val="ConsPlusNormal"/>
        <w:spacing w:before="220"/>
        <w:ind w:firstLine="540"/>
        <w:jc w:val="both"/>
      </w:pPr>
      <w:r>
        <w:t xml:space="preserve">- </w:t>
      </w:r>
      <w:hyperlink r:id="rId20" w:history="1">
        <w:r>
          <w:rPr>
            <w:color w:val="0000FF"/>
          </w:rPr>
          <w:t>Постановлением</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w:t>
      </w:r>
      <w:r>
        <w:lastRenderedPageBreak/>
        <w:t>2010, N 38, ст. 4823; 2011, N 24, ст. 3503; N 49 (ч. 5), ст. 7284; 2013, N 45, ст. 5827; 2014, N 12, ст. 1303; N 42, ст. 5746; N 48, ст. 6862, ст. 6876; N 56, ст. 7113; 2016, N 34, ст. 5243; 2017, N 29, ст. 4380; N 30, ст. 4672; N 41, ст. 5981; N 44, ст. 6523; N 45, ст. 6661; N 28 ст. 4234);</w:t>
      </w:r>
    </w:p>
    <w:p w:rsidR="009A3981" w:rsidRDefault="009A3981">
      <w:pPr>
        <w:pStyle w:val="ConsPlusNormal"/>
        <w:spacing w:before="220"/>
        <w:ind w:firstLine="540"/>
        <w:jc w:val="both"/>
      </w:pPr>
      <w:r>
        <w:t xml:space="preserve">- </w:t>
      </w:r>
      <w:hyperlink r:id="rId21" w:history="1">
        <w:r>
          <w:rPr>
            <w:color w:val="0000FF"/>
          </w:rPr>
          <w:t>Постановлением</w:t>
        </w:r>
      </w:hyperlink>
      <w: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2011, N 22, ст. 3169, N 35, ст. 5092; 2012, N 28, ст. 3908, N 36, ст. 4903, N 50 (ч. 6), ст. 7070, N 52, ст. 7507; 2014, N 5, ст. 506; 2017, N 44, ст. 6523; 2018, N 6, ст. 880; N 25, ст. 3696);</w:t>
      </w:r>
    </w:p>
    <w:p w:rsidR="009A3981" w:rsidRDefault="009A3981">
      <w:pPr>
        <w:pStyle w:val="ConsPlusNormal"/>
        <w:spacing w:before="220"/>
        <w:ind w:firstLine="540"/>
        <w:jc w:val="both"/>
      </w:pPr>
      <w:r>
        <w:t xml:space="preserve">- </w:t>
      </w:r>
      <w:hyperlink r:id="rId22" w:history="1">
        <w:r>
          <w:rPr>
            <w:color w:val="0000FF"/>
          </w:rPr>
          <w:t>Постановлением</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9A3981" w:rsidRDefault="009A3981">
      <w:pPr>
        <w:pStyle w:val="ConsPlusNormal"/>
        <w:spacing w:before="220"/>
        <w:ind w:firstLine="540"/>
        <w:jc w:val="both"/>
      </w:pPr>
      <w:r>
        <w:t xml:space="preserve">- </w:t>
      </w:r>
      <w:hyperlink r:id="rId23" w:history="1">
        <w:r>
          <w:rPr>
            <w:color w:val="0000FF"/>
          </w:rPr>
          <w:t>Постановлением</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РФ, 2011, N 44, ст. 6274; N 49 (ч. 5), ст. 7284; 2013, N 45, ст. 5807; 2014, N 50, ст. 7113; 2015, N 1 (ч. 2), ст. 283; N 8, ст. 1175; 2017, N 20, ст. 2913, N 23, ст. 3352; N 32, ст. 5065; N 41, ст. 5981; N 44, ст. 6523; 2018, N 8, ст. 1215, N 15 (ч. 1), ст. 2121; N 25, ст. 3696);</w:t>
      </w:r>
    </w:p>
    <w:p w:rsidR="009A3981" w:rsidRDefault="009A3981">
      <w:pPr>
        <w:pStyle w:val="ConsPlusNormal"/>
        <w:spacing w:before="220"/>
        <w:ind w:firstLine="540"/>
        <w:jc w:val="both"/>
      </w:pPr>
      <w:r>
        <w:t xml:space="preserve">- </w:t>
      </w:r>
      <w:hyperlink r:id="rId24" w:history="1">
        <w:r>
          <w:rPr>
            <w:color w:val="0000FF"/>
          </w:rPr>
          <w:t>Постановлением</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N 35, ст. 4829; 2014, N 50, ст. 7113; 2015, N 47, ст. 6596; 2016, N 51, ст. 7370; 2017, N 44, ст. 6523; 2018, N 25, ст. 3696);</w:t>
      </w:r>
    </w:p>
    <w:p w:rsidR="009A3981" w:rsidRDefault="009A3981">
      <w:pPr>
        <w:pStyle w:val="ConsPlusNormal"/>
        <w:spacing w:before="220"/>
        <w:ind w:firstLine="540"/>
        <w:jc w:val="both"/>
      </w:pPr>
      <w:r>
        <w:t xml:space="preserve">- </w:t>
      </w:r>
      <w:hyperlink r:id="rId25" w:history="1">
        <w:r>
          <w:rPr>
            <w:color w:val="0000FF"/>
          </w:rPr>
          <w:t>Постановлением</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 2017, N 44, ст. 6523);</w:t>
      </w:r>
    </w:p>
    <w:p w:rsidR="009A3981" w:rsidRDefault="009A3981">
      <w:pPr>
        <w:pStyle w:val="ConsPlusNormal"/>
        <w:spacing w:before="220"/>
        <w:ind w:firstLine="540"/>
        <w:jc w:val="both"/>
      </w:pPr>
      <w:r>
        <w:t xml:space="preserve">- </w:t>
      </w:r>
      <w:hyperlink r:id="rId26" w:history="1">
        <w:r>
          <w:rPr>
            <w:color w:val="0000FF"/>
          </w:rPr>
          <w:t>Постановлением</w:t>
        </w:r>
      </w:hyperlink>
      <w:r>
        <w:t xml:space="preserve"> Правительства РФ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N 27, ст. 3744; 2013, N 45, ст. 5807);</w:t>
      </w:r>
    </w:p>
    <w:p w:rsidR="009A3981" w:rsidRDefault="009A3981">
      <w:pPr>
        <w:pStyle w:val="ConsPlusNormal"/>
        <w:spacing w:before="220"/>
        <w:ind w:firstLine="540"/>
        <w:jc w:val="both"/>
      </w:pPr>
      <w:r>
        <w:t xml:space="preserve">- </w:t>
      </w:r>
      <w:hyperlink r:id="rId27" w:history="1">
        <w:r>
          <w:rPr>
            <w:color w:val="0000FF"/>
          </w:rPr>
          <w:t>Постановлением</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РФ" 2013, N 5, ст. 377, N 45, ст. 5807, N 50, ст. 6601, 2014 N 50, ст. 7113; 2016, N 34, ст. 5247; 2017, N 44, ст. 6523);</w:t>
      </w:r>
    </w:p>
    <w:p w:rsidR="009A3981" w:rsidRDefault="009A3981">
      <w:pPr>
        <w:pStyle w:val="ConsPlusNormal"/>
        <w:spacing w:before="220"/>
        <w:ind w:firstLine="540"/>
        <w:jc w:val="both"/>
      </w:pPr>
      <w:r>
        <w:t xml:space="preserve">- </w:t>
      </w:r>
      <w:hyperlink r:id="rId28" w:history="1">
        <w:r>
          <w:rPr>
            <w:color w:val="0000FF"/>
          </w:rPr>
          <w:t>Постановлением</w:t>
        </w:r>
      </w:hyperlink>
      <w:r>
        <w:t xml:space="preserve">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Российской Федерации", 2016, N 15, ст. 2084);</w:t>
      </w:r>
    </w:p>
    <w:p w:rsidR="009A3981" w:rsidRDefault="009A3981">
      <w:pPr>
        <w:pStyle w:val="ConsPlusNormal"/>
        <w:spacing w:before="220"/>
        <w:ind w:firstLine="540"/>
        <w:jc w:val="both"/>
      </w:pPr>
      <w:r>
        <w:t xml:space="preserve">- </w:t>
      </w:r>
      <w:hyperlink r:id="rId29" w:history="1">
        <w:r>
          <w:rPr>
            <w:color w:val="0000FF"/>
          </w:rPr>
          <w:t>Приказом</w:t>
        </w:r>
      </w:hyperlink>
      <w:r>
        <w:t xml:space="preserve"> Минэкономразвития РФ от 12.01.2015 N 1 "Об утверждении перечня документов, </w:t>
      </w:r>
      <w:r>
        <w:lastRenderedPageBreak/>
        <w:t>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w:t>
      </w:r>
    </w:p>
    <w:p w:rsidR="009A3981" w:rsidRDefault="009A3981">
      <w:pPr>
        <w:pStyle w:val="ConsPlusNormal"/>
        <w:spacing w:before="220"/>
        <w:ind w:firstLine="540"/>
        <w:jc w:val="both"/>
      </w:pPr>
      <w:r>
        <w:t xml:space="preserve">- </w:t>
      </w:r>
      <w:hyperlink r:id="rId30" w:history="1">
        <w:r>
          <w:rPr>
            <w:color w:val="0000FF"/>
          </w:rPr>
          <w:t>Уставом</w:t>
        </w:r>
      </w:hyperlink>
      <w:r>
        <w:t xml:space="preserve"> муниципального образования "Город Астрахань" ("Астраханский вестник", 2016, N 15; 2017, N 7, N 16, N 32, N 44; 2018, N 2, N 4, N 8, N 20);</w:t>
      </w:r>
    </w:p>
    <w:p w:rsidR="009A3981" w:rsidRDefault="009A3981">
      <w:pPr>
        <w:pStyle w:val="ConsPlusNormal"/>
        <w:spacing w:before="220"/>
        <w:ind w:firstLine="540"/>
        <w:jc w:val="both"/>
      </w:pPr>
      <w:r>
        <w:t xml:space="preserve">- </w:t>
      </w:r>
      <w:hyperlink r:id="rId31" w:history="1">
        <w:r>
          <w:rPr>
            <w:color w:val="0000FF"/>
          </w:rPr>
          <w:t>Решением</w:t>
        </w:r>
      </w:hyperlink>
      <w:r>
        <w:t xml:space="preserve"> Городской Думы муниципального образования "Город Астрахань" от 29.04.2014 N 90 "Об утверждении Положения об управлении муниципального имущества администрации муниципального образования "Город Астрахань" ("Астраханский вестник", 2014, N 19, N 42; 2015, N 35; 2016, N 47);</w:t>
      </w:r>
    </w:p>
    <w:p w:rsidR="009A3981" w:rsidRDefault="009A3981">
      <w:pPr>
        <w:pStyle w:val="ConsPlusNormal"/>
        <w:spacing w:before="220"/>
        <w:ind w:firstLine="540"/>
        <w:jc w:val="both"/>
      </w:pPr>
      <w:r>
        <w:t xml:space="preserve">- </w:t>
      </w:r>
      <w:hyperlink r:id="rId32" w:history="1">
        <w:r>
          <w:rPr>
            <w:color w:val="0000FF"/>
          </w:rPr>
          <w:t>Постановлением</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9A3981" w:rsidRDefault="009A3981">
      <w:pPr>
        <w:pStyle w:val="ConsPlusNormal"/>
        <w:spacing w:before="220"/>
        <w:ind w:firstLine="540"/>
        <w:jc w:val="both"/>
      </w:pPr>
      <w:r>
        <w:t xml:space="preserve">- </w:t>
      </w:r>
      <w:hyperlink r:id="rId33"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9A3981" w:rsidRDefault="009A3981">
      <w:pPr>
        <w:pStyle w:val="ConsPlusNormal"/>
        <w:spacing w:before="220"/>
        <w:ind w:firstLine="540"/>
        <w:jc w:val="both"/>
      </w:pPr>
      <w:r>
        <w:t>2.6. Исчерпывающий перечень документов, необходимых для предоставления муниципальной услуги и порядок их представления.</w:t>
      </w:r>
    </w:p>
    <w:p w:rsidR="009A3981" w:rsidRDefault="009A3981">
      <w:pPr>
        <w:pStyle w:val="ConsPlusNormal"/>
        <w:spacing w:before="220"/>
        <w:ind w:firstLine="540"/>
        <w:jc w:val="both"/>
      </w:pPr>
      <w:bookmarkStart w:id="4" w:name="P164"/>
      <w:bookmarkEnd w:id="4"/>
      <w:r>
        <w:t>2.6.1. Для предоставления муниципальной услуги заявитель представляет:</w:t>
      </w:r>
    </w:p>
    <w:p w:rsidR="009A3981" w:rsidRDefault="009A3981">
      <w:pPr>
        <w:pStyle w:val="ConsPlusNormal"/>
        <w:spacing w:before="220"/>
        <w:ind w:firstLine="540"/>
        <w:jc w:val="both"/>
      </w:pPr>
      <w:bookmarkStart w:id="5" w:name="P165"/>
      <w:bookmarkEnd w:id="5"/>
      <w:r>
        <w:t xml:space="preserve">1) </w:t>
      </w:r>
      <w:hyperlink w:anchor="P857" w:history="1">
        <w:r>
          <w:rPr>
            <w:color w:val="0000FF"/>
          </w:rPr>
          <w:t>Заявление</w:t>
        </w:r>
      </w:hyperlink>
      <w:r>
        <w:t xml:space="preserve"> о предоставлении земельного участка (образец приведен в приложении 2 к административному Регламенту), в котором указываются:</w:t>
      </w:r>
    </w:p>
    <w:p w:rsidR="009A3981" w:rsidRDefault="009A3981">
      <w:pPr>
        <w:pStyle w:val="ConsPlusNormal"/>
        <w:spacing w:before="220"/>
        <w:ind w:firstLine="540"/>
        <w:jc w:val="both"/>
      </w:pPr>
      <w:r>
        <w:t>- фамилия, имя, отчество (последнее - при наличии), место жительства заявителя, реквизиты документа, удостоверяющего личность заявителя (для гражданина);</w:t>
      </w:r>
    </w:p>
    <w:p w:rsidR="009A3981" w:rsidRDefault="009A3981">
      <w:pPr>
        <w:pStyle w:val="ConsPlusNormal"/>
        <w:spacing w:before="220"/>
        <w:ind w:firstLine="540"/>
        <w:jc w:val="both"/>
      </w:pPr>
      <w:r>
        <w:t>- наименование и местонахождение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9A3981" w:rsidRDefault="009A3981">
      <w:pPr>
        <w:pStyle w:val="ConsPlusNormal"/>
        <w:spacing w:before="220"/>
        <w:ind w:firstLine="540"/>
        <w:jc w:val="both"/>
      </w:pPr>
      <w:r>
        <w:t>- кадастровый номер испрашиваемого земельного участка;</w:t>
      </w:r>
    </w:p>
    <w:p w:rsidR="009A3981" w:rsidRDefault="009A3981">
      <w:pPr>
        <w:pStyle w:val="ConsPlusNormal"/>
        <w:spacing w:before="220"/>
        <w:ind w:firstLine="540"/>
        <w:jc w:val="both"/>
      </w:pPr>
      <w:r>
        <w:t xml:space="preserve">- основание предоставления земельного участка без проведения торгов из числа предусмотренных </w:t>
      </w:r>
      <w:hyperlink r:id="rId34" w:history="1">
        <w:r>
          <w:rPr>
            <w:color w:val="0000FF"/>
          </w:rPr>
          <w:t>ст. 39.5</w:t>
        </w:r>
      </w:hyperlink>
      <w:r>
        <w:t xml:space="preserve"> Земельного кодекса Российской Федерации;</w:t>
      </w:r>
    </w:p>
    <w:p w:rsidR="009A3981" w:rsidRDefault="009A3981">
      <w:pPr>
        <w:pStyle w:val="ConsPlusNormal"/>
        <w:spacing w:before="220"/>
        <w:ind w:firstLine="540"/>
        <w:jc w:val="both"/>
      </w:pPr>
      <w:r>
        <w:t>- вид права, на котором заявитель желает приобрести земельный участок;</w:t>
      </w:r>
    </w:p>
    <w:p w:rsidR="009A3981" w:rsidRDefault="009A3981">
      <w:pPr>
        <w:pStyle w:val="ConsPlusNormal"/>
        <w:spacing w:before="220"/>
        <w:ind w:firstLine="540"/>
        <w:jc w:val="both"/>
      </w:pPr>
      <w:r>
        <w:t>-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9A3981" w:rsidRDefault="009A3981">
      <w:pPr>
        <w:pStyle w:val="ConsPlusNormal"/>
        <w:spacing w:before="220"/>
        <w:ind w:firstLine="540"/>
        <w:jc w:val="both"/>
      </w:pPr>
      <w:r>
        <w:t>- цель использования земельного участка;</w:t>
      </w:r>
    </w:p>
    <w:p w:rsidR="009A3981" w:rsidRDefault="009A3981">
      <w:pPr>
        <w:pStyle w:val="ConsPlusNormal"/>
        <w:spacing w:before="220"/>
        <w:ind w:firstLine="540"/>
        <w:jc w:val="both"/>
      </w:pPr>
      <w:r>
        <w:t>-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9A3981" w:rsidRDefault="009A3981">
      <w:pPr>
        <w:pStyle w:val="ConsPlusNormal"/>
        <w:spacing w:before="220"/>
        <w:ind w:firstLine="540"/>
        <w:jc w:val="both"/>
      </w:pPr>
      <w:r>
        <w:t xml:space="preserve">-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w:t>
      </w:r>
      <w:r>
        <w:lastRenderedPageBreak/>
        <w:t>основании данного решения;</w:t>
      </w:r>
    </w:p>
    <w:p w:rsidR="009A3981" w:rsidRDefault="009A3981">
      <w:pPr>
        <w:pStyle w:val="ConsPlusNormal"/>
        <w:spacing w:before="220"/>
        <w:ind w:firstLine="540"/>
        <w:jc w:val="both"/>
      </w:pPr>
      <w:r>
        <w:t>- почтовый адрес и (или) адрес электронной почты для связи с заявителем.</w:t>
      </w:r>
    </w:p>
    <w:p w:rsidR="009A3981" w:rsidRDefault="009A3981">
      <w:pPr>
        <w:pStyle w:val="ConsPlusNormal"/>
        <w:spacing w:before="220"/>
        <w:ind w:firstLine="540"/>
        <w:jc w:val="both"/>
      </w:pPr>
      <w:bookmarkStart w:id="6" w:name="P176"/>
      <w:bookmarkEnd w:id="6"/>
      <w:r>
        <w:t>2) Документ, подтверждающий личность заявителя, а в случае обращения представителя заявителя - документ, подтверждающий полномочия представителя заявителя в соответствии с законодательством Российской Федерации, при личном обращении заявителя;</w:t>
      </w:r>
    </w:p>
    <w:p w:rsidR="009A3981" w:rsidRDefault="009A3981">
      <w:pPr>
        <w:pStyle w:val="ConsPlusNormal"/>
        <w:spacing w:before="220"/>
        <w:ind w:firstLine="540"/>
        <w:jc w:val="both"/>
      </w:pPr>
      <w:r>
        <w:t>3) Копия документа, подтверждающего личность заявителя (в случае направления заявления посредством почтовой связи на бумажном носителе), а в случае направления такого заявления представителем юридического или физического лица - копия документа, подтверждающего полномочия представителя юридического или физического лица в соответствии с законодательством Российской Федерации.</w:t>
      </w:r>
    </w:p>
    <w:p w:rsidR="009A3981" w:rsidRDefault="009A3981">
      <w:pPr>
        <w:pStyle w:val="ConsPlusNormal"/>
        <w:spacing w:before="220"/>
        <w:ind w:firstLine="540"/>
        <w:jc w:val="both"/>
      </w:pPr>
      <w:r>
        <w:t xml:space="preserve">4) Документы, подтверждающие право заявителя на приобретение земельного участка без проведения торгов и предусмотренные перечнем, утвержденным </w:t>
      </w:r>
      <w:hyperlink r:id="rId35" w:history="1">
        <w:r>
          <w:rPr>
            <w:color w:val="0000FF"/>
          </w:rPr>
          <w:t>Приказом</w:t>
        </w:r>
      </w:hyperlink>
      <w:r>
        <w:t xml:space="preserve"> Министерства экономического развития РФ от 12.01.2015 N 1;</w:t>
      </w:r>
    </w:p>
    <w:p w:rsidR="009A3981" w:rsidRDefault="009A3981">
      <w:pPr>
        <w:pStyle w:val="ConsPlusNormal"/>
        <w:spacing w:before="220"/>
        <w:ind w:firstLine="540"/>
        <w:jc w:val="both"/>
      </w:pPr>
      <w:bookmarkStart w:id="7" w:name="P179"/>
      <w:bookmarkEnd w:id="7"/>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9A3981" w:rsidRDefault="009A3981">
      <w:pPr>
        <w:pStyle w:val="ConsPlusNormal"/>
        <w:spacing w:before="220"/>
        <w:ind w:firstLine="540"/>
        <w:jc w:val="both"/>
      </w:pPr>
      <w:r>
        <w:t xml:space="preserve">Представление указанных в </w:t>
      </w:r>
      <w:hyperlink w:anchor="P176" w:history="1">
        <w:r>
          <w:rPr>
            <w:color w:val="0000FF"/>
          </w:rPr>
          <w:t>подпунктах 2</w:t>
        </w:r>
      </w:hyperlink>
      <w:r>
        <w:t xml:space="preserve"> - </w:t>
      </w:r>
      <w:hyperlink w:anchor="P179" w:history="1">
        <w:r>
          <w:rPr>
            <w:color w:val="0000FF"/>
          </w:rPr>
          <w:t>5</w:t>
        </w:r>
      </w:hyperlink>
      <w:r>
        <w:t xml:space="preserve"> настоящего подпункта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9A3981" w:rsidRDefault="009A3981">
      <w:pPr>
        <w:pStyle w:val="ConsPlusNormal"/>
        <w:spacing w:before="220"/>
        <w:ind w:firstLine="540"/>
        <w:jc w:val="both"/>
      </w:pPr>
      <w:bookmarkStart w:id="8" w:name="P181"/>
      <w:bookmarkEnd w:id="8"/>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9A3981" w:rsidRDefault="009A3981">
      <w:pPr>
        <w:pStyle w:val="ConsPlusNormal"/>
        <w:spacing w:before="220"/>
        <w:ind w:firstLine="540"/>
        <w:jc w:val="both"/>
      </w:pPr>
      <w:r>
        <w:t>1) выписка из Единого государственного реестра юридических лиц, Единого государственного реестра индивидуальных предпринимателей (далее - ЕГРЮЛ, ЕГРИП) о юридическом лице или индивидуальном предпринимателе, являющемся заявителем;</w:t>
      </w:r>
    </w:p>
    <w:p w:rsidR="009A3981" w:rsidRDefault="009A3981">
      <w:pPr>
        <w:pStyle w:val="ConsPlusNormal"/>
        <w:spacing w:before="220"/>
        <w:ind w:firstLine="540"/>
        <w:jc w:val="both"/>
      </w:pPr>
      <w:r>
        <w:t>2) выписка из Единого государственного реестра недвижимости (далее - ЕГРН) об объекте недвижимости (об испрашиваемом земельном участке);</w:t>
      </w:r>
    </w:p>
    <w:p w:rsidR="009A3981" w:rsidRDefault="009A3981">
      <w:pPr>
        <w:pStyle w:val="ConsPlusNormal"/>
        <w:spacing w:before="220"/>
        <w:ind w:firstLine="540"/>
        <w:jc w:val="both"/>
      </w:pPr>
      <w:r>
        <w:t>3) выписка из ЕГРН об объекте недвижимости (о здании и (или) сооружении, расположенном (ых) на испрашиваемом земельном участке (не требуется в случае строительства здания, сооружения);</w:t>
      </w:r>
    </w:p>
    <w:p w:rsidR="009A3981" w:rsidRDefault="009A3981">
      <w:pPr>
        <w:pStyle w:val="ConsPlusNormal"/>
        <w:spacing w:before="220"/>
        <w:ind w:firstLine="540"/>
        <w:jc w:val="both"/>
      </w:pPr>
      <w:r>
        <w:t>4) выписка из ЕГРН об объекте недвижимости (о помещении в здании, сооружении, расположенном на испрашиваемом земельном участке, в случае обращения собственника помещения).</w:t>
      </w:r>
    </w:p>
    <w:p w:rsidR="009A3981" w:rsidRDefault="009A3981">
      <w:pPr>
        <w:pStyle w:val="ConsPlusNormal"/>
        <w:spacing w:before="220"/>
        <w:ind w:firstLine="540"/>
        <w:jc w:val="both"/>
      </w:pPr>
      <w:bookmarkStart w:id="9" w:name="P186"/>
      <w:bookmarkEnd w:id="9"/>
      <w:r>
        <w:t>2.6.3. Порядок обращения в Управление или МФЦ для подачи документов и получения муниципальной услуги.</w:t>
      </w:r>
    </w:p>
    <w:p w:rsidR="009A3981" w:rsidRDefault="009A3981">
      <w:pPr>
        <w:pStyle w:val="ConsPlusNormal"/>
        <w:spacing w:before="220"/>
        <w:ind w:firstLine="540"/>
        <w:jc w:val="both"/>
      </w:pPr>
      <w:r>
        <w:t xml:space="preserve">По выбору заявителя заявление о предоставлении муниципальной услуги и документы, указанные в </w:t>
      </w:r>
      <w:hyperlink w:anchor="P164" w:history="1">
        <w:r>
          <w:rPr>
            <w:color w:val="0000FF"/>
          </w:rPr>
          <w:t>пп. 2.6.1</w:t>
        </w:r>
      </w:hyperlink>
      <w:r>
        <w:t xml:space="preserve">, </w:t>
      </w:r>
      <w:hyperlink w:anchor="P181" w:history="1">
        <w:r>
          <w:rPr>
            <w:color w:val="0000FF"/>
          </w:rPr>
          <w:t>2.6.2 пункта 2.6</w:t>
        </w:r>
      </w:hyperlink>
      <w:r>
        <w:t xml:space="preserve">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 передать в электронной форме заявление и документы.</w:t>
      </w:r>
    </w:p>
    <w:p w:rsidR="009A3981" w:rsidRDefault="009A3981">
      <w:pPr>
        <w:pStyle w:val="ConsPlusNormal"/>
        <w:spacing w:before="220"/>
        <w:ind w:firstLine="540"/>
        <w:jc w:val="both"/>
      </w:pPr>
      <w:r>
        <w:lastRenderedPageBreak/>
        <w:t xml:space="preserve">Факт подтверждения направления документов, указанных в </w:t>
      </w:r>
      <w:hyperlink w:anchor="P164" w:history="1">
        <w:r>
          <w:rPr>
            <w:color w:val="0000FF"/>
          </w:rPr>
          <w:t>пп. 2.6.1</w:t>
        </w:r>
      </w:hyperlink>
      <w:r>
        <w:t xml:space="preserve">, </w:t>
      </w:r>
      <w:hyperlink w:anchor="P181" w:history="1">
        <w:r>
          <w:rPr>
            <w:color w:val="0000FF"/>
          </w:rPr>
          <w:t>2.6.2 пункта 2.6</w:t>
        </w:r>
      </w:hyperlink>
      <w:r>
        <w:t xml:space="preserve"> административного Регламента, по почте лежит на заявителе.</w:t>
      </w:r>
    </w:p>
    <w:p w:rsidR="009A3981" w:rsidRDefault="009A3981">
      <w:pPr>
        <w:pStyle w:val="ConsPlusNormal"/>
        <w:spacing w:before="220"/>
        <w:ind w:firstLine="540"/>
        <w:jc w:val="both"/>
      </w:pPr>
      <w:r>
        <w:t xml:space="preserve">В случае направления заявления и документов, указанных в </w:t>
      </w:r>
      <w:hyperlink w:anchor="P164" w:history="1">
        <w:r>
          <w:rPr>
            <w:color w:val="0000FF"/>
          </w:rPr>
          <w:t>пп. 2.6.1</w:t>
        </w:r>
      </w:hyperlink>
      <w:r>
        <w:t xml:space="preserve">, </w:t>
      </w:r>
      <w:hyperlink w:anchor="P181" w:history="1">
        <w:r>
          <w:rPr>
            <w:color w:val="0000FF"/>
          </w:rPr>
          <w:t>2.6.2 пункта 2.6</w:t>
        </w:r>
      </w:hyperlink>
      <w:r>
        <w:t xml:space="preserve"> административного Регламента, в электронной форме, в том числе через региональный либо единый порталы:</w:t>
      </w:r>
    </w:p>
    <w:p w:rsidR="009A3981" w:rsidRDefault="009A3981">
      <w:pPr>
        <w:pStyle w:val="ConsPlusNormal"/>
        <w:spacing w:before="220"/>
        <w:ind w:firstLine="540"/>
        <w:jc w:val="both"/>
      </w:pPr>
      <w:r>
        <w:t>- заявление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rsidR="009A3981" w:rsidRDefault="009A3981">
      <w:pPr>
        <w:pStyle w:val="ConsPlusNormal"/>
        <w:spacing w:before="220"/>
        <w:ind w:firstLine="540"/>
        <w:jc w:val="both"/>
      </w:pPr>
      <w:r>
        <w:t xml:space="preserve">- документы, указанные в </w:t>
      </w:r>
      <w:hyperlink w:anchor="P181" w:history="1">
        <w:r>
          <w:rPr>
            <w:color w:val="0000FF"/>
          </w:rPr>
          <w:t>пп. 2.6.2 пункта 2.6</w:t>
        </w:r>
      </w:hyperlink>
      <w:r>
        <w:t xml:space="preserve">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9A3981" w:rsidRDefault="009A3981">
      <w:pPr>
        <w:pStyle w:val="ConsPlusNormal"/>
        <w:spacing w:before="220"/>
        <w:ind w:firstLine="540"/>
        <w:jc w:val="both"/>
      </w:pPr>
      <w:r>
        <w:t>Запрещается требовать от заявителя:</w:t>
      </w:r>
    </w:p>
    <w:p w:rsidR="009A3981" w:rsidRDefault="009A3981">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9A3981" w:rsidRDefault="009A3981">
      <w:pPr>
        <w:pStyle w:val="ConsPlusNormal"/>
        <w:spacing w:before="220"/>
        <w:ind w:firstLine="540"/>
        <w:jc w:val="both"/>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9A3981" w:rsidRDefault="009A3981">
      <w:pPr>
        <w:pStyle w:val="ConsPlusNormal"/>
        <w:spacing w:before="220"/>
        <w:ind w:firstLine="540"/>
        <w:jc w:val="both"/>
      </w:pPr>
      <w:bookmarkStart w:id="10" w:name="P195"/>
      <w:bookmarkEnd w:id="10"/>
      <w:r>
        <w:t>2.7. Основание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9A3981" w:rsidRDefault="009A3981">
      <w:pPr>
        <w:pStyle w:val="ConsPlusNormal"/>
        <w:spacing w:before="220"/>
        <w:ind w:firstLine="540"/>
        <w:jc w:val="both"/>
      </w:pPr>
      <w:r>
        <w:t>2.8. Основание возврата заявления о предоставлении земельного участка.</w:t>
      </w:r>
    </w:p>
    <w:p w:rsidR="009A3981" w:rsidRDefault="009A3981">
      <w:pPr>
        <w:pStyle w:val="ConsPlusNormal"/>
        <w:spacing w:before="220"/>
        <w:ind w:firstLine="540"/>
        <w:jc w:val="both"/>
      </w:pPr>
      <w:r>
        <w:t xml:space="preserve">Управление возвращает заявление заявителю, если оно не соответствует положениям </w:t>
      </w:r>
      <w:hyperlink w:anchor="P165" w:history="1">
        <w:r>
          <w:rPr>
            <w:color w:val="0000FF"/>
          </w:rPr>
          <w:t>подпункта 1 подпункта 2.6.1 пункта 2.6</w:t>
        </w:r>
      </w:hyperlink>
      <w:r>
        <w:t xml:space="preserve">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76" w:history="1">
        <w:r>
          <w:rPr>
            <w:color w:val="0000FF"/>
          </w:rPr>
          <w:t>подпунктами 2</w:t>
        </w:r>
      </w:hyperlink>
      <w:r>
        <w:t xml:space="preserve"> - </w:t>
      </w:r>
      <w:hyperlink w:anchor="P179" w:history="1">
        <w:r>
          <w:rPr>
            <w:color w:val="0000FF"/>
          </w:rPr>
          <w:t>5 подпункта 2.6.1 пункта</w:t>
        </w:r>
      </w:hyperlink>
      <w:r>
        <w:t xml:space="preserve"> административного Регламента.</w:t>
      </w:r>
    </w:p>
    <w:p w:rsidR="009A3981" w:rsidRDefault="009A3981">
      <w:pPr>
        <w:pStyle w:val="ConsPlusNormal"/>
        <w:spacing w:before="220"/>
        <w:ind w:firstLine="540"/>
        <w:jc w:val="both"/>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9A3981" w:rsidRDefault="009A3981">
      <w:pPr>
        <w:pStyle w:val="ConsPlusNormal"/>
        <w:spacing w:before="220"/>
        <w:ind w:firstLine="540"/>
        <w:jc w:val="both"/>
      </w:pPr>
      <w:r>
        <w:t>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9A3981" w:rsidRDefault="009A3981">
      <w:pPr>
        <w:pStyle w:val="ConsPlusNormal"/>
        <w:spacing w:before="220"/>
        <w:ind w:firstLine="540"/>
        <w:jc w:val="both"/>
      </w:pPr>
      <w:bookmarkStart w:id="11" w:name="P200"/>
      <w:bookmarkEnd w:id="11"/>
      <w:r>
        <w:t>2.9.2. Основания для отказа в предоставлении муниципальной услуги.</w:t>
      </w:r>
    </w:p>
    <w:p w:rsidR="009A3981" w:rsidRDefault="009A3981">
      <w:pPr>
        <w:pStyle w:val="ConsPlusNormal"/>
        <w:spacing w:before="220"/>
        <w:ind w:firstLine="540"/>
        <w:jc w:val="both"/>
      </w:pPr>
      <w:r>
        <w:t>1)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9A3981" w:rsidRDefault="009A3981">
      <w:pPr>
        <w:pStyle w:val="ConsPlusNormal"/>
        <w:spacing w:before="220"/>
        <w:ind w:firstLine="540"/>
        <w:jc w:val="both"/>
      </w:pPr>
      <w:r>
        <w:t xml:space="preserve">2)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w:t>
      </w:r>
      <w:r>
        <w:lastRenderedPageBreak/>
        <w:t>предоставлении земельного участка обратился обладатель данных прав;</w:t>
      </w:r>
    </w:p>
    <w:p w:rsidR="009A3981" w:rsidRDefault="009A3981">
      <w:pPr>
        <w:pStyle w:val="ConsPlusNormal"/>
        <w:spacing w:before="220"/>
        <w:ind w:firstLine="540"/>
        <w:jc w:val="both"/>
      </w:pPr>
      <w:r>
        <w:t>3) указанный в заявлении о предоставлении земельного участка земельный участок предоставлен некоммерческой организации, созданной гражданами, для ведения огородничества, садоводства, дачного хозяйства или комплексного освоения территории в целях индивидуального жилищного строительства, за исключением случаев обращения с заявлением члена этой некоммерческой организации либо этой некоммерческой организации, если земельный участок относится к имуществу общего пользования;</w:t>
      </w:r>
    </w:p>
    <w:p w:rsidR="009A3981" w:rsidRDefault="009A3981">
      <w:pPr>
        <w:pStyle w:val="ConsPlusNormal"/>
        <w:spacing w:before="220"/>
        <w:ind w:firstLine="540"/>
        <w:jc w:val="both"/>
      </w:pPr>
      <w:r>
        <w:t xml:space="preserve">4)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6" w:history="1">
        <w:r>
          <w:rPr>
            <w:color w:val="0000FF"/>
          </w:rPr>
          <w:t>статьей 39.36</w:t>
        </w:r>
      </w:hyperlink>
      <w:r>
        <w:t xml:space="preserve"> настоящего Кодекса,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37" w:history="1">
        <w:r>
          <w:rPr>
            <w:color w:val="0000FF"/>
          </w:rPr>
          <w:t>частью 11 статьи 55.32</w:t>
        </w:r>
      </w:hyperlink>
      <w:r>
        <w:t xml:space="preserve"> Градостроительного кодекса Российской Федерации;</w:t>
      </w:r>
    </w:p>
    <w:p w:rsidR="009A3981" w:rsidRDefault="009A3981">
      <w:pPr>
        <w:pStyle w:val="ConsPlusNormal"/>
        <w:spacing w:before="220"/>
        <w:ind w:firstLine="540"/>
        <w:jc w:val="both"/>
      </w:pPr>
      <w:r>
        <w:t xml:space="preserve">5)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8" w:history="1">
        <w:r>
          <w:rPr>
            <w:color w:val="0000FF"/>
          </w:rPr>
          <w:t>статьей 39.36</w:t>
        </w:r>
      </w:hyperlink>
      <w:r>
        <w:t xml:space="preserve"> настоящего Кодекса,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9A3981" w:rsidRDefault="009A3981">
      <w:pPr>
        <w:pStyle w:val="ConsPlusNormal"/>
        <w:spacing w:before="220"/>
        <w:ind w:firstLine="540"/>
        <w:jc w:val="both"/>
      </w:pPr>
      <w:r>
        <w:t>6)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9A3981" w:rsidRDefault="009A3981">
      <w:pPr>
        <w:pStyle w:val="ConsPlusNormal"/>
        <w:spacing w:before="220"/>
        <w:ind w:firstLine="540"/>
        <w:jc w:val="both"/>
      </w:pPr>
      <w:r>
        <w:t>7) указанный в заявлении о предоставлении земельного участка земельный участок является 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за исключением случая предоставления земельного участка для целей резервирования;</w:t>
      </w:r>
    </w:p>
    <w:p w:rsidR="009A3981" w:rsidRDefault="009A3981">
      <w:pPr>
        <w:pStyle w:val="ConsPlusNormal"/>
        <w:spacing w:before="220"/>
        <w:ind w:firstLine="540"/>
        <w:jc w:val="both"/>
      </w:pPr>
      <w:r>
        <w:t>8)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rsidR="009A3981" w:rsidRDefault="009A3981">
      <w:pPr>
        <w:pStyle w:val="ConsPlusNormal"/>
        <w:spacing w:before="220"/>
        <w:ind w:firstLine="540"/>
        <w:jc w:val="both"/>
      </w:pPr>
      <w:r>
        <w:t xml:space="preserve">9)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такого земельного участка обратилось лицо, уполномоченное на </w:t>
      </w:r>
      <w:r>
        <w:lastRenderedPageBreak/>
        <w:t>строительство указанных объектов;</w:t>
      </w:r>
    </w:p>
    <w:p w:rsidR="009A3981" w:rsidRDefault="009A3981">
      <w:pPr>
        <w:pStyle w:val="ConsPlusNormal"/>
        <w:spacing w:before="220"/>
        <w:ind w:firstLine="540"/>
        <w:jc w:val="both"/>
      </w:pPr>
      <w:r>
        <w:t>10)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9A3981" w:rsidRDefault="009A3981">
      <w:pPr>
        <w:pStyle w:val="ConsPlusNormal"/>
        <w:spacing w:before="220"/>
        <w:ind w:firstLine="540"/>
        <w:jc w:val="both"/>
      </w:pPr>
      <w:r>
        <w:t xml:space="preserve">11) указанный в заявлении о предоставлении земельного участка земельный участок является предметом аукциона, извещение о проведении которого размещено в соответствии с </w:t>
      </w:r>
      <w:hyperlink r:id="rId39" w:history="1">
        <w:r>
          <w:rPr>
            <w:color w:val="0000FF"/>
          </w:rPr>
          <w:t>пунктом 19 статьи 39.11</w:t>
        </w:r>
      </w:hyperlink>
      <w:r>
        <w:t xml:space="preserve"> Земельного кодекса Российской Федерации;</w:t>
      </w:r>
    </w:p>
    <w:p w:rsidR="009A3981" w:rsidRDefault="009A3981">
      <w:pPr>
        <w:pStyle w:val="ConsPlusNormal"/>
        <w:spacing w:before="220"/>
        <w:ind w:firstLine="540"/>
        <w:jc w:val="both"/>
      </w:pPr>
      <w:r>
        <w:t xml:space="preserve">12) в отношении земельного участка, указанного в заявлении о его предоставлении, поступило предусмотренное </w:t>
      </w:r>
      <w:hyperlink r:id="rId40" w:history="1">
        <w:r>
          <w:rPr>
            <w:color w:val="0000FF"/>
          </w:rPr>
          <w:t>подпунктом 6 пункта 4 статьи 39.11</w:t>
        </w:r>
      </w:hyperlink>
      <w:r>
        <w:t xml:space="preserve">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w:t>
      </w:r>
      <w:hyperlink r:id="rId41" w:history="1">
        <w:r>
          <w:rPr>
            <w:color w:val="0000FF"/>
          </w:rPr>
          <w:t>подпунктом 4 пункта 4 статьи 39.11</w:t>
        </w:r>
      </w:hyperlink>
      <w:r>
        <w:t xml:space="preserve"> Земельного кодекса Российской Федерации и уполномоченным органом не принято решение об отказе в проведении этого аукциона по основаниям, предусмотренным </w:t>
      </w:r>
      <w:hyperlink r:id="rId42" w:history="1">
        <w:r>
          <w:rPr>
            <w:color w:val="0000FF"/>
          </w:rPr>
          <w:t>пунктом 8 статьи 39.11</w:t>
        </w:r>
      </w:hyperlink>
      <w:r>
        <w:t xml:space="preserve"> Земельного кодекса Российской Федерации;</w:t>
      </w:r>
    </w:p>
    <w:p w:rsidR="009A3981" w:rsidRDefault="009A3981">
      <w:pPr>
        <w:pStyle w:val="ConsPlusNormal"/>
        <w:spacing w:before="220"/>
        <w:ind w:firstLine="540"/>
        <w:jc w:val="both"/>
      </w:pPr>
      <w:r>
        <w:t xml:space="preserve">13) в отношении земельного участка, указанного в заявлении о его предоставлении, опубликовано и размещено в соответствии с </w:t>
      </w:r>
      <w:hyperlink r:id="rId43" w:history="1">
        <w:r>
          <w:rPr>
            <w:color w:val="0000FF"/>
          </w:rPr>
          <w:t>подпунктом 1 пункта 1 статьи 39.18</w:t>
        </w:r>
      </w:hyperlink>
      <w:r>
        <w:t xml:space="preserve">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9A3981" w:rsidRDefault="009A3981">
      <w:pPr>
        <w:pStyle w:val="ConsPlusNormal"/>
        <w:spacing w:before="220"/>
        <w:ind w:firstLine="540"/>
        <w:jc w:val="both"/>
      </w:pPr>
      <w:r>
        <w:t>14)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9A3981" w:rsidRDefault="009A3981">
      <w:pPr>
        <w:pStyle w:val="ConsPlusNormal"/>
        <w:spacing w:before="220"/>
        <w:ind w:firstLine="540"/>
        <w:jc w:val="both"/>
      </w:pPr>
      <w:r>
        <w:t>15)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9A3981" w:rsidRDefault="009A3981">
      <w:pPr>
        <w:pStyle w:val="ConsPlusNormal"/>
        <w:spacing w:before="220"/>
        <w:ind w:firstLine="540"/>
        <w:jc w:val="both"/>
      </w:pPr>
      <w:r>
        <w:t>16) площадь земельного участка, указанного в заявлении о предоставлении земельного участка некоммерческой организации, созданной гражданами, для ведения огородничества, садоводства, превышает предельный размер, установленный в соответствии с федеральным законом;</w:t>
      </w:r>
    </w:p>
    <w:p w:rsidR="009A3981" w:rsidRDefault="009A3981">
      <w:pPr>
        <w:pStyle w:val="ConsPlusNormal"/>
        <w:spacing w:before="220"/>
        <w:ind w:firstLine="540"/>
        <w:jc w:val="both"/>
      </w:pPr>
      <w:r>
        <w:t>17)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rsidR="009A3981" w:rsidRDefault="009A3981">
      <w:pPr>
        <w:pStyle w:val="ConsPlusNormal"/>
        <w:spacing w:before="220"/>
        <w:ind w:firstLine="540"/>
        <w:jc w:val="both"/>
      </w:pPr>
      <w:r>
        <w:t xml:space="preserve">18)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 предоставлении земельного участка обратилось лицо, не </w:t>
      </w:r>
      <w:r>
        <w:lastRenderedPageBreak/>
        <w:t>уполномоченное на строительство этих здания, сооружения;</w:t>
      </w:r>
    </w:p>
    <w:p w:rsidR="009A3981" w:rsidRDefault="009A3981">
      <w:pPr>
        <w:pStyle w:val="ConsPlusNormal"/>
        <w:spacing w:before="220"/>
        <w:ind w:firstLine="540"/>
        <w:jc w:val="both"/>
      </w:pPr>
      <w:r>
        <w:t>19) предоставление земельного участка на заявленном виде прав не допускается;</w:t>
      </w:r>
    </w:p>
    <w:p w:rsidR="009A3981" w:rsidRDefault="009A3981">
      <w:pPr>
        <w:pStyle w:val="ConsPlusNormal"/>
        <w:spacing w:before="220"/>
        <w:ind w:firstLine="540"/>
        <w:jc w:val="both"/>
      </w:pPr>
      <w:r>
        <w:t>20) в отношении земельного участка, указанного в заявлении о его предоставлении, не установлен вид разрешенного использования;</w:t>
      </w:r>
    </w:p>
    <w:p w:rsidR="009A3981" w:rsidRDefault="009A3981">
      <w:pPr>
        <w:pStyle w:val="ConsPlusNormal"/>
        <w:spacing w:before="220"/>
        <w:ind w:firstLine="540"/>
        <w:jc w:val="both"/>
      </w:pPr>
      <w:r>
        <w:t>21) указанный в заявлении о предоставлении земельного участка земельный участок не отнесен к определенной категории земель;</w:t>
      </w:r>
    </w:p>
    <w:p w:rsidR="009A3981" w:rsidRDefault="009A3981">
      <w:pPr>
        <w:pStyle w:val="ConsPlusNormal"/>
        <w:spacing w:before="220"/>
        <w:ind w:firstLine="540"/>
        <w:jc w:val="both"/>
      </w:pPr>
      <w:r>
        <w:t>22) в отношении земельного участка, указанного в заявлении о его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9A3981" w:rsidRDefault="009A3981">
      <w:pPr>
        <w:pStyle w:val="ConsPlusNormal"/>
        <w:spacing w:before="220"/>
        <w:ind w:firstLine="540"/>
        <w:jc w:val="both"/>
      </w:pPr>
      <w:r>
        <w:t>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9A3981" w:rsidRDefault="009A3981">
      <w:pPr>
        <w:pStyle w:val="ConsPlusNormal"/>
        <w:spacing w:before="220"/>
        <w:ind w:firstLine="540"/>
        <w:jc w:val="both"/>
      </w:pPr>
      <w:r>
        <w:t>24) границы земельного участка, указанного в заявлении о его предоставлении, подлежат уточнению в соответствии с Федеральным законом "О государственной регистрации недвижимости";</w:t>
      </w:r>
    </w:p>
    <w:p w:rsidR="009A3981" w:rsidRDefault="009A3981">
      <w:pPr>
        <w:pStyle w:val="ConsPlusNormal"/>
        <w:spacing w:before="220"/>
        <w:ind w:firstLine="540"/>
        <w:jc w:val="both"/>
      </w:pPr>
      <w:r>
        <w:t>25)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9A3981" w:rsidRDefault="009A3981">
      <w:pPr>
        <w:pStyle w:val="ConsPlusNormal"/>
        <w:spacing w:before="220"/>
        <w:ind w:firstLine="540"/>
        <w:jc w:val="both"/>
      </w:pPr>
      <w:r>
        <w:t>2.10. Требования к взиманию платы с заявителя за предоставление муниципальной услуги.</w:t>
      </w:r>
    </w:p>
    <w:p w:rsidR="009A3981" w:rsidRDefault="009A3981">
      <w:pPr>
        <w:pStyle w:val="ConsPlusNormal"/>
        <w:spacing w:before="220"/>
        <w:ind w:firstLine="540"/>
        <w:jc w:val="both"/>
      </w:pPr>
      <w:r>
        <w:t>Муниципальная услуга предоставляется бесплатно.</w:t>
      </w:r>
    </w:p>
    <w:p w:rsidR="009A3981" w:rsidRDefault="009A3981">
      <w:pPr>
        <w:pStyle w:val="ConsPlusNormal"/>
        <w:spacing w:before="220"/>
        <w:ind w:firstLine="540"/>
        <w:jc w:val="both"/>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9A3981" w:rsidRDefault="009A3981">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9A3981" w:rsidRDefault="009A3981">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9A3981" w:rsidRDefault="009A3981">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9A3981" w:rsidRDefault="009A3981">
      <w:pPr>
        <w:pStyle w:val="ConsPlusNormal"/>
        <w:spacing w:before="220"/>
        <w:ind w:firstLine="540"/>
        <w:jc w:val="both"/>
      </w:pPr>
      <w:r>
        <w:t>2.12. Требования к помещению, в котором предоставляется муниципальная услуга.</w:t>
      </w:r>
    </w:p>
    <w:p w:rsidR="009A3981" w:rsidRDefault="009A3981">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9A3981" w:rsidRDefault="009A3981">
      <w:pPr>
        <w:pStyle w:val="ConsPlusNormal"/>
        <w:spacing w:before="220"/>
        <w:ind w:firstLine="540"/>
        <w:jc w:val="both"/>
      </w:pPr>
      <w:r>
        <w:t>Помещение Управления, МФЦ оборудовано:</w:t>
      </w:r>
    </w:p>
    <w:p w:rsidR="009A3981" w:rsidRDefault="009A3981">
      <w:pPr>
        <w:pStyle w:val="ConsPlusNormal"/>
        <w:spacing w:before="220"/>
        <w:ind w:firstLine="540"/>
        <w:jc w:val="both"/>
      </w:pPr>
      <w:r>
        <w:t>- системой кондиционирования воздуха;</w:t>
      </w:r>
    </w:p>
    <w:p w:rsidR="009A3981" w:rsidRDefault="009A3981">
      <w:pPr>
        <w:pStyle w:val="ConsPlusNormal"/>
        <w:spacing w:before="220"/>
        <w:ind w:firstLine="540"/>
        <w:jc w:val="both"/>
      </w:pPr>
      <w:r>
        <w:t>- противопожарной системой и средствами пожаротушения;</w:t>
      </w:r>
    </w:p>
    <w:p w:rsidR="009A3981" w:rsidRDefault="009A3981">
      <w:pPr>
        <w:pStyle w:val="ConsPlusNormal"/>
        <w:spacing w:before="220"/>
        <w:ind w:firstLine="540"/>
        <w:jc w:val="both"/>
      </w:pPr>
      <w:r>
        <w:lastRenderedPageBreak/>
        <w:t>- средствами оказания первой медицинской помощи (аптечками).</w:t>
      </w:r>
    </w:p>
    <w:p w:rsidR="009A3981" w:rsidRDefault="009A3981">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44"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9A3981" w:rsidRDefault="009A3981">
      <w:pPr>
        <w:pStyle w:val="ConsPlusNormal"/>
        <w:spacing w:before="220"/>
        <w:ind w:firstLine="540"/>
        <w:jc w:val="both"/>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9A3981" w:rsidRDefault="009A3981">
      <w:pPr>
        <w:pStyle w:val="ConsPlusNormal"/>
        <w:spacing w:before="220"/>
        <w:ind w:firstLine="540"/>
        <w:jc w:val="both"/>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9A3981" w:rsidRDefault="009A3981">
      <w:pPr>
        <w:pStyle w:val="ConsPlusNormal"/>
        <w:spacing w:before="220"/>
        <w:ind w:firstLine="540"/>
        <w:jc w:val="both"/>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9A3981" w:rsidRDefault="009A3981">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9A3981" w:rsidRDefault="009A3981">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9A3981" w:rsidRDefault="009A3981">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9A3981" w:rsidRDefault="009A3981">
      <w:pPr>
        <w:pStyle w:val="ConsPlusNormal"/>
        <w:spacing w:before="220"/>
        <w:ind w:firstLine="540"/>
        <w:jc w:val="both"/>
      </w:pPr>
      <w:r>
        <w:t>2.13. Показатели доступности и качества муниципальной услуги:</w:t>
      </w:r>
    </w:p>
    <w:p w:rsidR="009A3981" w:rsidRDefault="009A3981">
      <w:pPr>
        <w:pStyle w:val="ConsPlusNormal"/>
        <w:spacing w:before="220"/>
        <w:ind w:firstLine="540"/>
        <w:jc w:val="both"/>
      </w:pPr>
      <w:r>
        <w:t>- соблюдение сроков предоставления муниципальной услуги и условий ожидания приема;</w:t>
      </w:r>
    </w:p>
    <w:p w:rsidR="009A3981" w:rsidRDefault="009A3981">
      <w:pPr>
        <w:pStyle w:val="ConsPlusNormal"/>
        <w:spacing w:before="220"/>
        <w:ind w:firstLine="540"/>
        <w:jc w:val="both"/>
      </w:pPr>
      <w:r>
        <w:t>- своевременное и полное информирование о муниципальной услуге;</w:t>
      </w:r>
    </w:p>
    <w:p w:rsidR="009A3981" w:rsidRDefault="009A3981">
      <w:pPr>
        <w:pStyle w:val="ConsPlusNormal"/>
        <w:spacing w:before="220"/>
        <w:ind w:firstLine="540"/>
        <w:jc w:val="both"/>
      </w:pPr>
      <w:r>
        <w:t>- получение муниципальной услуги в электронной форме, в иных формах по выбору заявителя;</w:t>
      </w:r>
    </w:p>
    <w:p w:rsidR="009A3981" w:rsidRDefault="009A3981">
      <w:pPr>
        <w:pStyle w:val="ConsPlusNormal"/>
        <w:spacing w:before="220"/>
        <w:ind w:firstLine="540"/>
        <w:jc w:val="both"/>
      </w:pPr>
      <w:r>
        <w:t>- обоснованность отказов в приеме документов, необходимых для предоставления услуги, а также в предоставлении муниципальной услуги;</w:t>
      </w:r>
    </w:p>
    <w:p w:rsidR="009A3981" w:rsidRDefault="009A3981">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9A3981" w:rsidRDefault="009A3981">
      <w:pPr>
        <w:pStyle w:val="ConsPlusNormal"/>
        <w:spacing w:before="220"/>
        <w:ind w:firstLine="540"/>
        <w:jc w:val="both"/>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9A3981" w:rsidRDefault="009A3981">
      <w:pPr>
        <w:pStyle w:val="ConsPlusNormal"/>
        <w:spacing w:before="220"/>
        <w:ind w:firstLine="540"/>
        <w:jc w:val="both"/>
      </w:pPr>
      <w:r>
        <w:t>- ресурсное обеспечение исполнения административного Регламента.</w:t>
      </w:r>
    </w:p>
    <w:p w:rsidR="009A3981" w:rsidRDefault="009A3981">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9A3981" w:rsidRDefault="009A3981">
      <w:pPr>
        <w:pStyle w:val="ConsPlusNormal"/>
        <w:spacing w:before="220"/>
        <w:ind w:firstLine="540"/>
        <w:jc w:val="both"/>
      </w:pPr>
      <w:r>
        <w:lastRenderedPageBreak/>
        <w:t>Анализ практики применения административного Регламента проводится должностными лицами Управления один раз в год.</w:t>
      </w:r>
    </w:p>
    <w:p w:rsidR="009A3981" w:rsidRDefault="009A3981">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9A3981" w:rsidRDefault="009A3981">
      <w:pPr>
        <w:pStyle w:val="ConsPlusNormal"/>
        <w:spacing w:before="220"/>
        <w:ind w:firstLine="540"/>
        <w:jc w:val="both"/>
      </w:pPr>
      <w:r>
        <w:t>2.14. Особенности предоставления муниципальной услуги в электронной форме.</w:t>
      </w:r>
    </w:p>
    <w:p w:rsidR="009A3981" w:rsidRDefault="009A3981">
      <w:pPr>
        <w:pStyle w:val="ConsPlusNormal"/>
        <w:spacing w:before="220"/>
        <w:ind w:firstLine="540"/>
        <w:jc w:val="both"/>
      </w:pPr>
      <w:r>
        <w:t>Предоставление муниципальной услуги в электронной форме обеспечивает возможность:</w:t>
      </w:r>
    </w:p>
    <w:p w:rsidR="009A3981" w:rsidRDefault="009A3981">
      <w:pPr>
        <w:pStyle w:val="ConsPlusNormal"/>
        <w:spacing w:before="220"/>
        <w:ind w:firstLine="540"/>
        <w:jc w:val="both"/>
      </w:pPr>
      <w:r>
        <w:t xml:space="preserve">- подачи заявления и документов, указанных в </w:t>
      </w:r>
      <w:hyperlink w:anchor="P164" w:history="1">
        <w:r>
          <w:rPr>
            <w:color w:val="0000FF"/>
          </w:rPr>
          <w:t>подпунктах 2.6.1</w:t>
        </w:r>
      </w:hyperlink>
      <w:r>
        <w:t xml:space="preserve"> - </w:t>
      </w:r>
      <w:hyperlink w:anchor="P181" w:history="1">
        <w:r>
          <w:rPr>
            <w:color w:val="0000FF"/>
          </w:rPr>
          <w:t>2.6.2 пункта 2.6</w:t>
        </w:r>
      </w:hyperlink>
      <w:r>
        <w:t xml:space="preserve"> административного Регламента, в электронной форме, в том числе через региональный и единый порталы в порядке, установленном в </w:t>
      </w:r>
      <w:hyperlink w:anchor="P186" w:history="1">
        <w:r>
          <w:rPr>
            <w:color w:val="0000FF"/>
          </w:rPr>
          <w:t>пункте 2.6.3 пункта 2.6</w:t>
        </w:r>
      </w:hyperlink>
      <w:r>
        <w:t xml:space="preserve"> административного Регламента;</w:t>
      </w:r>
    </w:p>
    <w:p w:rsidR="009A3981" w:rsidRDefault="009A3981">
      <w:pPr>
        <w:pStyle w:val="ConsPlusNormal"/>
        <w:spacing w:before="220"/>
        <w:ind w:firstLine="540"/>
        <w:jc w:val="both"/>
      </w:pPr>
      <w:r>
        <w:t>- получения заявителем сведений о ходе предоставления муниципальной услуги;</w:t>
      </w:r>
    </w:p>
    <w:p w:rsidR="009A3981" w:rsidRDefault="009A3981">
      <w:pPr>
        <w:pStyle w:val="ConsPlusNormal"/>
        <w:spacing w:before="220"/>
        <w:ind w:firstLine="540"/>
        <w:jc w:val="both"/>
      </w:pPr>
      <w:r>
        <w:t xml:space="preserve">- получения заявителем результата муниципальной услуги, предусмотренного </w:t>
      </w:r>
      <w:hyperlink w:anchor="P131" w:history="1">
        <w:r>
          <w:rPr>
            <w:color w:val="0000FF"/>
          </w:rPr>
          <w:t>п. 2.3</w:t>
        </w:r>
      </w:hyperlink>
      <w:r>
        <w:t xml:space="preserve"> административного Регламента.</w:t>
      </w:r>
    </w:p>
    <w:p w:rsidR="009A3981" w:rsidRDefault="009A3981">
      <w:pPr>
        <w:pStyle w:val="ConsPlusNormal"/>
        <w:spacing w:before="220"/>
        <w:ind w:firstLine="540"/>
        <w:jc w:val="both"/>
      </w:pPr>
      <w:r>
        <w:t>2.15. Особенности предоставления муниципальной услуги в МФЦ.</w:t>
      </w:r>
    </w:p>
    <w:p w:rsidR="009A3981" w:rsidRDefault="009A3981">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9A3981" w:rsidRDefault="009A3981">
      <w:pPr>
        <w:pStyle w:val="ConsPlusNormal"/>
        <w:jc w:val="both"/>
      </w:pPr>
    </w:p>
    <w:p w:rsidR="009A3981" w:rsidRDefault="009A3981">
      <w:pPr>
        <w:pStyle w:val="ConsPlusTitle"/>
        <w:jc w:val="center"/>
        <w:outlineLvl w:val="1"/>
      </w:pPr>
      <w:r>
        <w:t>3. Состав, последовательность и сроки выполнения</w:t>
      </w:r>
    </w:p>
    <w:p w:rsidR="009A3981" w:rsidRDefault="009A3981">
      <w:pPr>
        <w:pStyle w:val="ConsPlusTitle"/>
        <w:jc w:val="center"/>
      </w:pPr>
      <w:r>
        <w:t>административных процедур (действий), требования</w:t>
      </w:r>
    </w:p>
    <w:p w:rsidR="009A3981" w:rsidRDefault="009A3981">
      <w:pPr>
        <w:pStyle w:val="ConsPlusTitle"/>
        <w:jc w:val="center"/>
      </w:pPr>
      <w:r>
        <w:t>к порядку их выполнения, в том числе особенности</w:t>
      </w:r>
    </w:p>
    <w:p w:rsidR="009A3981" w:rsidRDefault="009A3981">
      <w:pPr>
        <w:pStyle w:val="ConsPlusTitle"/>
        <w:jc w:val="center"/>
      </w:pPr>
      <w:r>
        <w:t>выполнения административных процедур (действий)</w:t>
      </w:r>
    </w:p>
    <w:p w:rsidR="009A3981" w:rsidRDefault="009A3981">
      <w:pPr>
        <w:pStyle w:val="ConsPlusTitle"/>
        <w:jc w:val="center"/>
      </w:pPr>
      <w:r>
        <w:t>в электронной форме</w:t>
      </w:r>
    </w:p>
    <w:p w:rsidR="009A3981" w:rsidRDefault="009A3981">
      <w:pPr>
        <w:pStyle w:val="ConsPlusNormal"/>
        <w:jc w:val="both"/>
      </w:pPr>
    </w:p>
    <w:p w:rsidR="009A3981" w:rsidRDefault="009A3981">
      <w:pPr>
        <w:pStyle w:val="ConsPlusNormal"/>
        <w:ind w:firstLine="540"/>
        <w:jc w:val="both"/>
      </w:pPr>
      <w:r>
        <w:t>3.1. Описание последовательности административных процедур (действий) при предоставлении муниципальной услуги.</w:t>
      </w:r>
    </w:p>
    <w:p w:rsidR="009A3981" w:rsidRDefault="009A3981">
      <w:pPr>
        <w:pStyle w:val="ConsPlusNormal"/>
        <w:spacing w:before="220"/>
        <w:ind w:firstLine="540"/>
        <w:jc w:val="both"/>
      </w:pPr>
      <w:r>
        <w:t xml:space="preserve">Предоставление муниципальной услуги последовательно отражено в </w:t>
      </w:r>
      <w:hyperlink w:anchor="P929" w:history="1">
        <w:r>
          <w:rPr>
            <w:color w:val="0000FF"/>
          </w:rPr>
          <w:t>блок-схеме</w:t>
        </w:r>
      </w:hyperlink>
      <w:r>
        <w:t xml:space="preserve"> (приложение 3 к административному Регламенту) и включает в себя выполнение следующих административных процедур:</w:t>
      </w:r>
    </w:p>
    <w:p w:rsidR="009A3981" w:rsidRDefault="009A3981">
      <w:pPr>
        <w:pStyle w:val="ConsPlusNormal"/>
        <w:spacing w:before="220"/>
        <w:ind w:firstLine="540"/>
        <w:jc w:val="both"/>
      </w:pPr>
      <w:r>
        <w:t>- прием, регистрация заявления и документов - 1 день;</w:t>
      </w:r>
    </w:p>
    <w:p w:rsidR="009A3981" w:rsidRDefault="009A3981">
      <w:pPr>
        <w:pStyle w:val="ConsPlusNormal"/>
        <w:spacing w:before="220"/>
        <w:ind w:firstLine="540"/>
        <w:jc w:val="both"/>
      </w:pPr>
      <w:r>
        <w:t>- рассмотрение заявления и документов, подготовка проекта решения о предоставлении земельного участка бесплатно в собственность либо принятие решения об отказе в предоставлении муниципальной услуги - 28 дней;</w:t>
      </w:r>
    </w:p>
    <w:p w:rsidR="009A3981" w:rsidRDefault="009A3981">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9A3981" w:rsidRDefault="009A3981">
      <w:pPr>
        <w:pStyle w:val="ConsPlusNormal"/>
        <w:spacing w:before="220"/>
        <w:ind w:firstLine="540"/>
        <w:jc w:val="both"/>
      </w:pPr>
      <w:r>
        <w:lastRenderedPageBreak/>
        <w:t>- выдача (направление) заявителю копии решения о предоставлении земельного участка бесплатно в собственность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9A3981" w:rsidRDefault="009A3981">
      <w:pPr>
        <w:pStyle w:val="ConsPlusNormal"/>
        <w:spacing w:before="220"/>
        <w:ind w:firstLine="540"/>
        <w:jc w:val="both"/>
      </w:pPr>
      <w:r>
        <w:t>3.2. Прием, регистрация заявления и документов.</w:t>
      </w:r>
    </w:p>
    <w:p w:rsidR="009A3981" w:rsidRDefault="009A3981">
      <w:pPr>
        <w:pStyle w:val="ConsPlusNormal"/>
        <w:spacing w:before="220"/>
        <w:ind w:firstLine="540"/>
        <w:jc w:val="both"/>
      </w:pPr>
      <w:r>
        <w:t>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w:t>
      </w:r>
    </w:p>
    <w:p w:rsidR="009A3981" w:rsidRDefault="009A3981">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9A3981" w:rsidRDefault="009A3981">
      <w:pPr>
        <w:pStyle w:val="ConsPlusNormal"/>
        <w:spacing w:before="220"/>
        <w:ind w:firstLine="540"/>
        <w:jc w:val="both"/>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9A3981" w:rsidRDefault="009A3981">
      <w:pPr>
        <w:pStyle w:val="ConsPlusNormal"/>
        <w:spacing w:before="220"/>
        <w:ind w:firstLine="540"/>
        <w:jc w:val="both"/>
      </w:pPr>
      <w:r>
        <w:t>- выдает расписку в получении заявления и документов с указанием их перечня и даты приема и ставит подпись;</w:t>
      </w:r>
    </w:p>
    <w:p w:rsidR="009A3981" w:rsidRDefault="009A3981">
      <w:pPr>
        <w:pStyle w:val="ConsPlusNormal"/>
        <w:spacing w:before="220"/>
        <w:ind w:firstLine="540"/>
        <w:jc w:val="both"/>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9A3981" w:rsidRDefault="009A3981">
      <w:pPr>
        <w:pStyle w:val="ConsPlusNormal"/>
        <w:spacing w:before="220"/>
        <w:ind w:firstLine="540"/>
        <w:jc w:val="both"/>
      </w:pPr>
      <w:r>
        <w:t>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w:t>
      </w:r>
    </w:p>
    <w:p w:rsidR="009A3981" w:rsidRDefault="009A3981">
      <w:pPr>
        <w:pStyle w:val="ConsPlusNormal"/>
        <w:spacing w:before="220"/>
        <w:ind w:firstLine="540"/>
        <w:jc w:val="both"/>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9A3981" w:rsidRDefault="009A3981">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9A3981" w:rsidRDefault="009A3981">
      <w:pPr>
        <w:pStyle w:val="ConsPlusNormal"/>
        <w:spacing w:before="220"/>
        <w:ind w:firstLine="540"/>
        <w:jc w:val="both"/>
      </w:pPr>
      <w:r>
        <w:t>- регистрирует заявление и документы в системе электронного документооборота Управления.</w:t>
      </w:r>
    </w:p>
    <w:p w:rsidR="009A3981" w:rsidRDefault="009A3981">
      <w:pPr>
        <w:pStyle w:val="ConsPlusNormal"/>
        <w:spacing w:before="220"/>
        <w:ind w:firstLine="540"/>
        <w:jc w:val="both"/>
      </w:pPr>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
    <w:p w:rsidR="009A3981" w:rsidRDefault="009A3981">
      <w:pPr>
        <w:pStyle w:val="ConsPlusNormal"/>
        <w:spacing w:before="220"/>
        <w:ind w:firstLine="540"/>
        <w:jc w:val="both"/>
      </w:pPr>
      <w:r>
        <w:t xml:space="preserve">В случае наличия основания для отказа в приеме документов в электронном виде, указанного в </w:t>
      </w:r>
      <w:hyperlink w:anchor="P195" w:history="1">
        <w:r>
          <w:rPr>
            <w:color w:val="0000FF"/>
          </w:rPr>
          <w:t>пункте 2.7</w:t>
        </w:r>
      </w:hyperlink>
      <w:r>
        <w:t xml:space="preserve">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9A3981" w:rsidRDefault="009A3981">
      <w:pPr>
        <w:pStyle w:val="ConsPlusNormal"/>
        <w:spacing w:before="220"/>
        <w:ind w:firstLine="540"/>
        <w:jc w:val="both"/>
      </w:pPr>
      <w:r>
        <w:t xml:space="preserve">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w:t>
      </w:r>
      <w:r>
        <w:lastRenderedPageBreak/>
        <w:t>документооборота Управления.</w:t>
      </w:r>
    </w:p>
    <w:p w:rsidR="009A3981" w:rsidRDefault="009A3981">
      <w:pPr>
        <w:pStyle w:val="ConsPlusNormal"/>
        <w:spacing w:before="220"/>
        <w:ind w:firstLine="540"/>
        <w:jc w:val="both"/>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 регистрируется в Управлении на следующий рабочий день.</w:t>
      </w:r>
    </w:p>
    <w:p w:rsidR="009A3981" w:rsidRDefault="009A3981">
      <w:pPr>
        <w:pStyle w:val="ConsPlusNormal"/>
        <w:spacing w:before="220"/>
        <w:ind w:firstLine="540"/>
        <w:jc w:val="both"/>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9A3981" w:rsidRDefault="009A3981">
      <w:pPr>
        <w:pStyle w:val="ConsPlusNormal"/>
        <w:spacing w:before="220"/>
        <w:ind w:firstLine="540"/>
        <w:jc w:val="both"/>
      </w:pPr>
      <w:r>
        <w:t>Срок исполнения данной административной процедуры составляет 1 рабочий день.</w:t>
      </w:r>
    </w:p>
    <w:p w:rsidR="009A3981" w:rsidRDefault="009A3981">
      <w:pPr>
        <w:pStyle w:val="ConsPlusNormal"/>
        <w:spacing w:before="220"/>
        <w:ind w:firstLine="540"/>
        <w:jc w:val="both"/>
      </w:pPr>
      <w:r>
        <w:t>3.3. Рассмотрение заявления и документов, подготовка проекта решения о предоставлении земельного участка бесплатно в собственность либо принятие решения об отказе в предоставлении муниципальной услуги.</w:t>
      </w:r>
    </w:p>
    <w:p w:rsidR="009A3981" w:rsidRDefault="009A3981">
      <w:pPr>
        <w:pStyle w:val="ConsPlusNormal"/>
        <w:spacing w:before="220"/>
        <w:ind w:firstLine="540"/>
        <w:jc w:val="both"/>
      </w:pPr>
      <w:r>
        <w:t>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9A3981" w:rsidRDefault="009A3981">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9A3981" w:rsidRDefault="009A3981">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9A3981" w:rsidRDefault="009A3981">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64" w:history="1">
        <w:r>
          <w:rPr>
            <w:color w:val="0000FF"/>
          </w:rPr>
          <w:t>подпунктах 2.6.1</w:t>
        </w:r>
      </w:hyperlink>
      <w:r>
        <w:t xml:space="preserve"> - </w:t>
      </w:r>
      <w:hyperlink w:anchor="P181" w:history="1">
        <w:r>
          <w:rPr>
            <w:color w:val="0000FF"/>
          </w:rPr>
          <w:t>2.6.2 пункта 2.6</w:t>
        </w:r>
      </w:hyperlink>
      <w:r>
        <w:t xml:space="preserve"> административного Регламента;</w:t>
      </w:r>
    </w:p>
    <w:p w:rsidR="009A3981" w:rsidRDefault="009A3981">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304" w:history="1">
        <w:r>
          <w:rPr>
            <w:color w:val="0000FF"/>
          </w:rPr>
          <w:t>пунктом 3.4</w:t>
        </w:r>
      </w:hyperlink>
      <w:r>
        <w:t xml:space="preserve"> административного Регламента;</w:t>
      </w:r>
    </w:p>
    <w:p w:rsidR="009A3981" w:rsidRDefault="009A3981">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9A3981" w:rsidRDefault="009A3981">
      <w:pPr>
        <w:pStyle w:val="ConsPlusNormal"/>
        <w:spacing w:before="220"/>
        <w:ind w:firstLine="540"/>
        <w:jc w:val="both"/>
      </w:pPr>
      <w:r>
        <w:t xml:space="preserve">В случае если заявление не соответствует </w:t>
      </w:r>
      <w:hyperlink w:anchor="P165" w:history="1">
        <w:r>
          <w:rPr>
            <w:color w:val="0000FF"/>
          </w:rPr>
          <w:t>подпункту 1 подпункта 2.6.1 пункта 2.6</w:t>
        </w:r>
      </w:hyperlink>
      <w:r>
        <w:t xml:space="preserve">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76" w:history="1">
        <w:r>
          <w:rPr>
            <w:color w:val="0000FF"/>
          </w:rPr>
          <w:t>подпунктами 2</w:t>
        </w:r>
      </w:hyperlink>
      <w:r>
        <w:t xml:space="preserve"> - </w:t>
      </w:r>
      <w:hyperlink w:anchor="P179" w:history="1">
        <w:r>
          <w:rPr>
            <w:color w:val="0000FF"/>
          </w:rPr>
          <w:t>5 подпункта 2.6.1 пункта 2.6</w:t>
        </w:r>
      </w:hyperlink>
      <w:r>
        <w:t xml:space="preserve">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 Должностное лицо и (или) специалист отдела, ответственные за прием и регистрацию заявления и документов, в течение 1 дня осуществляют возврат заявления заявителю посредством выдачи (направления) письма о возврате с приложением заявления.</w:t>
      </w:r>
    </w:p>
    <w:p w:rsidR="009A3981" w:rsidRDefault="009A3981">
      <w:pPr>
        <w:pStyle w:val="ConsPlusNormal"/>
        <w:spacing w:before="220"/>
        <w:ind w:firstLine="540"/>
        <w:jc w:val="both"/>
      </w:pPr>
      <w:r>
        <w:t xml:space="preserve">При наличии одного из оснований для отказа в предоставлении муниципальной услуги, предусмотренных </w:t>
      </w:r>
      <w:hyperlink w:anchor="P200" w:history="1">
        <w:r>
          <w:rPr>
            <w:color w:val="0000FF"/>
          </w:rPr>
          <w:t>подпунктом 2.9.2 пункта 2.9</w:t>
        </w:r>
      </w:hyperlink>
      <w:r>
        <w:t xml:space="preserve"> административного Регламента, должностное лицо и (или) специалист Управления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w:t>
      </w:r>
    </w:p>
    <w:p w:rsidR="009A3981" w:rsidRDefault="009A3981">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200" w:history="1">
        <w:r>
          <w:rPr>
            <w:color w:val="0000FF"/>
          </w:rPr>
          <w:t>подпунктом 2.9.2 пункта 2.9</w:t>
        </w:r>
      </w:hyperlink>
      <w:r>
        <w:t xml:space="preserve"> административного Регламента, должностное лицо и (или) специалист отдела подготавливает проект решения о предоставлении земельного участка бесплатно в собственность в форме проекта распоряжения Управления и обеспечивает его принятие.</w:t>
      </w:r>
    </w:p>
    <w:p w:rsidR="009A3981" w:rsidRDefault="009A3981">
      <w:pPr>
        <w:pStyle w:val="ConsPlusNormal"/>
        <w:spacing w:before="220"/>
        <w:ind w:firstLine="540"/>
        <w:jc w:val="both"/>
      </w:pPr>
      <w:r>
        <w:lastRenderedPageBreak/>
        <w:t>Результатом исполнения данной административной процедуры является подготовка проекта решения о предоставлении земельного участка бесплатно в собственность либо принятие решения об отказе в предоставлении муниципальной услуги.</w:t>
      </w:r>
    </w:p>
    <w:p w:rsidR="009A3981" w:rsidRDefault="009A3981">
      <w:pPr>
        <w:pStyle w:val="ConsPlusNormal"/>
        <w:spacing w:before="220"/>
        <w:ind w:firstLine="540"/>
        <w:jc w:val="both"/>
      </w:pPr>
      <w:r>
        <w:t>Срок исполнения данной административной процедуры составляет 28 дней.</w:t>
      </w:r>
    </w:p>
    <w:p w:rsidR="009A3981" w:rsidRDefault="009A3981">
      <w:pPr>
        <w:pStyle w:val="ConsPlusNormal"/>
        <w:spacing w:before="220"/>
        <w:ind w:firstLine="540"/>
        <w:jc w:val="both"/>
      </w:pPr>
      <w:bookmarkStart w:id="12" w:name="P304"/>
      <w:bookmarkEnd w:id="12"/>
      <w:r>
        <w:t>3.4. Организация межведомственного информационного взаимодействия.</w:t>
      </w:r>
    </w:p>
    <w:p w:rsidR="009A3981" w:rsidRDefault="009A3981">
      <w:pPr>
        <w:pStyle w:val="ConsPlusNormal"/>
        <w:spacing w:before="220"/>
        <w:ind w:firstLine="540"/>
        <w:jc w:val="both"/>
      </w:pPr>
      <w:r>
        <w:t xml:space="preserve">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81" w:history="1">
        <w:r>
          <w:rPr>
            <w:color w:val="0000FF"/>
          </w:rPr>
          <w:t>подпункте 2.6.2 пункта 2.6</w:t>
        </w:r>
      </w:hyperlink>
      <w:r>
        <w:t xml:space="preserve"> административного Регламента.</w:t>
      </w:r>
    </w:p>
    <w:p w:rsidR="009A3981" w:rsidRDefault="009A3981">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9A3981" w:rsidRDefault="009A3981">
      <w:pPr>
        <w:pStyle w:val="ConsPlusNormal"/>
        <w:spacing w:before="220"/>
        <w:ind w:firstLine="540"/>
        <w:jc w:val="both"/>
      </w:pPr>
      <w:r>
        <w:t>Должностное лицо и (или) специалист отдела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w:t>
      </w:r>
    </w:p>
    <w:p w:rsidR="009A3981" w:rsidRDefault="009A3981">
      <w:pPr>
        <w:pStyle w:val="ConsPlusNormal"/>
        <w:spacing w:before="220"/>
        <w:ind w:firstLine="540"/>
        <w:jc w:val="both"/>
      </w:pPr>
      <w:r>
        <w:t>1) выписку из ЕГРЮЛ, ЕГРИП о юридическом лице либо индивидуальном предпринимателе, являющемся заявителем;</w:t>
      </w:r>
    </w:p>
    <w:p w:rsidR="009A3981" w:rsidRDefault="009A3981">
      <w:pPr>
        <w:pStyle w:val="ConsPlusNormal"/>
        <w:spacing w:before="220"/>
        <w:ind w:firstLine="540"/>
        <w:jc w:val="both"/>
      </w:pPr>
      <w:r>
        <w:t>2) выписку из ЕГРН об объекте недвижимости (об испрашиваемом земельном участке);</w:t>
      </w:r>
    </w:p>
    <w:p w:rsidR="009A3981" w:rsidRDefault="009A3981">
      <w:pPr>
        <w:pStyle w:val="ConsPlusNormal"/>
        <w:spacing w:before="220"/>
        <w:ind w:firstLine="540"/>
        <w:jc w:val="both"/>
      </w:pPr>
      <w:r>
        <w:t>3) выписку из ЕГРН об объекте недвижимости (о здании и (или) сооружении, расположенном (ых) на испрашиваемом земельном участке (не требуется в случае строительства здания, сооружения);</w:t>
      </w:r>
    </w:p>
    <w:p w:rsidR="009A3981" w:rsidRDefault="009A3981">
      <w:pPr>
        <w:pStyle w:val="ConsPlusNormal"/>
        <w:spacing w:before="220"/>
        <w:ind w:firstLine="540"/>
        <w:jc w:val="both"/>
      </w:pPr>
      <w:r>
        <w:t>4) выписку из ЕГРН об объекте недвижимости (о помещении в здании, сооружении, расположенном на испрашиваемом земельном участке, в случае обращения собственника помещения).</w:t>
      </w:r>
    </w:p>
    <w:p w:rsidR="009A3981" w:rsidRDefault="009A3981">
      <w:pPr>
        <w:pStyle w:val="ConsPlusNormal"/>
        <w:spacing w:before="220"/>
        <w:ind w:firstLine="540"/>
        <w:jc w:val="both"/>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9A3981" w:rsidRDefault="009A3981">
      <w:pPr>
        <w:pStyle w:val="ConsPlusNormal"/>
        <w:spacing w:before="220"/>
        <w:ind w:firstLine="540"/>
        <w:jc w:val="both"/>
      </w:pPr>
      <w:r>
        <w:t>Срок исполнения данной административной процедуры - не более 5 рабочих дней со дня поступления межведомственного запроса в соответствующее ведомство.</w:t>
      </w:r>
    </w:p>
    <w:p w:rsidR="009A3981" w:rsidRDefault="009A3981">
      <w:pPr>
        <w:pStyle w:val="ConsPlusNormal"/>
        <w:spacing w:before="220"/>
        <w:ind w:firstLine="540"/>
        <w:jc w:val="both"/>
      </w:pPr>
      <w:r>
        <w:t>3.5. Выдача (направление) заявителю копии решения о предоставлении земельного участка бесплатно в собственность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9A3981" w:rsidRDefault="009A3981">
      <w:pPr>
        <w:pStyle w:val="ConsPlusNormal"/>
        <w:spacing w:before="220"/>
        <w:ind w:firstLine="540"/>
        <w:jc w:val="both"/>
      </w:pPr>
      <w:r>
        <w:t>Основанием для начала исполнения данной административной процедуры является принятие решения о предоставлении земельного участка бесплатно в собственность либо решения об отказе в предоставлении муниципальной услуги.</w:t>
      </w:r>
    </w:p>
    <w:p w:rsidR="009A3981" w:rsidRDefault="009A3981">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9A3981" w:rsidRDefault="009A3981">
      <w:pPr>
        <w:pStyle w:val="ConsPlusNormal"/>
        <w:spacing w:before="220"/>
        <w:ind w:firstLine="540"/>
        <w:jc w:val="both"/>
      </w:pPr>
      <w: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почтовым отправлением копии решения, являющегося результатом оказания муниципальной услуги.</w:t>
      </w:r>
    </w:p>
    <w:p w:rsidR="009A3981" w:rsidRDefault="009A3981">
      <w:pPr>
        <w:pStyle w:val="ConsPlusNormal"/>
        <w:spacing w:before="220"/>
        <w:ind w:firstLine="540"/>
        <w:jc w:val="both"/>
      </w:pPr>
      <w:r>
        <w:t xml:space="preserve">В случае если заявитель указал в своем заявлении получение документов, являющихся </w:t>
      </w:r>
      <w:r>
        <w:lastRenderedPageBreak/>
        <w:t>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Управления, являющегося результатом оказания муниципальной услуги, в форме электронного документа, подписанного усиленной квалифицированной электронной подписью, а также дополнительно направляют заявителю посредством почтового отправления либо передают в МФЦ для выдачи заявителю лично (в зависимости от способа выдачи (направления) документов, указанного в заявлении).</w:t>
      </w:r>
    </w:p>
    <w:p w:rsidR="009A3981" w:rsidRDefault="009A3981">
      <w:pPr>
        <w:pStyle w:val="ConsPlusNormal"/>
        <w:spacing w:before="220"/>
        <w:ind w:firstLine="540"/>
        <w:jc w:val="both"/>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9A3981" w:rsidRDefault="009A3981">
      <w:pPr>
        <w:pStyle w:val="ConsPlusNormal"/>
        <w:spacing w:before="220"/>
        <w:ind w:firstLine="540"/>
        <w:jc w:val="both"/>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9A3981" w:rsidRDefault="009A3981">
      <w:pPr>
        <w:pStyle w:val="ConsPlusNormal"/>
        <w:spacing w:before="220"/>
        <w:ind w:firstLine="540"/>
        <w:jc w:val="both"/>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9A3981" w:rsidRDefault="009A3981">
      <w:pPr>
        <w:pStyle w:val="ConsPlusNormal"/>
        <w:jc w:val="both"/>
      </w:pPr>
    </w:p>
    <w:p w:rsidR="009A3981" w:rsidRDefault="009A3981">
      <w:pPr>
        <w:pStyle w:val="ConsPlusTitle"/>
        <w:jc w:val="center"/>
        <w:outlineLvl w:val="1"/>
      </w:pPr>
      <w:r>
        <w:t>4. Формы контроля за исполнением</w:t>
      </w:r>
    </w:p>
    <w:p w:rsidR="009A3981" w:rsidRDefault="009A3981">
      <w:pPr>
        <w:pStyle w:val="ConsPlusTitle"/>
        <w:jc w:val="center"/>
      </w:pPr>
      <w:r>
        <w:t>административного Регламента</w:t>
      </w:r>
    </w:p>
    <w:p w:rsidR="009A3981" w:rsidRDefault="009A3981">
      <w:pPr>
        <w:pStyle w:val="ConsPlusNormal"/>
        <w:jc w:val="both"/>
      </w:pPr>
    </w:p>
    <w:p w:rsidR="009A3981" w:rsidRDefault="009A3981">
      <w:pPr>
        <w:pStyle w:val="ConsPlusNormal"/>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9A3981" w:rsidRDefault="009A3981">
      <w:pPr>
        <w:pStyle w:val="ConsPlusNormal"/>
        <w:spacing w:before="220"/>
        <w:ind w:firstLine="540"/>
        <w:jc w:val="both"/>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9A3981" w:rsidRDefault="009A3981">
      <w:pPr>
        <w:pStyle w:val="ConsPlusNormal"/>
        <w:spacing w:before="220"/>
        <w:ind w:firstLine="540"/>
        <w:jc w:val="both"/>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9A3981" w:rsidRDefault="009A3981">
      <w:pPr>
        <w:pStyle w:val="ConsPlusNormal"/>
        <w:spacing w:before="220"/>
        <w:ind w:firstLine="540"/>
        <w:jc w:val="both"/>
      </w:pPr>
      <w:r>
        <w:t>- за организацию межведомственного информационного взаимодействия несет ответственность должностное лицо и (или) специалист отдела;</w:t>
      </w:r>
    </w:p>
    <w:p w:rsidR="009A3981" w:rsidRDefault="009A3981">
      <w:pPr>
        <w:pStyle w:val="ConsPlusNormal"/>
        <w:spacing w:before="220"/>
        <w:ind w:firstLine="540"/>
        <w:jc w:val="both"/>
      </w:pPr>
      <w:r>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9A3981" w:rsidRDefault="009A3981">
      <w:pPr>
        <w:pStyle w:val="ConsPlusNormal"/>
        <w:spacing w:before="220"/>
        <w:ind w:firstLine="540"/>
        <w:jc w:val="both"/>
      </w:pPr>
      <w: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9A3981" w:rsidRDefault="009A3981">
      <w:pPr>
        <w:pStyle w:val="ConsPlusNormal"/>
        <w:spacing w:before="220"/>
        <w:ind w:firstLine="540"/>
        <w:jc w:val="both"/>
      </w:pPr>
      <w: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9A3981" w:rsidRDefault="009A3981">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9A3981" w:rsidRDefault="009A3981">
      <w:pPr>
        <w:pStyle w:val="ConsPlusNormal"/>
        <w:spacing w:before="220"/>
        <w:ind w:firstLine="540"/>
        <w:jc w:val="both"/>
      </w:pPr>
      <w:r>
        <w:t xml:space="preserve">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w:t>
      </w:r>
      <w:r>
        <w:lastRenderedPageBreak/>
        <w:t>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9A3981" w:rsidRDefault="009A3981">
      <w:pPr>
        <w:pStyle w:val="ConsPlusNormal"/>
        <w:spacing w:before="220"/>
        <w:ind w:firstLine="540"/>
        <w:jc w:val="both"/>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9A3981" w:rsidRDefault="009A3981">
      <w:pPr>
        <w:pStyle w:val="ConsPlusNormal"/>
        <w:spacing w:before="220"/>
        <w:ind w:firstLine="540"/>
        <w:jc w:val="both"/>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(или) 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услуга,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9A3981" w:rsidRDefault="009A3981">
      <w:pPr>
        <w:pStyle w:val="ConsPlusNormal"/>
        <w:spacing w:before="220"/>
        <w:ind w:firstLine="540"/>
        <w:jc w:val="both"/>
      </w:pPr>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9A3981" w:rsidRDefault="009A3981">
      <w:pPr>
        <w:pStyle w:val="ConsPlusNormal"/>
        <w:jc w:val="both"/>
      </w:pPr>
    </w:p>
    <w:p w:rsidR="009A3981" w:rsidRDefault="009A3981">
      <w:pPr>
        <w:pStyle w:val="ConsPlusTitle"/>
        <w:jc w:val="center"/>
        <w:outlineLvl w:val="1"/>
      </w:pPr>
      <w:r>
        <w:t>5. Досудебный (внесудебный) порядок обжалования решений</w:t>
      </w:r>
    </w:p>
    <w:p w:rsidR="009A3981" w:rsidRDefault="009A3981">
      <w:pPr>
        <w:pStyle w:val="ConsPlusTitle"/>
        <w:jc w:val="center"/>
      </w:pPr>
      <w:r>
        <w:t>и действий (бездействия) Управления, должностных лиц</w:t>
      </w:r>
    </w:p>
    <w:p w:rsidR="009A3981" w:rsidRDefault="009A3981">
      <w:pPr>
        <w:pStyle w:val="ConsPlusTitle"/>
        <w:jc w:val="center"/>
      </w:pPr>
      <w:r>
        <w:t>Управления, МФЦ, работников МФЦ</w:t>
      </w:r>
    </w:p>
    <w:p w:rsidR="009A3981" w:rsidRDefault="009A3981">
      <w:pPr>
        <w:pStyle w:val="ConsPlusNormal"/>
        <w:jc w:val="both"/>
      </w:pPr>
    </w:p>
    <w:p w:rsidR="009A3981" w:rsidRDefault="009A3981">
      <w:pPr>
        <w:pStyle w:val="ConsPlusNormal"/>
        <w:ind w:firstLine="540"/>
        <w:jc w:val="both"/>
      </w:pPr>
      <w:r>
        <w:t>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9A3981" w:rsidRDefault="009A3981">
      <w:pPr>
        <w:pStyle w:val="ConsPlusNormal"/>
        <w:spacing w:before="220"/>
        <w:ind w:firstLine="540"/>
        <w:jc w:val="both"/>
      </w:pPr>
      <w:r>
        <w:t>5.2. Способы информирования заявителей о порядке подачи и рассмотрения жалобы.</w:t>
      </w:r>
    </w:p>
    <w:p w:rsidR="009A3981" w:rsidRDefault="009A3981">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9A3981" w:rsidRDefault="009A3981">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9A3981" w:rsidRDefault="009A3981">
      <w:pPr>
        <w:pStyle w:val="ConsPlusNormal"/>
        <w:spacing w:before="220"/>
        <w:ind w:firstLine="540"/>
        <w:jc w:val="both"/>
      </w:pPr>
      <w: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9A3981" w:rsidRDefault="009A3981">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9A3981" w:rsidRDefault="009A3981">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9A3981" w:rsidRDefault="009A3981">
      <w:pPr>
        <w:pStyle w:val="ConsPlusNormal"/>
        <w:spacing w:before="220"/>
        <w:ind w:firstLine="540"/>
        <w:jc w:val="both"/>
      </w:pPr>
      <w:r>
        <w:t>- посредством информационных материалов, которые размещаются на информационных стендах в помещении Управления.</w:t>
      </w:r>
    </w:p>
    <w:p w:rsidR="009A3981" w:rsidRDefault="009A3981">
      <w:pPr>
        <w:pStyle w:val="ConsPlusNormal"/>
        <w:spacing w:before="220"/>
        <w:ind w:firstLine="540"/>
        <w:jc w:val="both"/>
      </w:pPr>
      <w:r>
        <w:t>5.3. Предмет жалобы.</w:t>
      </w:r>
    </w:p>
    <w:p w:rsidR="009A3981" w:rsidRDefault="009A3981">
      <w:pPr>
        <w:pStyle w:val="ConsPlusNormal"/>
        <w:spacing w:before="220"/>
        <w:ind w:firstLine="540"/>
        <w:jc w:val="both"/>
      </w:pPr>
      <w:r>
        <w:lastRenderedPageBreak/>
        <w:t>Заявитель может обратиться с жалобой, в том числе в следующих случаях:</w:t>
      </w:r>
    </w:p>
    <w:p w:rsidR="009A3981" w:rsidRDefault="009A3981">
      <w:pPr>
        <w:pStyle w:val="ConsPlusNormal"/>
        <w:spacing w:before="220"/>
        <w:ind w:firstLine="540"/>
        <w:jc w:val="both"/>
      </w:pPr>
      <w:r>
        <w:t>- нарушение срока регистрации запроса заявителя о предоставлении муниципальной услуги;</w:t>
      </w:r>
    </w:p>
    <w:p w:rsidR="009A3981" w:rsidRDefault="009A3981">
      <w:pPr>
        <w:pStyle w:val="ConsPlusNormal"/>
        <w:spacing w:before="220"/>
        <w:ind w:firstLine="540"/>
        <w:jc w:val="both"/>
      </w:pPr>
      <w:r>
        <w:t>- нарушение срока предоставления муниципальной услуги;</w:t>
      </w:r>
    </w:p>
    <w:p w:rsidR="009A3981" w:rsidRDefault="009A3981">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9A3981" w:rsidRDefault="009A3981">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9A3981" w:rsidRDefault="009A3981">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A3981" w:rsidRDefault="009A3981">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A3981" w:rsidRDefault="009A3981">
      <w:pPr>
        <w:pStyle w:val="ConsPlusNormal"/>
        <w:spacing w:before="220"/>
        <w:ind w:firstLine="540"/>
        <w:jc w:val="both"/>
      </w:pPr>
      <w: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9A3981" w:rsidRDefault="009A3981">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9A3981" w:rsidRDefault="009A3981">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9A3981" w:rsidRDefault="009A3981">
      <w:pPr>
        <w:pStyle w:val="ConsPlusNormal"/>
        <w:spacing w:before="220"/>
        <w:ind w:firstLine="540"/>
        <w:jc w:val="both"/>
      </w:pPr>
      <w:r>
        <w:t>5.4. Муниципальные органы и должностные лица, уполномоченные на рассмотрение жалоб.</w:t>
      </w:r>
    </w:p>
    <w:p w:rsidR="009A3981" w:rsidRDefault="009A3981">
      <w:pPr>
        <w:pStyle w:val="ConsPlusNormal"/>
        <w:spacing w:before="220"/>
        <w:ind w:firstLine="540"/>
        <w:jc w:val="both"/>
      </w:pPr>
      <w:r>
        <w:t>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w:t>
      </w:r>
    </w:p>
    <w:p w:rsidR="009A3981" w:rsidRDefault="009A3981">
      <w:pPr>
        <w:pStyle w:val="ConsPlusNormal"/>
        <w:spacing w:before="220"/>
        <w:ind w:firstLine="540"/>
        <w:jc w:val="both"/>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9A3981" w:rsidRDefault="009A3981">
      <w:pPr>
        <w:pStyle w:val="ConsPlusNormal"/>
        <w:spacing w:before="220"/>
        <w:ind w:firstLine="540"/>
        <w:jc w:val="both"/>
      </w:pPr>
      <w:r>
        <w:t>5.4.3. Жалобы на решения и действия (или бездействие) должностных лиц и (или) специалистов Управления могут быть поданы для рассмотрения в администрацию.</w:t>
      </w:r>
    </w:p>
    <w:p w:rsidR="009A3981" w:rsidRDefault="009A3981">
      <w:pPr>
        <w:pStyle w:val="ConsPlusNormal"/>
        <w:spacing w:before="220"/>
        <w:ind w:firstLine="540"/>
        <w:jc w:val="both"/>
      </w:pPr>
      <w: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9A3981" w:rsidRDefault="009A3981">
      <w:pPr>
        <w:pStyle w:val="ConsPlusNormal"/>
        <w:spacing w:before="220"/>
        <w:ind w:firstLine="540"/>
        <w:jc w:val="both"/>
      </w:pPr>
      <w:r>
        <w:t>5.5. Порядок подачи и рассмотрения жалобы.</w:t>
      </w:r>
    </w:p>
    <w:p w:rsidR="009A3981" w:rsidRDefault="009A3981">
      <w:pPr>
        <w:pStyle w:val="ConsPlusNormal"/>
        <w:spacing w:before="220"/>
        <w:ind w:firstLine="540"/>
        <w:jc w:val="both"/>
      </w:pPr>
      <w:r>
        <w:t>5.5.1. Жалоба подается в Управление, администрацию в письменной форме, в том числе при личном приеме заявителя, или в электронном виде.</w:t>
      </w:r>
    </w:p>
    <w:p w:rsidR="009A3981" w:rsidRDefault="009A3981">
      <w:pPr>
        <w:pStyle w:val="ConsPlusNormal"/>
        <w:spacing w:before="220"/>
        <w:ind w:firstLine="540"/>
        <w:jc w:val="both"/>
      </w:pPr>
      <w:r>
        <w:lastRenderedPageBreak/>
        <w:t>5.5.2. Почтовый адрес Управления: 414000, г. Астрахань, ул. Бабушкина, 11.</w:t>
      </w:r>
    </w:p>
    <w:p w:rsidR="009A3981" w:rsidRDefault="009A3981">
      <w:pPr>
        <w:pStyle w:val="ConsPlusNormal"/>
        <w:spacing w:before="220"/>
        <w:ind w:firstLine="540"/>
        <w:jc w:val="both"/>
      </w:pPr>
      <w:r>
        <w:t>Почтовый адрес администрации: 414000, г. Астрахань, ул. Чернышевского, 6.</w:t>
      </w:r>
    </w:p>
    <w:p w:rsidR="009A3981" w:rsidRDefault="009A3981">
      <w:pPr>
        <w:pStyle w:val="ConsPlusNormal"/>
        <w:spacing w:before="220"/>
        <w:ind w:firstLine="540"/>
        <w:jc w:val="both"/>
      </w:pPr>
      <w:r>
        <w:t>Электронная почта Управления: astumi@30gorod.ru.</w:t>
      </w:r>
    </w:p>
    <w:p w:rsidR="009A3981" w:rsidRDefault="009A3981">
      <w:pPr>
        <w:pStyle w:val="ConsPlusNormal"/>
        <w:spacing w:before="220"/>
        <w:ind w:firstLine="540"/>
        <w:jc w:val="both"/>
      </w:pPr>
      <w:r>
        <w:t>Интернет-приемная на официальном сайте администрации муниципального образования "Город Астрахань" http://www.astrgorod.ru.</w:t>
      </w:r>
    </w:p>
    <w:p w:rsidR="009A3981" w:rsidRDefault="009A3981">
      <w:pPr>
        <w:pStyle w:val="ConsPlusNormal"/>
        <w:spacing w:before="220"/>
        <w:ind w:firstLine="540"/>
        <w:jc w:val="both"/>
      </w:pPr>
      <w:r>
        <w:t>Адрес регионального портала: http://gosuslugi.astrobl.ru.</w:t>
      </w:r>
    </w:p>
    <w:p w:rsidR="009A3981" w:rsidRDefault="009A3981">
      <w:pPr>
        <w:pStyle w:val="ConsPlusNormal"/>
        <w:spacing w:before="220"/>
        <w:ind w:firstLine="540"/>
        <w:jc w:val="both"/>
      </w:pPr>
      <w:r>
        <w:t>Адрес единого портала: http://www.gosuslugi.ru.</w:t>
      </w:r>
    </w:p>
    <w:p w:rsidR="009A3981" w:rsidRDefault="009A3981">
      <w:pPr>
        <w:pStyle w:val="ConsPlusNormal"/>
        <w:spacing w:before="220"/>
        <w:ind w:firstLine="540"/>
        <w:jc w:val="both"/>
      </w:pPr>
      <w:r>
        <w:t>Почтовый адрес МФЦ: 414014, г. Астрахань, ул. Бабефа, д. 8.</w:t>
      </w:r>
    </w:p>
    <w:p w:rsidR="009A3981" w:rsidRDefault="009A3981">
      <w:pPr>
        <w:pStyle w:val="ConsPlusNormal"/>
        <w:spacing w:before="220"/>
        <w:ind w:firstLine="540"/>
        <w:jc w:val="both"/>
      </w:pPr>
      <w:r>
        <w:t>Адрес сайта МФЦ: mfc.astrobl.ru.</w:t>
      </w:r>
    </w:p>
    <w:p w:rsidR="009A3981" w:rsidRDefault="009A3981">
      <w:pPr>
        <w:pStyle w:val="ConsPlusNormal"/>
        <w:spacing w:before="220"/>
        <w:ind w:firstLine="540"/>
        <w:jc w:val="both"/>
      </w:pPr>
      <w:r>
        <w:t>Адрес электронной почты МФЦ: mfc.astrakhan@astrobl.ru.</w:t>
      </w:r>
    </w:p>
    <w:p w:rsidR="009A3981" w:rsidRDefault="009A3981">
      <w:pPr>
        <w:pStyle w:val="ConsPlusNormal"/>
        <w:spacing w:before="220"/>
        <w:ind w:firstLine="540"/>
        <w:jc w:val="both"/>
      </w:pPr>
      <w:r>
        <w:t>5.5.3. Жалоба может быть подана заявителем через МФЦ. При поступлении жалобы МФЦ обеспечивает ее передачу в Управление, администрацию в порядке и сроки, которые установлены соглашением о взаимодействии между МФЦ и администрацией муниципального образования "Город Астрахань", но не позднее следующего рабочего дня со дня поступления жалобы.</w:t>
      </w:r>
    </w:p>
    <w:p w:rsidR="009A3981" w:rsidRDefault="009A3981">
      <w:pPr>
        <w:pStyle w:val="ConsPlusNormal"/>
        <w:spacing w:before="220"/>
        <w:ind w:firstLine="540"/>
        <w:jc w:val="both"/>
      </w:pPr>
      <w:r>
        <w:t>При этом срок рассмотрения жалобы исчисляется со дня регистрации жалобы в Управлении, администрации.</w:t>
      </w:r>
    </w:p>
    <w:p w:rsidR="009A3981" w:rsidRDefault="009A3981">
      <w:pPr>
        <w:pStyle w:val="ConsPlusNormal"/>
        <w:spacing w:before="220"/>
        <w:ind w:firstLine="540"/>
        <w:jc w:val="both"/>
      </w:pPr>
      <w:r>
        <w:t>5.5.4. Жалоба должна содержать:</w:t>
      </w:r>
    </w:p>
    <w:p w:rsidR="009A3981" w:rsidRDefault="009A3981">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9A3981" w:rsidRDefault="009A3981">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9A3981" w:rsidRDefault="009A3981">
      <w:pPr>
        <w:pStyle w:val="ConsPlusNormal"/>
        <w:spacing w:before="220"/>
        <w:ind w:firstLine="540"/>
        <w:jc w:val="both"/>
      </w:pPr>
      <w:r>
        <w:t>- сведения об обжалуемых решениях и действиях (бездействии) Управления, должностного лица и (или) специалиста Управления;</w:t>
      </w:r>
    </w:p>
    <w:p w:rsidR="009A3981" w:rsidRDefault="009A3981">
      <w:pPr>
        <w:pStyle w:val="ConsPlusNormal"/>
        <w:spacing w:before="220"/>
        <w:ind w:firstLine="540"/>
        <w:jc w:val="both"/>
      </w:pPr>
      <w:r>
        <w:t>- доводы, на основании которых заявитель не согласен с решением и действием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9A3981" w:rsidRDefault="009A3981">
      <w:pPr>
        <w:pStyle w:val="ConsPlusNormal"/>
        <w:spacing w:before="220"/>
        <w:ind w:firstLine="540"/>
        <w:jc w:val="both"/>
      </w:pPr>
      <w:bookmarkStart w:id="13" w:name="P385"/>
      <w:bookmarkEnd w:id="13"/>
      <w:r>
        <w:t>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9A3981" w:rsidRDefault="009A3981">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9A3981" w:rsidRDefault="009A3981">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9A3981" w:rsidRDefault="009A3981">
      <w:pPr>
        <w:pStyle w:val="ConsPlusNormal"/>
        <w:spacing w:before="220"/>
        <w:ind w:firstLine="540"/>
        <w:jc w:val="both"/>
      </w:pPr>
      <w:r>
        <w:lastRenderedPageBreak/>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A3981" w:rsidRDefault="009A3981">
      <w:pPr>
        <w:pStyle w:val="ConsPlusNormal"/>
        <w:spacing w:before="220"/>
        <w:ind w:firstLine="540"/>
        <w:jc w:val="both"/>
      </w:pPr>
      <w:r>
        <w:t>5.5.6. Прием жалоб в письменной форме осуществляется Управлением, администрацией по месту нахождения Управления, администрации.</w:t>
      </w:r>
    </w:p>
    <w:p w:rsidR="009A3981" w:rsidRDefault="009A3981">
      <w:pPr>
        <w:pStyle w:val="ConsPlusNormal"/>
        <w:spacing w:before="220"/>
        <w:ind w:firstLine="540"/>
        <w:jc w:val="both"/>
      </w:pPr>
      <w:r>
        <w:t xml:space="preserve">Жалобы принимаются в соответствии с графиком работы Управления, указанным в </w:t>
      </w:r>
      <w:hyperlink w:anchor="P58" w:history="1">
        <w:r>
          <w:rPr>
            <w:color w:val="0000FF"/>
          </w:rPr>
          <w:t>подпункте 1.4.1 пункта 1.4</w:t>
        </w:r>
      </w:hyperlink>
      <w:r>
        <w:t xml:space="preserve"> административного Регламента.</w:t>
      </w:r>
    </w:p>
    <w:p w:rsidR="009A3981" w:rsidRDefault="009A3981">
      <w:pPr>
        <w:pStyle w:val="ConsPlusNormal"/>
        <w:spacing w:before="220"/>
        <w:ind w:firstLine="540"/>
        <w:jc w:val="both"/>
      </w:pPr>
      <w:r>
        <w:t>5.5.7. В электронном виде жалоба может быть подана заявителем посредством:</w:t>
      </w:r>
    </w:p>
    <w:p w:rsidR="009A3981" w:rsidRDefault="009A3981">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9A3981" w:rsidRDefault="009A3981">
      <w:pPr>
        <w:pStyle w:val="ConsPlusNormal"/>
        <w:spacing w:before="220"/>
        <w:ind w:firstLine="540"/>
        <w:jc w:val="both"/>
      </w:pPr>
      <w:r>
        <w:t>- единого портала либо регионального портала;</w:t>
      </w:r>
    </w:p>
    <w:p w:rsidR="009A3981" w:rsidRDefault="009A3981">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9A3981" w:rsidRDefault="009A3981">
      <w:pPr>
        <w:pStyle w:val="ConsPlusNormal"/>
        <w:spacing w:before="220"/>
        <w:ind w:firstLine="540"/>
        <w:jc w:val="both"/>
      </w:pPr>
      <w:r>
        <w:t xml:space="preserve">5.5.8. При подаче жалобы в электронном виде документы, указанные в </w:t>
      </w:r>
      <w:hyperlink w:anchor="P385" w:history="1">
        <w:r>
          <w:rPr>
            <w:color w:val="0000FF"/>
          </w:rPr>
          <w:t>подпункте 5.5.5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9A3981" w:rsidRDefault="009A3981">
      <w:pPr>
        <w:pStyle w:val="ConsPlusNormal"/>
        <w:spacing w:before="220"/>
        <w:ind w:firstLine="540"/>
        <w:jc w:val="both"/>
      </w:pPr>
      <w:r>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45"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Управления, администрации, наделенное полномочиями по рассмотрению жалоб, незамедлительно направляет имеющиеся материалы в органы прокуратуры.</w:t>
      </w:r>
    </w:p>
    <w:p w:rsidR="009A3981" w:rsidRDefault="009A3981">
      <w:pPr>
        <w:pStyle w:val="ConsPlusNormal"/>
        <w:spacing w:before="220"/>
        <w:ind w:firstLine="540"/>
        <w:jc w:val="both"/>
      </w:pPr>
      <w:r>
        <w:t>5.6. Сроки рассмотрения жалоб.</w:t>
      </w:r>
    </w:p>
    <w:p w:rsidR="009A3981" w:rsidRDefault="009A3981">
      <w:pPr>
        <w:pStyle w:val="ConsPlusNormal"/>
        <w:spacing w:before="220"/>
        <w:ind w:firstLine="540"/>
        <w:jc w:val="both"/>
      </w:pPr>
      <w: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9A3981" w:rsidRDefault="009A3981">
      <w:pPr>
        <w:pStyle w:val="ConsPlusNormal"/>
        <w:spacing w:before="220"/>
        <w:ind w:firstLine="540"/>
        <w:jc w:val="both"/>
      </w:pPr>
      <w:r>
        <w:t>5.7. Результат рассмотрения жалобы.</w:t>
      </w:r>
    </w:p>
    <w:p w:rsidR="009A3981" w:rsidRDefault="009A3981">
      <w:pPr>
        <w:pStyle w:val="ConsPlusNormal"/>
        <w:spacing w:before="220"/>
        <w:ind w:firstLine="540"/>
        <w:jc w:val="both"/>
      </w:pPr>
      <w:r>
        <w:t xml:space="preserve">По результатам рассмотрения жалобы в соответствии с </w:t>
      </w:r>
      <w:hyperlink r:id="rId46" w:history="1">
        <w:r>
          <w:rPr>
            <w:color w:val="0000FF"/>
          </w:rPr>
          <w:t>частью 7 статьи 11.2</w:t>
        </w:r>
      </w:hyperlink>
      <w:r>
        <w:t xml:space="preserve"> Федерального закона от 27.07.2010 N 210-ФЗ "Об организации предоставления государственных и муниципальных услуг" принимается одно из следующих решений:</w:t>
      </w:r>
    </w:p>
    <w:p w:rsidR="009A3981" w:rsidRDefault="009A3981">
      <w:pPr>
        <w:pStyle w:val="ConsPlusNormal"/>
        <w:spacing w:before="220"/>
        <w:ind w:firstLine="540"/>
        <w:jc w:val="both"/>
      </w:pPr>
      <w:r>
        <w:t>- жалоба удовлетворяется;</w:t>
      </w:r>
    </w:p>
    <w:p w:rsidR="009A3981" w:rsidRDefault="009A3981">
      <w:pPr>
        <w:pStyle w:val="ConsPlusNormal"/>
        <w:spacing w:before="220"/>
        <w:ind w:firstLine="540"/>
        <w:jc w:val="both"/>
      </w:pPr>
      <w:r>
        <w:t>- в удовлетворении жалобы отказывается.</w:t>
      </w:r>
    </w:p>
    <w:p w:rsidR="009A3981" w:rsidRDefault="009A3981">
      <w:pPr>
        <w:pStyle w:val="ConsPlusNormal"/>
        <w:spacing w:before="220"/>
        <w:ind w:firstLine="540"/>
        <w:jc w:val="both"/>
      </w:pPr>
      <w:r>
        <w:lastRenderedPageBreak/>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9A3981" w:rsidRDefault="009A3981">
      <w:pPr>
        <w:pStyle w:val="ConsPlusNormal"/>
        <w:spacing w:before="220"/>
        <w:ind w:firstLine="540"/>
        <w:jc w:val="both"/>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9A3981" w:rsidRDefault="009A3981">
      <w:pPr>
        <w:pStyle w:val="ConsPlusNormal"/>
        <w:spacing w:before="220"/>
        <w:ind w:firstLine="540"/>
        <w:jc w:val="both"/>
      </w:pPr>
      <w:r>
        <w:t>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w:t>
      </w:r>
    </w:p>
    <w:p w:rsidR="009A3981" w:rsidRDefault="009A3981">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администрации, вид которой установлен законодательством Российской Федерации.</w:t>
      </w:r>
    </w:p>
    <w:p w:rsidR="009A3981" w:rsidRDefault="009A3981">
      <w:pPr>
        <w:pStyle w:val="ConsPlusNormal"/>
        <w:spacing w:before="220"/>
        <w:ind w:firstLine="540"/>
        <w:jc w:val="both"/>
      </w:pPr>
      <w:r>
        <w:t>В ответе по результатам рассмотрения жалобы указываются:</w:t>
      </w:r>
    </w:p>
    <w:p w:rsidR="009A3981" w:rsidRDefault="009A3981">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9A3981" w:rsidRDefault="009A3981">
      <w:pPr>
        <w:pStyle w:val="ConsPlusNormal"/>
        <w:spacing w:before="220"/>
        <w:ind w:firstLine="540"/>
        <w:jc w:val="both"/>
      </w:pPr>
      <w:r>
        <w:t>- номер, дата, место принятия решения, включая сведения о должностном лице Управления, администрации, решение или действие (бездействие) которого обжалуется;</w:t>
      </w:r>
    </w:p>
    <w:p w:rsidR="009A3981" w:rsidRDefault="009A3981">
      <w:pPr>
        <w:pStyle w:val="ConsPlusNormal"/>
        <w:spacing w:before="220"/>
        <w:ind w:firstLine="540"/>
        <w:jc w:val="both"/>
      </w:pPr>
      <w:r>
        <w:t>- фамилия, имя, отчество (при наличии) или наименование заявителя;</w:t>
      </w:r>
    </w:p>
    <w:p w:rsidR="009A3981" w:rsidRDefault="009A3981">
      <w:pPr>
        <w:pStyle w:val="ConsPlusNormal"/>
        <w:spacing w:before="220"/>
        <w:ind w:firstLine="540"/>
        <w:jc w:val="both"/>
      </w:pPr>
      <w:r>
        <w:t>- основания для принятия решения по жалобе;</w:t>
      </w:r>
    </w:p>
    <w:p w:rsidR="009A3981" w:rsidRDefault="009A3981">
      <w:pPr>
        <w:pStyle w:val="ConsPlusNormal"/>
        <w:spacing w:before="220"/>
        <w:ind w:firstLine="540"/>
        <w:jc w:val="both"/>
      </w:pPr>
      <w:r>
        <w:t>- принятое по жалобе решение;</w:t>
      </w:r>
    </w:p>
    <w:p w:rsidR="009A3981" w:rsidRDefault="009A3981">
      <w:pPr>
        <w:pStyle w:val="ConsPlusNormal"/>
        <w:spacing w:before="220"/>
        <w:ind w:firstLine="540"/>
        <w:jc w:val="both"/>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9A3981" w:rsidRDefault="009A3981">
      <w:pPr>
        <w:pStyle w:val="ConsPlusNormal"/>
        <w:spacing w:before="220"/>
        <w:ind w:firstLine="540"/>
        <w:jc w:val="both"/>
      </w:pPr>
      <w:r>
        <w:t>- сведения о порядке обжалования принятого по жалобе решения.</w:t>
      </w:r>
    </w:p>
    <w:p w:rsidR="009A3981" w:rsidRDefault="009A3981">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w:t>
      </w:r>
    </w:p>
    <w:p w:rsidR="009A3981" w:rsidRDefault="009A3981">
      <w:pPr>
        <w:pStyle w:val="ConsPlusNormal"/>
        <w:spacing w:before="220"/>
        <w:ind w:firstLine="540"/>
        <w:jc w:val="both"/>
      </w:pPr>
      <w:r>
        <w:t>5.9. Порядок обжалования решения по жалобе.</w:t>
      </w:r>
    </w:p>
    <w:p w:rsidR="009A3981" w:rsidRDefault="009A3981">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9A3981" w:rsidRDefault="009A3981">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9A3981" w:rsidRDefault="009A3981">
      <w:pPr>
        <w:pStyle w:val="ConsPlusNormal"/>
        <w:spacing w:before="220"/>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9A3981" w:rsidRDefault="009A3981">
      <w:pPr>
        <w:pStyle w:val="ConsPlusNormal"/>
        <w:spacing w:before="220"/>
        <w:ind w:firstLine="540"/>
        <w:jc w:val="both"/>
      </w:pPr>
      <w:r>
        <w:t xml:space="preserve">Управление или должностное лицо Управления по направленному в установленном порядке запросу заявителя обязаны в течение 15 дней представлять документы и материалы, необходимые для обоснования и рассмотрения жалобы, за исключением документов и </w:t>
      </w:r>
      <w:r>
        <w:lastRenderedPageBreak/>
        <w:t>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
    <w:p w:rsidR="009A3981" w:rsidRDefault="009A3981">
      <w:pPr>
        <w:pStyle w:val="ConsPlusNormal"/>
        <w:spacing w:before="220"/>
        <w:ind w:firstLine="540"/>
        <w:jc w:val="both"/>
      </w:pPr>
      <w:r>
        <w:t>5.11. Управление, администрация отказывают в удовлетворении жалобы в следующих случаях:</w:t>
      </w:r>
    </w:p>
    <w:p w:rsidR="009A3981" w:rsidRDefault="009A3981">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9A3981" w:rsidRDefault="009A3981">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9A3981" w:rsidRDefault="009A3981">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A3981" w:rsidRDefault="009A3981">
      <w:pPr>
        <w:pStyle w:val="ConsPlusNormal"/>
        <w:spacing w:before="220"/>
        <w:ind w:firstLine="540"/>
        <w:jc w:val="both"/>
      </w:pPr>
      <w:r>
        <w:t>- текст жалобы не поддается прочтению, о чем заявитель уведомляется в течение 7 дней со дня регистрации жалобы.</w:t>
      </w:r>
    </w:p>
    <w:p w:rsidR="009A3981" w:rsidRDefault="009A3981">
      <w:pPr>
        <w:pStyle w:val="ConsPlusNormal"/>
        <w:spacing w:before="220"/>
        <w:ind w:firstLine="540"/>
        <w:jc w:val="both"/>
      </w:pPr>
      <w: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администрация направляет жалобу в уполномоченный на ее рассмотрение орган и в письменной форме информирует заявителя о перенаправлении жалобы.</w:t>
      </w:r>
    </w:p>
    <w:p w:rsidR="009A3981" w:rsidRDefault="009A3981">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right"/>
        <w:outlineLvl w:val="1"/>
      </w:pPr>
      <w:r>
        <w:t>Приложение 1</w:t>
      </w:r>
    </w:p>
    <w:p w:rsidR="009A3981" w:rsidRDefault="009A3981">
      <w:pPr>
        <w:pStyle w:val="ConsPlusNormal"/>
        <w:jc w:val="right"/>
      </w:pPr>
      <w:r>
        <w:t>к административному Регламенту</w:t>
      </w:r>
    </w:p>
    <w:p w:rsidR="009A3981" w:rsidRDefault="009A3981">
      <w:pPr>
        <w:pStyle w:val="ConsPlusNormal"/>
        <w:jc w:val="right"/>
      </w:pPr>
      <w:r>
        <w:t>администрации муниципального</w:t>
      </w:r>
    </w:p>
    <w:p w:rsidR="009A3981" w:rsidRDefault="009A3981">
      <w:pPr>
        <w:pStyle w:val="ConsPlusNormal"/>
        <w:jc w:val="right"/>
      </w:pPr>
      <w:r>
        <w:t>образования "Город Астрахань"</w:t>
      </w:r>
    </w:p>
    <w:p w:rsidR="009A3981" w:rsidRDefault="009A3981">
      <w:pPr>
        <w:pStyle w:val="ConsPlusNormal"/>
        <w:jc w:val="right"/>
      </w:pPr>
      <w:r>
        <w:t>предоставления муниципальной</w:t>
      </w:r>
    </w:p>
    <w:p w:rsidR="009A3981" w:rsidRDefault="009A3981">
      <w:pPr>
        <w:pStyle w:val="ConsPlusNormal"/>
        <w:jc w:val="right"/>
      </w:pPr>
      <w:r>
        <w:t>услуги "Предоставление земельного</w:t>
      </w:r>
    </w:p>
    <w:p w:rsidR="009A3981" w:rsidRDefault="009A3981">
      <w:pPr>
        <w:pStyle w:val="ConsPlusNormal"/>
        <w:jc w:val="right"/>
      </w:pPr>
      <w:r>
        <w:t>участка, находящегося в муниципальной</w:t>
      </w:r>
    </w:p>
    <w:p w:rsidR="009A3981" w:rsidRDefault="009A3981">
      <w:pPr>
        <w:pStyle w:val="ConsPlusNormal"/>
        <w:jc w:val="right"/>
      </w:pPr>
      <w:r>
        <w:t>собственности, или земельного участка,</w:t>
      </w:r>
    </w:p>
    <w:p w:rsidR="009A3981" w:rsidRDefault="009A3981">
      <w:pPr>
        <w:pStyle w:val="ConsPlusNormal"/>
        <w:jc w:val="right"/>
      </w:pPr>
      <w:r>
        <w:t>государственная собственность на который</w:t>
      </w:r>
    </w:p>
    <w:p w:rsidR="009A3981" w:rsidRDefault="009A3981">
      <w:pPr>
        <w:pStyle w:val="ConsPlusNormal"/>
        <w:jc w:val="right"/>
      </w:pPr>
      <w:r>
        <w:t>не разграничена, гражданину или</w:t>
      </w:r>
    </w:p>
    <w:p w:rsidR="009A3981" w:rsidRDefault="009A3981">
      <w:pPr>
        <w:pStyle w:val="ConsPlusNormal"/>
        <w:jc w:val="right"/>
      </w:pPr>
      <w:r>
        <w:t>юридическому лицу в собственность</w:t>
      </w:r>
    </w:p>
    <w:p w:rsidR="009A3981" w:rsidRDefault="009A3981">
      <w:pPr>
        <w:pStyle w:val="ConsPlusNormal"/>
        <w:jc w:val="right"/>
      </w:pPr>
      <w:r>
        <w:t>бесплатно"</w:t>
      </w:r>
    </w:p>
    <w:p w:rsidR="009A3981" w:rsidRDefault="009A3981">
      <w:pPr>
        <w:pStyle w:val="ConsPlusNormal"/>
        <w:jc w:val="both"/>
      </w:pPr>
    </w:p>
    <w:p w:rsidR="009A3981" w:rsidRDefault="009A3981">
      <w:pPr>
        <w:pStyle w:val="ConsPlusTitle"/>
        <w:jc w:val="center"/>
      </w:pPr>
      <w:bookmarkStart w:id="14" w:name="P446"/>
      <w:bookmarkEnd w:id="14"/>
      <w:r>
        <w:t>ИНФОРМАЦИЯ О МЕСТОНАХОЖДЕНИИ,</w:t>
      </w:r>
    </w:p>
    <w:p w:rsidR="009A3981" w:rsidRDefault="009A3981">
      <w:pPr>
        <w:pStyle w:val="ConsPlusTitle"/>
        <w:jc w:val="center"/>
      </w:pPr>
      <w:r>
        <w:t>ТЕЛЕФОНАХ АВТОНОМНОГО УЧРЕЖДЕНИЯ АСТРАХАНСКОЙ ОБЛАСТИ</w:t>
      </w:r>
    </w:p>
    <w:p w:rsidR="009A3981" w:rsidRDefault="009A3981">
      <w:pPr>
        <w:pStyle w:val="ConsPlusTitle"/>
        <w:jc w:val="center"/>
      </w:pPr>
      <w:r>
        <w:t>"МНОГОФУНКЦИОНАЛЬНЫЙ ЦЕНТР ПРЕДОСТАВЛЕНИЯ ГОСУДАРСТВЕННЫХ</w:t>
      </w:r>
    </w:p>
    <w:p w:rsidR="009A3981" w:rsidRDefault="009A3981">
      <w:pPr>
        <w:pStyle w:val="ConsPlusTitle"/>
        <w:jc w:val="center"/>
      </w:pPr>
      <w:r>
        <w:t>И МУНИЦИПАЛЬНЫХ УСЛУГ" (ДАЛЕЕ - АУ АО "МФЦ"), ТЕРРИТОРИАЛЬНО</w:t>
      </w:r>
    </w:p>
    <w:p w:rsidR="009A3981" w:rsidRDefault="009A3981">
      <w:pPr>
        <w:pStyle w:val="ConsPlusTitle"/>
        <w:jc w:val="center"/>
      </w:pPr>
      <w:r>
        <w:t>ОБОСОБЛЕННЫХ СТРУКТУРНЫХ ПОДРАЗДЕЛЕНИЙ (ОФИСОВ) АУ АО "МФЦ"</w:t>
      </w:r>
    </w:p>
    <w:p w:rsidR="009A3981" w:rsidRDefault="009A398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3969"/>
        <w:gridCol w:w="4479"/>
      </w:tblGrid>
      <w:tr w:rsidR="009A3981">
        <w:tc>
          <w:tcPr>
            <w:tcW w:w="567" w:type="dxa"/>
          </w:tcPr>
          <w:p w:rsidR="009A3981" w:rsidRDefault="009A3981">
            <w:pPr>
              <w:pStyle w:val="ConsPlusNormal"/>
              <w:jc w:val="center"/>
            </w:pPr>
            <w:r>
              <w:t>N п/п</w:t>
            </w:r>
          </w:p>
        </w:tc>
        <w:tc>
          <w:tcPr>
            <w:tcW w:w="3969" w:type="dxa"/>
          </w:tcPr>
          <w:p w:rsidR="009A3981" w:rsidRDefault="009A3981">
            <w:pPr>
              <w:pStyle w:val="ConsPlusNormal"/>
              <w:jc w:val="center"/>
            </w:pPr>
            <w:r>
              <w:t>Наименование структурного подразделения АУ АО "МФЦ"</w:t>
            </w:r>
          </w:p>
        </w:tc>
        <w:tc>
          <w:tcPr>
            <w:tcW w:w="4479" w:type="dxa"/>
          </w:tcPr>
          <w:p w:rsidR="009A3981" w:rsidRDefault="009A3981">
            <w:pPr>
              <w:pStyle w:val="ConsPlusNormal"/>
              <w:jc w:val="center"/>
            </w:pPr>
            <w:r>
              <w:t>Местонахождение структурного подразделения АУ АО "МФЦ"</w:t>
            </w:r>
          </w:p>
        </w:tc>
      </w:tr>
      <w:tr w:rsidR="009A3981">
        <w:tc>
          <w:tcPr>
            <w:tcW w:w="9015" w:type="dxa"/>
            <w:gridSpan w:val="3"/>
          </w:tcPr>
          <w:p w:rsidR="009A3981" w:rsidRDefault="009A3981">
            <w:pPr>
              <w:pStyle w:val="ConsPlusNormal"/>
              <w:jc w:val="center"/>
              <w:outlineLvl w:val="2"/>
            </w:pPr>
            <w:r>
              <w:lastRenderedPageBreak/>
              <w:t>Филиалы АУ АО "МФЦ"</w:t>
            </w:r>
          </w:p>
        </w:tc>
      </w:tr>
      <w:tr w:rsidR="009A3981">
        <w:tc>
          <w:tcPr>
            <w:tcW w:w="567" w:type="dxa"/>
          </w:tcPr>
          <w:p w:rsidR="009A3981" w:rsidRDefault="009A3981">
            <w:pPr>
              <w:pStyle w:val="ConsPlusNormal"/>
              <w:jc w:val="center"/>
            </w:pPr>
            <w:r>
              <w:t>1</w:t>
            </w:r>
          </w:p>
        </w:tc>
        <w:tc>
          <w:tcPr>
            <w:tcW w:w="3969" w:type="dxa"/>
          </w:tcPr>
          <w:p w:rsidR="009A3981" w:rsidRDefault="009A3981">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479" w:type="dxa"/>
          </w:tcPr>
          <w:p w:rsidR="009A3981" w:rsidRDefault="009A3981">
            <w:pPr>
              <w:pStyle w:val="ConsPlusNormal"/>
              <w:jc w:val="both"/>
            </w:pPr>
            <w:r>
              <w:t>Астраханская область, г. Астрахань, Кировский район, ул. Бабефа, д. 8; тел. 8 (8512) 66-88-07, 66-88-09</w:t>
            </w:r>
          </w:p>
        </w:tc>
      </w:tr>
      <w:tr w:rsidR="009A3981">
        <w:tc>
          <w:tcPr>
            <w:tcW w:w="567" w:type="dxa"/>
          </w:tcPr>
          <w:p w:rsidR="009A3981" w:rsidRDefault="009A3981">
            <w:pPr>
              <w:pStyle w:val="ConsPlusNormal"/>
              <w:jc w:val="center"/>
            </w:pPr>
            <w:r>
              <w:t>2</w:t>
            </w:r>
          </w:p>
        </w:tc>
        <w:tc>
          <w:tcPr>
            <w:tcW w:w="3969" w:type="dxa"/>
          </w:tcPr>
          <w:p w:rsidR="009A3981" w:rsidRDefault="009A3981">
            <w:pPr>
              <w:pStyle w:val="ConsPlusNormal"/>
            </w:pPr>
            <w:r>
              <w:t>Филиал АУ АО "МФЦ" в Ленинском районе г. Астрахани (пл. Вокзальная)</w:t>
            </w:r>
          </w:p>
        </w:tc>
        <w:tc>
          <w:tcPr>
            <w:tcW w:w="4479" w:type="dxa"/>
          </w:tcPr>
          <w:p w:rsidR="009A3981" w:rsidRDefault="009A3981">
            <w:pPr>
              <w:pStyle w:val="ConsPlusNormal"/>
              <w:jc w:val="both"/>
            </w:pPr>
            <w:r>
              <w:t>Астраханская область, г. Астрахань, Ленинский район, пл. Вокзальная, д. 1; тел. 8 (8512) 54-10-05, 8 (8512) 54-10-03</w:t>
            </w:r>
          </w:p>
        </w:tc>
      </w:tr>
      <w:tr w:rsidR="009A3981">
        <w:tc>
          <w:tcPr>
            <w:tcW w:w="567" w:type="dxa"/>
          </w:tcPr>
          <w:p w:rsidR="009A3981" w:rsidRDefault="009A3981">
            <w:pPr>
              <w:pStyle w:val="ConsPlusNormal"/>
              <w:jc w:val="center"/>
            </w:pPr>
            <w:r>
              <w:t>3</w:t>
            </w:r>
          </w:p>
        </w:tc>
        <w:tc>
          <w:tcPr>
            <w:tcW w:w="3969" w:type="dxa"/>
          </w:tcPr>
          <w:p w:rsidR="009A3981" w:rsidRDefault="009A3981">
            <w:pPr>
              <w:pStyle w:val="ConsPlusNormal"/>
            </w:pPr>
            <w:r>
              <w:t>Филиал АУ АО "МФЦ" в Ленинском р-не г. Астрахани (ул. Адмиралтейская)</w:t>
            </w:r>
          </w:p>
        </w:tc>
        <w:tc>
          <w:tcPr>
            <w:tcW w:w="4479" w:type="dxa"/>
          </w:tcPr>
          <w:p w:rsidR="009A3981" w:rsidRDefault="009A3981">
            <w:pPr>
              <w:pStyle w:val="ConsPlusNormal"/>
              <w:jc w:val="both"/>
            </w:pPr>
            <w:r>
              <w:t>Астраханская область, г. Астрахань, Ленинский район, ул. Адмиралтейская, д. 46, литер Е; тел. 8 (8512) 66-88-30, 8 (8512) 66-88-31</w:t>
            </w:r>
          </w:p>
        </w:tc>
      </w:tr>
      <w:tr w:rsidR="009A3981">
        <w:tc>
          <w:tcPr>
            <w:tcW w:w="567" w:type="dxa"/>
          </w:tcPr>
          <w:p w:rsidR="009A3981" w:rsidRDefault="009A3981">
            <w:pPr>
              <w:pStyle w:val="ConsPlusNormal"/>
              <w:jc w:val="center"/>
            </w:pPr>
            <w:r>
              <w:t>4</w:t>
            </w:r>
          </w:p>
        </w:tc>
        <w:tc>
          <w:tcPr>
            <w:tcW w:w="3969" w:type="dxa"/>
          </w:tcPr>
          <w:p w:rsidR="009A3981" w:rsidRDefault="009A3981">
            <w:pPr>
              <w:pStyle w:val="ConsPlusNormal"/>
            </w:pPr>
            <w:r>
              <w:t>Филиал АУ АО "МФЦ" в Советском р-не г. Астрахани (ул. Боевая)</w:t>
            </w:r>
          </w:p>
        </w:tc>
        <w:tc>
          <w:tcPr>
            <w:tcW w:w="4479" w:type="dxa"/>
          </w:tcPr>
          <w:p w:rsidR="009A3981" w:rsidRDefault="009A3981">
            <w:pPr>
              <w:pStyle w:val="ConsPlusNormal"/>
              <w:jc w:val="both"/>
            </w:pPr>
            <w:r>
              <w:t>Астраханская область, г. Астрахань, Советский район, ул. Боевая, д. 57а; тел. 8 (8512) 66-88-19, 8 (8512) 66-88-20</w:t>
            </w:r>
          </w:p>
        </w:tc>
      </w:tr>
      <w:tr w:rsidR="009A3981">
        <w:tc>
          <w:tcPr>
            <w:tcW w:w="567" w:type="dxa"/>
          </w:tcPr>
          <w:p w:rsidR="009A3981" w:rsidRDefault="009A3981">
            <w:pPr>
              <w:pStyle w:val="ConsPlusNormal"/>
              <w:jc w:val="center"/>
            </w:pPr>
            <w:r>
              <w:t>5</w:t>
            </w:r>
          </w:p>
        </w:tc>
        <w:tc>
          <w:tcPr>
            <w:tcW w:w="3969" w:type="dxa"/>
          </w:tcPr>
          <w:p w:rsidR="009A3981" w:rsidRDefault="009A3981">
            <w:pPr>
              <w:pStyle w:val="ConsPlusNormal"/>
            </w:pPr>
            <w:r>
              <w:t>Филиал АУ АО "МФЦ" в Советском р-не г. Астрахани (ул. Адм. Нахимова)</w:t>
            </w:r>
          </w:p>
        </w:tc>
        <w:tc>
          <w:tcPr>
            <w:tcW w:w="4479" w:type="dxa"/>
          </w:tcPr>
          <w:p w:rsidR="009A3981" w:rsidRDefault="009A3981">
            <w:pPr>
              <w:pStyle w:val="ConsPlusNormal"/>
              <w:jc w:val="both"/>
            </w:pPr>
            <w:r>
              <w:t>Астраханская область, г. Астрахань, Советский район, ул. Адмирала Нахимова, д. 235д; тел. 8 (8512) 66-88-14</w:t>
            </w:r>
          </w:p>
        </w:tc>
      </w:tr>
      <w:tr w:rsidR="009A3981">
        <w:tc>
          <w:tcPr>
            <w:tcW w:w="567" w:type="dxa"/>
          </w:tcPr>
          <w:p w:rsidR="009A3981" w:rsidRDefault="009A3981">
            <w:pPr>
              <w:pStyle w:val="ConsPlusNormal"/>
              <w:jc w:val="center"/>
            </w:pPr>
            <w:r>
              <w:t>6</w:t>
            </w:r>
          </w:p>
        </w:tc>
        <w:tc>
          <w:tcPr>
            <w:tcW w:w="3969" w:type="dxa"/>
          </w:tcPr>
          <w:p w:rsidR="009A3981" w:rsidRDefault="009A3981">
            <w:pPr>
              <w:pStyle w:val="ConsPlusNormal"/>
            </w:pPr>
            <w:r>
              <w:t>Филиал АУ АО "МФЦ" в Трусовском районе г. Астрахани</w:t>
            </w:r>
          </w:p>
        </w:tc>
        <w:tc>
          <w:tcPr>
            <w:tcW w:w="4479" w:type="dxa"/>
          </w:tcPr>
          <w:p w:rsidR="009A3981" w:rsidRDefault="009A3981">
            <w:pPr>
              <w:pStyle w:val="ConsPlusNormal"/>
              <w:jc w:val="both"/>
            </w:pPr>
            <w:r>
              <w:t>Астраханская область, г. Астрахань, Трусовский район, пер. Степана Разина/ ул. Дзержинского, д. 2/5, пом. 1; тел. 8 (8512) 26-68-01, 8 (8512) 26-68-02</w:t>
            </w:r>
          </w:p>
        </w:tc>
      </w:tr>
      <w:tr w:rsidR="009A3981">
        <w:tc>
          <w:tcPr>
            <w:tcW w:w="567" w:type="dxa"/>
          </w:tcPr>
          <w:p w:rsidR="009A3981" w:rsidRDefault="009A3981">
            <w:pPr>
              <w:pStyle w:val="ConsPlusNormal"/>
              <w:jc w:val="center"/>
            </w:pPr>
            <w:r>
              <w:t>7</w:t>
            </w:r>
          </w:p>
        </w:tc>
        <w:tc>
          <w:tcPr>
            <w:tcW w:w="3969" w:type="dxa"/>
          </w:tcPr>
          <w:p w:rsidR="009A3981" w:rsidRDefault="009A3981">
            <w:pPr>
              <w:pStyle w:val="ConsPlusNormal"/>
            </w:pPr>
            <w:r>
              <w:t>Знаменский филиал АУ АО "МФЦ"</w:t>
            </w:r>
          </w:p>
        </w:tc>
        <w:tc>
          <w:tcPr>
            <w:tcW w:w="4479" w:type="dxa"/>
          </w:tcPr>
          <w:p w:rsidR="009A3981" w:rsidRDefault="009A3981">
            <w:pPr>
              <w:pStyle w:val="ConsPlusNormal"/>
              <w:jc w:val="both"/>
            </w:pPr>
            <w:r>
              <w:t>Астраханская область, ЗАТО Знаменск, г. Знаменск, ул. Ленина, д. 26, помещение 019; тел. 8 (85140) 6-00-82, 8 (85140) 6-00-83</w:t>
            </w:r>
          </w:p>
        </w:tc>
      </w:tr>
      <w:tr w:rsidR="009A3981">
        <w:tc>
          <w:tcPr>
            <w:tcW w:w="567" w:type="dxa"/>
          </w:tcPr>
          <w:p w:rsidR="009A3981" w:rsidRDefault="009A3981">
            <w:pPr>
              <w:pStyle w:val="ConsPlusNormal"/>
              <w:jc w:val="center"/>
            </w:pPr>
            <w:r>
              <w:t>8</w:t>
            </w:r>
          </w:p>
        </w:tc>
        <w:tc>
          <w:tcPr>
            <w:tcW w:w="3969" w:type="dxa"/>
          </w:tcPr>
          <w:p w:rsidR="009A3981" w:rsidRDefault="009A3981">
            <w:pPr>
              <w:pStyle w:val="ConsPlusNormal"/>
            </w:pPr>
            <w:r>
              <w:t>Приволжский филиал АУ АО "МФЦ"</w:t>
            </w:r>
          </w:p>
        </w:tc>
        <w:tc>
          <w:tcPr>
            <w:tcW w:w="4479" w:type="dxa"/>
          </w:tcPr>
          <w:p w:rsidR="009A3981" w:rsidRDefault="009A3981">
            <w:pPr>
              <w:pStyle w:val="ConsPlusNormal"/>
              <w:jc w:val="both"/>
            </w:pPr>
            <w:r>
              <w:t>Астраханская область, Приволжский район, с. Началово, ул. Ленина, д. 47, помещение N 24; тел. 8 (8512) 66-88-21</w:t>
            </w:r>
          </w:p>
        </w:tc>
      </w:tr>
      <w:tr w:rsidR="009A3981">
        <w:tc>
          <w:tcPr>
            <w:tcW w:w="567" w:type="dxa"/>
          </w:tcPr>
          <w:p w:rsidR="009A3981" w:rsidRDefault="009A3981">
            <w:pPr>
              <w:pStyle w:val="ConsPlusNormal"/>
              <w:jc w:val="center"/>
            </w:pPr>
            <w:r>
              <w:t>9</w:t>
            </w:r>
          </w:p>
        </w:tc>
        <w:tc>
          <w:tcPr>
            <w:tcW w:w="3969" w:type="dxa"/>
          </w:tcPr>
          <w:p w:rsidR="009A3981" w:rsidRDefault="009A3981">
            <w:pPr>
              <w:pStyle w:val="ConsPlusNormal"/>
            </w:pPr>
            <w:r>
              <w:t>Икрянинский филиал АУ АО "МФЦ"</w:t>
            </w:r>
          </w:p>
        </w:tc>
        <w:tc>
          <w:tcPr>
            <w:tcW w:w="4479" w:type="dxa"/>
          </w:tcPr>
          <w:p w:rsidR="009A3981" w:rsidRDefault="009A3981">
            <w:pPr>
              <w:pStyle w:val="ConsPlusNormal"/>
              <w:jc w:val="both"/>
            </w:pPr>
            <w:r>
              <w:t>Астраханская область, Икрянинский район, с. Икряное, ул. Советская, д. 40, помещение N 038; тел. 8 (85144) 2-10-54</w:t>
            </w:r>
          </w:p>
        </w:tc>
      </w:tr>
      <w:tr w:rsidR="009A3981">
        <w:tc>
          <w:tcPr>
            <w:tcW w:w="567" w:type="dxa"/>
          </w:tcPr>
          <w:p w:rsidR="009A3981" w:rsidRDefault="009A3981">
            <w:pPr>
              <w:pStyle w:val="ConsPlusNormal"/>
              <w:jc w:val="center"/>
            </w:pPr>
            <w:r>
              <w:t>10</w:t>
            </w:r>
          </w:p>
        </w:tc>
        <w:tc>
          <w:tcPr>
            <w:tcW w:w="3969" w:type="dxa"/>
          </w:tcPr>
          <w:p w:rsidR="009A3981" w:rsidRDefault="009A3981">
            <w:pPr>
              <w:pStyle w:val="ConsPlusNormal"/>
            </w:pPr>
            <w:r>
              <w:t>Ахтубинский филиал АУ АО "МФЦ"</w:t>
            </w:r>
          </w:p>
        </w:tc>
        <w:tc>
          <w:tcPr>
            <w:tcW w:w="4479" w:type="dxa"/>
          </w:tcPr>
          <w:p w:rsidR="009A3981" w:rsidRDefault="009A3981">
            <w:pPr>
              <w:pStyle w:val="ConsPlusNormal"/>
              <w:jc w:val="both"/>
            </w:pPr>
            <w:r>
              <w:t>Астраханская область, Ахтубинский район, г. Ахтубинск, ул. Шубина, д. 81; тел. 8 (85141) 5-25-36, 8 (85141) 5-27-41</w:t>
            </w:r>
          </w:p>
        </w:tc>
      </w:tr>
      <w:tr w:rsidR="009A3981">
        <w:tc>
          <w:tcPr>
            <w:tcW w:w="567" w:type="dxa"/>
          </w:tcPr>
          <w:p w:rsidR="009A3981" w:rsidRDefault="009A3981">
            <w:pPr>
              <w:pStyle w:val="ConsPlusNormal"/>
              <w:jc w:val="center"/>
            </w:pPr>
            <w:r>
              <w:t>11</w:t>
            </w:r>
          </w:p>
        </w:tc>
        <w:tc>
          <w:tcPr>
            <w:tcW w:w="3969" w:type="dxa"/>
          </w:tcPr>
          <w:p w:rsidR="009A3981" w:rsidRDefault="009A3981">
            <w:pPr>
              <w:pStyle w:val="ConsPlusNormal"/>
            </w:pPr>
            <w:r>
              <w:t>Володарский филиал АУ АО "МФЦ"</w:t>
            </w:r>
          </w:p>
        </w:tc>
        <w:tc>
          <w:tcPr>
            <w:tcW w:w="4479" w:type="dxa"/>
          </w:tcPr>
          <w:p w:rsidR="009A3981" w:rsidRDefault="009A3981">
            <w:pPr>
              <w:pStyle w:val="ConsPlusNormal"/>
              <w:jc w:val="both"/>
            </w:pPr>
            <w:r>
              <w:t>Астраханская область, Володарский район, п. Володарский, ул. Мичурина, д. 19 "б", литер "А"; тел. 8 (8512) 48-70-52, 8 (8512) 48-70-53</w:t>
            </w:r>
          </w:p>
        </w:tc>
      </w:tr>
      <w:tr w:rsidR="009A3981">
        <w:tc>
          <w:tcPr>
            <w:tcW w:w="567" w:type="dxa"/>
          </w:tcPr>
          <w:p w:rsidR="009A3981" w:rsidRDefault="009A3981">
            <w:pPr>
              <w:pStyle w:val="ConsPlusNormal"/>
              <w:jc w:val="center"/>
            </w:pPr>
            <w:r>
              <w:t>12</w:t>
            </w:r>
          </w:p>
        </w:tc>
        <w:tc>
          <w:tcPr>
            <w:tcW w:w="3969" w:type="dxa"/>
          </w:tcPr>
          <w:p w:rsidR="009A3981" w:rsidRDefault="009A3981">
            <w:pPr>
              <w:pStyle w:val="ConsPlusNormal"/>
            </w:pPr>
            <w:r>
              <w:t>Лиманский филиал АУ АО "МФЦ"</w:t>
            </w:r>
          </w:p>
        </w:tc>
        <w:tc>
          <w:tcPr>
            <w:tcW w:w="4479" w:type="dxa"/>
          </w:tcPr>
          <w:p w:rsidR="009A3981" w:rsidRDefault="009A3981">
            <w:pPr>
              <w:pStyle w:val="ConsPlusNormal"/>
              <w:jc w:val="both"/>
            </w:pPr>
            <w:r>
              <w:t>Астраханская область, Лиманский район, пос. Лиман, ул. Электрическая, д. 1; тел. 8 (8512) 266-740, 8 (8512) 266-741</w:t>
            </w:r>
          </w:p>
        </w:tc>
      </w:tr>
      <w:tr w:rsidR="009A3981">
        <w:tc>
          <w:tcPr>
            <w:tcW w:w="567" w:type="dxa"/>
          </w:tcPr>
          <w:p w:rsidR="009A3981" w:rsidRDefault="009A3981">
            <w:pPr>
              <w:pStyle w:val="ConsPlusNormal"/>
              <w:jc w:val="center"/>
            </w:pPr>
            <w:r>
              <w:t>13</w:t>
            </w:r>
          </w:p>
        </w:tc>
        <w:tc>
          <w:tcPr>
            <w:tcW w:w="3969" w:type="dxa"/>
          </w:tcPr>
          <w:p w:rsidR="009A3981" w:rsidRDefault="009A3981">
            <w:pPr>
              <w:pStyle w:val="ConsPlusNormal"/>
            </w:pPr>
            <w:r>
              <w:t>Красноярский филиал АУ АО "МФЦ"</w:t>
            </w:r>
          </w:p>
        </w:tc>
        <w:tc>
          <w:tcPr>
            <w:tcW w:w="4479" w:type="dxa"/>
          </w:tcPr>
          <w:p w:rsidR="009A3981" w:rsidRDefault="009A3981">
            <w:pPr>
              <w:pStyle w:val="ConsPlusNormal"/>
              <w:jc w:val="both"/>
            </w:pPr>
            <w:r>
              <w:t xml:space="preserve">Астраханская область, Красноярский район, с. </w:t>
            </w:r>
            <w:r>
              <w:lastRenderedPageBreak/>
              <w:t>Красный Яр, ул. Советская, д. 62, литер А; тел. 8 (8512) 26-68-03, 8 (8512) 26-68-04</w:t>
            </w:r>
          </w:p>
        </w:tc>
      </w:tr>
      <w:tr w:rsidR="009A3981">
        <w:tc>
          <w:tcPr>
            <w:tcW w:w="567" w:type="dxa"/>
          </w:tcPr>
          <w:p w:rsidR="009A3981" w:rsidRDefault="009A3981">
            <w:pPr>
              <w:pStyle w:val="ConsPlusNormal"/>
              <w:jc w:val="center"/>
            </w:pPr>
            <w:r>
              <w:lastRenderedPageBreak/>
              <w:t>14</w:t>
            </w:r>
          </w:p>
        </w:tc>
        <w:tc>
          <w:tcPr>
            <w:tcW w:w="3969" w:type="dxa"/>
          </w:tcPr>
          <w:p w:rsidR="009A3981" w:rsidRDefault="009A3981">
            <w:pPr>
              <w:pStyle w:val="ConsPlusNormal"/>
            </w:pPr>
            <w:r>
              <w:t>Енотаевский филиал АУ АО "МФЦ"</w:t>
            </w:r>
          </w:p>
        </w:tc>
        <w:tc>
          <w:tcPr>
            <w:tcW w:w="4479" w:type="dxa"/>
          </w:tcPr>
          <w:p w:rsidR="009A3981" w:rsidRDefault="009A3981">
            <w:pPr>
              <w:pStyle w:val="ConsPlusNormal"/>
              <w:jc w:val="both"/>
            </w:pPr>
            <w:r>
              <w:t>Астраханская область, Енотаевский р-н, с. Енотаевка, ул. Мусаева/ Чичерина, 59а/22в; тел. 8 (8512) 66-88-12, факс 8 (8512) 66-88-13</w:t>
            </w:r>
          </w:p>
        </w:tc>
      </w:tr>
      <w:tr w:rsidR="009A3981">
        <w:tc>
          <w:tcPr>
            <w:tcW w:w="567" w:type="dxa"/>
          </w:tcPr>
          <w:p w:rsidR="009A3981" w:rsidRDefault="009A3981">
            <w:pPr>
              <w:pStyle w:val="ConsPlusNormal"/>
              <w:jc w:val="center"/>
            </w:pPr>
            <w:r>
              <w:t>15</w:t>
            </w:r>
          </w:p>
        </w:tc>
        <w:tc>
          <w:tcPr>
            <w:tcW w:w="3969" w:type="dxa"/>
          </w:tcPr>
          <w:p w:rsidR="009A3981" w:rsidRDefault="009A3981">
            <w:pPr>
              <w:pStyle w:val="ConsPlusNormal"/>
            </w:pPr>
            <w:r>
              <w:t>Камызякский филиал АУ АО "МФЦ"</w:t>
            </w:r>
          </w:p>
        </w:tc>
        <w:tc>
          <w:tcPr>
            <w:tcW w:w="4479" w:type="dxa"/>
          </w:tcPr>
          <w:p w:rsidR="009A3981" w:rsidRDefault="009A3981">
            <w:pPr>
              <w:pStyle w:val="ConsPlusNormal"/>
              <w:jc w:val="both"/>
            </w:pPr>
            <w:r>
              <w:t>Астраханская область, Камызякский район, г. Камызяк, ул. Герцена, д. 16; тел. 8 (8512) 66-88-17, 8 (851-45) 7-00-43</w:t>
            </w:r>
          </w:p>
        </w:tc>
      </w:tr>
      <w:tr w:rsidR="009A3981">
        <w:tc>
          <w:tcPr>
            <w:tcW w:w="567" w:type="dxa"/>
          </w:tcPr>
          <w:p w:rsidR="009A3981" w:rsidRDefault="009A3981">
            <w:pPr>
              <w:pStyle w:val="ConsPlusNormal"/>
              <w:jc w:val="center"/>
            </w:pPr>
            <w:r>
              <w:t>16</w:t>
            </w:r>
          </w:p>
        </w:tc>
        <w:tc>
          <w:tcPr>
            <w:tcW w:w="3969" w:type="dxa"/>
          </w:tcPr>
          <w:p w:rsidR="009A3981" w:rsidRDefault="009A3981">
            <w:pPr>
              <w:pStyle w:val="ConsPlusNormal"/>
            </w:pPr>
            <w:r>
              <w:t>Харабалинский филиал АУ АО "МФЦ"</w:t>
            </w:r>
          </w:p>
        </w:tc>
        <w:tc>
          <w:tcPr>
            <w:tcW w:w="4479" w:type="dxa"/>
          </w:tcPr>
          <w:p w:rsidR="009A3981" w:rsidRDefault="009A3981">
            <w:pPr>
              <w:pStyle w:val="ConsPlusNormal"/>
              <w:jc w:val="both"/>
            </w:pPr>
            <w:r>
              <w:t>Астраханская область, Харабалинский р-н, г. Харабали, 7-й квартал, д. 20, литер 1; тел. 8 (85148) 4-00-80, 8 (85148) 4-00-81</w:t>
            </w:r>
          </w:p>
        </w:tc>
      </w:tr>
      <w:tr w:rsidR="009A3981">
        <w:tc>
          <w:tcPr>
            <w:tcW w:w="567" w:type="dxa"/>
          </w:tcPr>
          <w:p w:rsidR="009A3981" w:rsidRDefault="009A3981">
            <w:pPr>
              <w:pStyle w:val="ConsPlusNormal"/>
              <w:jc w:val="center"/>
            </w:pPr>
            <w:r>
              <w:t>17</w:t>
            </w:r>
          </w:p>
        </w:tc>
        <w:tc>
          <w:tcPr>
            <w:tcW w:w="3969" w:type="dxa"/>
          </w:tcPr>
          <w:p w:rsidR="009A3981" w:rsidRDefault="009A3981">
            <w:pPr>
              <w:pStyle w:val="ConsPlusNormal"/>
            </w:pPr>
            <w:r>
              <w:t>Наримановский филиал АУ АО "МФЦ"</w:t>
            </w:r>
          </w:p>
        </w:tc>
        <w:tc>
          <w:tcPr>
            <w:tcW w:w="4479" w:type="dxa"/>
          </w:tcPr>
          <w:p w:rsidR="009A3981" w:rsidRDefault="009A3981">
            <w:pPr>
              <w:pStyle w:val="ConsPlusNormal"/>
              <w:jc w:val="both"/>
            </w:pPr>
            <w:r>
              <w:t>Астраханская область, Наримановский р-н, г. Нариманов, проспект Строителей, д. 7; тел. 8 (8512) 66-88-32, 8 (8512) 66-88-34</w:t>
            </w:r>
          </w:p>
        </w:tc>
      </w:tr>
      <w:tr w:rsidR="009A3981">
        <w:tc>
          <w:tcPr>
            <w:tcW w:w="567" w:type="dxa"/>
          </w:tcPr>
          <w:p w:rsidR="009A3981" w:rsidRDefault="009A3981">
            <w:pPr>
              <w:pStyle w:val="ConsPlusNormal"/>
              <w:jc w:val="center"/>
            </w:pPr>
            <w:r>
              <w:t>18</w:t>
            </w:r>
          </w:p>
        </w:tc>
        <w:tc>
          <w:tcPr>
            <w:tcW w:w="3969" w:type="dxa"/>
          </w:tcPr>
          <w:p w:rsidR="009A3981" w:rsidRDefault="009A3981">
            <w:pPr>
              <w:pStyle w:val="ConsPlusNormal"/>
            </w:pPr>
            <w:r>
              <w:t>Черноярский филиал АУ АО "МФЦ"</w:t>
            </w:r>
          </w:p>
        </w:tc>
        <w:tc>
          <w:tcPr>
            <w:tcW w:w="4479" w:type="dxa"/>
          </w:tcPr>
          <w:p w:rsidR="009A3981" w:rsidRDefault="009A3981">
            <w:pPr>
              <w:pStyle w:val="ConsPlusNormal"/>
              <w:jc w:val="both"/>
            </w:pPr>
            <w:r>
              <w:t>Астраханская область, Черноярский р-н, с. Черный Яр, ул. им. Маршала Жукова, д. 39; тел. 8 (8512) 66-88-28, 8 (8512) 66-88-29</w:t>
            </w:r>
          </w:p>
        </w:tc>
      </w:tr>
      <w:tr w:rsidR="009A3981">
        <w:tc>
          <w:tcPr>
            <w:tcW w:w="567" w:type="dxa"/>
          </w:tcPr>
          <w:p w:rsidR="009A3981" w:rsidRDefault="009A3981">
            <w:pPr>
              <w:pStyle w:val="ConsPlusNormal"/>
              <w:jc w:val="center"/>
            </w:pPr>
            <w:r>
              <w:t>19</w:t>
            </w:r>
          </w:p>
        </w:tc>
        <w:tc>
          <w:tcPr>
            <w:tcW w:w="3969" w:type="dxa"/>
          </w:tcPr>
          <w:p w:rsidR="009A3981" w:rsidRDefault="009A3981">
            <w:pPr>
              <w:pStyle w:val="ConsPlusNormal"/>
            </w:pPr>
            <w:r>
              <w:t>Офис "Мои документы для бизнеса" АУ АО "МФЦ"</w:t>
            </w:r>
          </w:p>
        </w:tc>
        <w:tc>
          <w:tcPr>
            <w:tcW w:w="4479" w:type="dxa"/>
          </w:tcPr>
          <w:p w:rsidR="009A3981" w:rsidRDefault="009A3981">
            <w:pPr>
              <w:pStyle w:val="ConsPlusNormal"/>
              <w:jc w:val="both"/>
            </w:pPr>
            <w:r>
              <w:t>Астраханская область, г. Астрахань, Советский район, ул. Кирова/ Ахшарумова, д. 73/86; тел. 8 (8512) 66-88-35, 8 (8512) 66-88-36</w:t>
            </w:r>
          </w:p>
        </w:tc>
      </w:tr>
      <w:tr w:rsidR="009A3981">
        <w:tc>
          <w:tcPr>
            <w:tcW w:w="9015" w:type="dxa"/>
            <w:gridSpan w:val="3"/>
          </w:tcPr>
          <w:p w:rsidR="009A3981" w:rsidRDefault="009A3981">
            <w:pPr>
              <w:pStyle w:val="ConsPlusNormal"/>
              <w:jc w:val="center"/>
              <w:outlineLvl w:val="2"/>
            </w:pPr>
            <w:r>
              <w:t>Территориально обособленные структурные подразделения (офисы) АУ АО "МФЦ" (далее - ТОСП АУ АО "МФЦ")</w:t>
            </w:r>
          </w:p>
        </w:tc>
      </w:tr>
      <w:tr w:rsidR="009A3981">
        <w:tc>
          <w:tcPr>
            <w:tcW w:w="9015" w:type="dxa"/>
            <w:gridSpan w:val="3"/>
          </w:tcPr>
          <w:p w:rsidR="009A3981" w:rsidRDefault="009A3981">
            <w:pPr>
              <w:pStyle w:val="ConsPlusNormal"/>
              <w:jc w:val="center"/>
              <w:outlineLvl w:val="2"/>
            </w:pPr>
            <w:r>
              <w:t>Трусовский район города Астрахани</w:t>
            </w:r>
          </w:p>
        </w:tc>
      </w:tr>
      <w:tr w:rsidR="009A3981">
        <w:tc>
          <w:tcPr>
            <w:tcW w:w="567" w:type="dxa"/>
          </w:tcPr>
          <w:p w:rsidR="009A3981" w:rsidRDefault="009A3981">
            <w:pPr>
              <w:pStyle w:val="ConsPlusNormal"/>
              <w:jc w:val="center"/>
            </w:pPr>
            <w:r>
              <w:t>1</w:t>
            </w:r>
          </w:p>
        </w:tc>
        <w:tc>
          <w:tcPr>
            <w:tcW w:w="3969" w:type="dxa"/>
          </w:tcPr>
          <w:p w:rsidR="009A3981" w:rsidRDefault="009A3981">
            <w:pPr>
              <w:pStyle w:val="ConsPlusNormal"/>
            </w:pPr>
            <w:r>
              <w:t>ТОСП в Трусовском районе г. Астрахани</w:t>
            </w:r>
          </w:p>
        </w:tc>
        <w:tc>
          <w:tcPr>
            <w:tcW w:w="4479" w:type="dxa"/>
          </w:tcPr>
          <w:p w:rsidR="009A3981" w:rsidRDefault="009A3981">
            <w:pPr>
              <w:pStyle w:val="ConsPlusNormal"/>
              <w:jc w:val="both"/>
            </w:pPr>
            <w:r>
              <w:t>Астраханская область, г. Астрахань, ул. Магистральная, д. 29; тел. 8 (8512) 46-46-45</w:t>
            </w:r>
          </w:p>
        </w:tc>
      </w:tr>
      <w:tr w:rsidR="009A3981">
        <w:tc>
          <w:tcPr>
            <w:tcW w:w="567" w:type="dxa"/>
          </w:tcPr>
          <w:p w:rsidR="009A3981" w:rsidRDefault="009A3981">
            <w:pPr>
              <w:pStyle w:val="ConsPlusNormal"/>
              <w:jc w:val="center"/>
            </w:pPr>
            <w:r>
              <w:t>2</w:t>
            </w:r>
          </w:p>
        </w:tc>
        <w:tc>
          <w:tcPr>
            <w:tcW w:w="3969" w:type="dxa"/>
          </w:tcPr>
          <w:p w:rsidR="009A3981" w:rsidRDefault="009A3981">
            <w:pPr>
              <w:pStyle w:val="ConsPlusNormal"/>
            </w:pPr>
            <w:r>
              <w:t>ЦОУ АУ АО "МФЦ" "Мои документы для бизнеса" в Кировском районе г. Астрахани</w:t>
            </w:r>
          </w:p>
        </w:tc>
        <w:tc>
          <w:tcPr>
            <w:tcW w:w="4479" w:type="dxa"/>
          </w:tcPr>
          <w:p w:rsidR="009A3981" w:rsidRDefault="009A3981">
            <w:pPr>
              <w:pStyle w:val="ConsPlusNormal"/>
              <w:jc w:val="both"/>
            </w:pPr>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тел. 8 (8512) 449-668</w:t>
            </w:r>
          </w:p>
        </w:tc>
      </w:tr>
      <w:tr w:rsidR="009A3981">
        <w:tc>
          <w:tcPr>
            <w:tcW w:w="9015" w:type="dxa"/>
            <w:gridSpan w:val="3"/>
          </w:tcPr>
          <w:p w:rsidR="009A3981" w:rsidRDefault="009A3981">
            <w:pPr>
              <w:pStyle w:val="ConsPlusNormal"/>
              <w:jc w:val="center"/>
              <w:outlineLvl w:val="2"/>
            </w:pPr>
            <w:r>
              <w:t>Приволжский район Астраханской области</w:t>
            </w:r>
          </w:p>
        </w:tc>
      </w:tr>
      <w:tr w:rsidR="009A3981">
        <w:tc>
          <w:tcPr>
            <w:tcW w:w="567" w:type="dxa"/>
          </w:tcPr>
          <w:p w:rsidR="009A3981" w:rsidRDefault="009A3981">
            <w:pPr>
              <w:pStyle w:val="ConsPlusNormal"/>
              <w:jc w:val="center"/>
            </w:pPr>
            <w:r>
              <w:t>3</w:t>
            </w:r>
          </w:p>
        </w:tc>
        <w:tc>
          <w:tcPr>
            <w:tcW w:w="3969" w:type="dxa"/>
          </w:tcPr>
          <w:p w:rsidR="009A3981" w:rsidRDefault="009A3981">
            <w:pPr>
              <w:pStyle w:val="ConsPlusNormal"/>
            </w:pPr>
            <w:r>
              <w:t>ТОСП в с. Фунтово-1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Фунтово-1, ул. Чехова, д. 14; тел. 8 (8512) 40-67-13</w:t>
            </w:r>
          </w:p>
        </w:tc>
      </w:tr>
      <w:tr w:rsidR="009A3981">
        <w:tc>
          <w:tcPr>
            <w:tcW w:w="567" w:type="dxa"/>
          </w:tcPr>
          <w:p w:rsidR="009A3981" w:rsidRDefault="009A3981">
            <w:pPr>
              <w:pStyle w:val="ConsPlusNormal"/>
              <w:jc w:val="center"/>
            </w:pPr>
            <w:r>
              <w:t>4</w:t>
            </w:r>
          </w:p>
        </w:tc>
        <w:tc>
          <w:tcPr>
            <w:tcW w:w="3969" w:type="dxa"/>
          </w:tcPr>
          <w:p w:rsidR="009A3981" w:rsidRDefault="009A3981">
            <w:pPr>
              <w:pStyle w:val="ConsPlusNormal"/>
            </w:pPr>
            <w:r>
              <w:t>ТОСП в с. Карагали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Карагали, ул. Колхозная, д. 27; тел. 8 (8512) 40-69-91</w:t>
            </w:r>
          </w:p>
        </w:tc>
      </w:tr>
      <w:tr w:rsidR="009A3981">
        <w:tc>
          <w:tcPr>
            <w:tcW w:w="567" w:type="dxa"/>
          </w:tcPr>
          <w:p w:rsidR="009A3981" w:rsidRDefault="009A3981">
            <w:pPr>
              <w:pStyle w:val="ConsPlusNormal"/>
              <w:jc w:val="center"/>
            </w:pPr>
            <w:r>
              <w:t>5</w:t>
            </w:r>
          </w:p>
        </w:tc>
        <w:tc>
          <w:tcPr>
            <w:tcW w:w="3969" w:type="dxa"/>
          </w:tcPr>
          <w:p w:rsidR="009A3981" w:rsidRDefault="009A3981">
            <w:pPr>
              <w:pStyle w:val="ConsPlusNormal"/>
            </w:pPr>
            <w:r>
              <w:t>ТОСП в с. Растопуловка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Растопуловка, ул. 50-летия Победы, д. 3; тел. 8 (8512) 61-12-04</w:t>
            </w:r>
          </w:p>
        </w:tc>
      </w:tr>
      <w:tr w:rsidR="009A3981">
        <w:tc>
          <w:tcPr>
            <w:tcW w:w="567" w:type="dxa"/>
          </w:tcPr>
          <w:p w:rsidR="009A3981" w:rsidRDefault="009A3981">
            <w:pPr>
              <w:pStyle w:val="ConsPlusNormal"/>
              <w:jc w:val="center"/>
            </w:pPr>
            <w:r>
              <w:lastRenderedPageBreak/>
              <w:t>6</w:t>
            </w:r>
          </w:p>
        </w:tc>
        <w:tc>
          <w:tcPr>
            <w:tcW w:w="3969" w:type="dxa"/>
          </w:tcPr>
          <w:p w:rsidR="009A3981" w:rsidRDefault="009A3981">
            <w:pPr>
              <w:pStyle w:val="ConsPlusNormal"/>
            </w:pPr>
            <w:r>
              <w:t>ТОСП в с. Яксатово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Яксатово, ул. Кирова, д. 25; тел. 8 (8512) 40-58-33</w:t>
            </w:r>
          </w:p>
        </w:tc>
      </w:tr>
      <w:tr w:rsidR="009A3981">
        <w:tc>
          <w:tcPr>
            <w:tcW w:w="567" w:type="dxa"/>
          </w:tcPr>
          <w:p w:rsidR="009A3981" w:rsidRDefault="009A3981">
            <w:pPr>
              <w:pStyle w:val="ConsPlusNormal"/>
              <w:jc w:val="center"/>
            </w:pPr>
            <w:r>
              <w:t>7</w:t>
            </w:r>
          </w:p>
        </w:tc>
        <w:tc>
          <w:tcPr>
            <w:tcW w:w="3969" w:type="dxa"/>
          </w:tcPr>
          <w:p w:rsidR="009A3981" w:rsidRDefault="009A3981">
            <w:pPr>
              <w:pStyle w:val="ConsPlusNormal"/>
            </w:pPr>
            <w:r>
              <w:t>ТОСП в с. Килинчи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Килинчи, ул. Ленина, д. 2; тел. 8 (8512) 40-66-44</w:t>
            </w:r>
          </w:p>
        </w:tc>
      </w:tr>
      <w:tr w:rsidR="009A3981">
        <w:tc>
          <w:tcPr>
            <w:tcW w:w="567" w:type="dxa"/>
          </w:tcPr>
          <w:p w:rsidR="009A3981" w:rsidRDefault="009A3981">
            <w:pPr>
              <w:pStyle w:val="ConsPlusNormal"/>
              <w:jc w:val="center"/>
            </w:pPr>
            <w:r>
              <w:t>8</w:t>
            </w:r>
          </w:p>
        </w:tc>
        <w:tc>
          <w:tcPr>
            <w:tcW w:w="3969" w:type="dxa"/>
          </w:tcPr>
          <w:p w:rsidR="009A3981" w:rsidRDefault="009A3981">
            <w:pPr>
              <w:pStyle w:val="ConsPlusNormal"/>
            </w:pPr>
            <w:r>
              <w:t>ТОСП в с. Бирюковка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Бирюковка, ул. Лесная, д. 14; тел. 8 (8512) 40-55-49</w:t>
            </w:r>
          </w:p>
        </w:tc>
      </w:tr>
      <w:tr w:rsidR="009A3981">
        <w:tc>
          <w:tcPr>
            <w:tcW w:w="567" w:type="dxa"/>
          </w:tcPr>
          <w:p w:rsidR="009A3981" w:rsidRDefault="009A3981">
            <w:pPr>
              <w:pStyle w:val="ConsPlusNormal"/>
              <w:jc w:val="center"/>
            </w:pPr>
            <w:r>
              <w:t>9</w:t>
            </w:r>
          </w:p>
        </w:tc>
        <w:tc>
          <w:tcPr>
            <w:tcW w:w="3969" w:type="dxa"/>
          </w:tcPr>
          <w:p w:rsidR="009A3981" w:rsidRDefault="009A3981">
            <w:pPr>
              <w:pStyle w:val="ConsPlusNormal"/>
            </w:pPr>
            <w:r>
              <w:t>ТОСП в п. Пойменный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п. Пойменный, ул. Ленина, д. 33; тел. 8 (8512) 40-59-40</w:t>
            </w:r>
          </w:p>
        </w:tc>
      </w:tr>
      <w:tr w:rsidR="009A3981">
        <w:tc>
          <w:tcPr>
            <w:tcW w:w="567" w:type="dxa"/>
          </w:tcPr>
          <w:p w:rsidR="009A3981" w:rsidRDefault="009A3981">
            <w:pPr>
              <w:pStyle w:val="ConsPlusNormal"/>
              <w:jc w:val="center"/>
            </w:pPr>
            <w:r>
              <w:t>10</w:t>
            </w:r>
          </w:p>
        </w:tc>
        <w:tc>
          <w:tcPr>
            <w:tcW w:w="3969" w:type="dxa"/>
          </w:tcPr>
          <w:p w:rsidR="009A3981" w:rsidRDefault="009A3981">
            <w:pPr>
              <w:pStyle w:val="ConsPlusNormal"/>
            </w:pPr>
            <w:r>
              <w:t>ТОСП в с. Осыпной Бугор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Осыпной Бугор, ул. Астраханская, д. 40 "а"; тел. 8 (8512) 40-62-18</w:t>
            </w:r>
          </w:p>
        </w:tc>
      </w:tr>
      <w:tr w:rsidR="009A3981">
        <w:tc>
          <w:tcPr>
            <w:tcW w:w="567" w:type="dxa"/>
          </w:tcPr>
          <w:p w:rsidR="009A3981" w:rsidRDefault="009A3981">
            <w:pPr>
              <w:pStyle w:val="ConsPlusNormal"/>
              <w:jc w:val="center"/>
            </w:pPr>
            <w:r>
              <w:t>11</w:t>
            </w:r>
          </w:p>
        </w:tc>
        <w:tc>
          <w:tcPr>
            <w:tcW w:w="3969" w:type="dxa"/>
          </w:tcPr>
          <w:p w:rsidR="009A3981" w:rsidRDefault="009A3981">
            <w:pPr>
              <w:pStyle w:val="ConsPlusNormal"/>
            </w:pPr>
            <w:r>
              <w:t>ТОСП в с. Евпраксино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Евпраксино, ул. Ленина, д. 38; тел. 8 (8512) 40-60-31, 40-64-71</w:t>
            </w:r>
          </w:p>
        </w:tc>
      </w:tr>
      <w:tr w:rsidR="009A3981">
        <w:tc>
          <w:tcPr>
            <w:tcW w:w="567" w:type="dxa"/>
          </w:tcPr>
          <w:p w:rsidR="009A3981" w:rsidRDefault="009A3981">
            <w:pPr>
              <w:pStyle w:val="ConsPlusNormal"/>
              <w:jc w:val="center"/>
            </w:pPr>
            <w:r>
              <w:t>12</w:t>
            </w:r>
          </w:p>
        </w:tc>
        <w:tc>
          <w:tcPr>
            <w:tcW w:w="3969" w:type="dxa"/>
          </w:tcPr>
          <w:p w:rsidR="009A3981" w:rsidRDefault="009A3981">
            <w:pPr>
              <w:pStyle w:val="ConsPlusNormal"/>
            </w:pPr>
            <w:r>
              <w:t>ТОСП в с. Татарская Башмаковка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Татарская Башмаковка, ул. Ленина, д. 34; тел. 8 (8512) 40-69-12</w:t>
            </w:r>
          </w:p>
        </w:tc>
      </w:tr>
      <w:tr w:rsidR="009A3981">
        <w:tc>
          <w:tcPr>
            <w:tcW w:w="567" w:type="dxa"/>
          </w:tcPr>
          <w:p w:rsidR="009A3981" w:rsidRDefault="009A3981">
            <w:pPr>
              <w:pStyle w:val="ConsPlusNormal"/>
              <w:jc w:val="center"/>
            </w:pPr>
            <w:r>
              <w:t>13</w:t>
            </w:r>
          </w:p>
        </w:tc>
        <w:tc>
          <w:tcPr>
            <w:tcW w:w="3969" w:type="dxa"/>
          </w:tcPr>
          <w:p w:rsidR="009A3981" w:rsidRDefault="009A3981">
            <w:pPr>
              <w:pStyle w:val="ConsPlusNormal"/>
            </w:pPr>
            <w:r>
              <w:t>ТОСП в с. Три Протока Приволжского района Астраханской области</w:t>
            </w:r>
          </w:p>
        </w:tc>
        <w:tc>
          <w:tcPr>
            <w:tcW w:w="4479" w:type="dxa"/>
          </w:tcPr>
          <w:p w:rsidR="009A3981" w:rsidRDefault="009A3981">
            <w:pPr>
              <w:pStyle w:val="ConsPlusNormal"/>
              <w:jc w:val="both"/>
            </w:pPr>
            <w:r>
              <w:t>Астраханская область, Приволжский район, с. Три Протока, ул. им. З. Муртазаева, д. 20; тел. 8 (8512) 32-99-32</w:t>
            </w:r>
          </w:p>
        </w:tc>
      </w:tr>
      <w:tr w:rsidR="009A3981">
        <w:tc>
          <w:tcPr>
            <w:tcW w:w="9015" w:type="dxa"/>
            <w:gridSpan w:val="3"/>
          </w:tcPr>
          <w:p w:rsidR="009A3981" w:rsidRDefault="009A3981">
            <w:pPr>
              <w:pStyle w:val="ConsPlusNormal"/>
              <w:jc w:val="center"/>
              <w:outlineLvl w:val="2"/>
            </w:pPr>
            <w:r>
              <w:t>Икрянинский район Астраханской области</w:t>
            </w:r>
          </w:p>
        </w:tc>
      </w:tr>
      <w:tr w:rsidR="009A3981">
        <w:tc>
          <w:tcPr>
            <w:tcW w:w="567" w:type="dxa"/>
          </w:tcPr>
          <w:p w:rsidR="009A3981" w:rsidRDefault="009A3981">
            <w:pPr>
              <w:pStyle w:val="ConsPlusNormal"/>
              <w:jc w:val="center"/>
            </w:pPr>
            <w:r>
              <w:t>14</w:t>
            </w:r>
          </w:p>
        </w:tc>
        <w:tc>
          <w:tcPr>
            <w:tcW w:w="3969" w:type="dxa"/>
          </w:tcPr>
          <w:p w:rsidR="009A3981" w:rsidRDefault="009A3981">
            <w:pPr>
              <w:pStyle w:val="ConsPlusNormal"/>
            </w:pPr>
            <w:r>
              <w:t>ТОСП в с. Озерное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Озерное, ул. Степная, д. 7; тел. 8 (851-44) 9-80-15</w:t>
            </w:r>
          </w:p>
        </w:tc>
      </w:tr>
      <w:tr w:rsidR="009A3981">
        <w:tc>
          <w:tcPr>
            <w:tcW w:w="567" w:type="dxa"/>
          </w:tcPr>
          <w:p w:rsidR="009A3981" w:rsidRDefault="009A3981">
            <w:pPr>
              <w:pStyle w:val="ConsPlusNormal"/>
              <w:jc w:val="center"/>
            </w:pPr>
            <w:r>
              <w:t>15</w:t>
            </w:r>
          </w:p>
        </w:tc>
        <w:tc>
          <w:tcPr>
            <w:tcW w:w="3969" w:type="dxa"/>
          </w:tcPr>
          <w:p w:rsidR="009A3981" w:rsidRDefault="009A3981">
            <w:pPr>
              <w:pStyle w:val="ConsPlusNormal"/>
            </w:pPr>
            <w:r>
              <w:t>ТОСП в с. Оранжереи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Оранжереи, ул. Кирова, д. 17; тел. 8 (851-44) 9-47-00</w:t>
            </w:r>
          </w:p>
        </w:tc>
      </w:tr>
      <w:tr w:rsidR="009A3981">
        <w:tc>
          <w:tcPr>
            <w:tcW w:w="567" w:type="dxa"/>
          </w:tcPr>
          <w:p w:rsidR="009A3981" w:rsidRDefault="009A3981">
            <w:pPr>
              <w:pStyle w:val="ConsPlusNormal"/>
              <w:jc w:val="center"/>
            </w:pPr>
            <w:r>
              <w:t>16</w:t>
            </w:r>
          </w:p>
        </w:tc>
        <w:tc>
          <w:tcPr>
            <w:tcW w:w="3969" w:type="dxa"/>
          </w:tcPr>
          <w:p w:rsidR="009A3981" w:rsidRDefault="009A3981">
            <w:pPr>
              <w:pStyle w:val="ConsPlusNormal"/>
            </w:pPr>
            <w:r>
              <w:t>ТОСП в р.п. Ильинка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р.п. Ильинка, ул. Лермонтова, д. 8, неж. пом. N 004; тел. 8 (851-44) 9-85-05</w:t>
            </w:r>
          </w:p>
        </w:tc>
      </w:tr>
      <w:tr w:rsidR="009A3981">
        <w:tc>
          <w:tcPr>
            <w:tcW w:w="567" w:type="dxa"/>
          </w:tcPr>
          <w:p w:rsidR="009A3981" w:rsidRDefault="009A3981">
            <w:pPr>
              <w:pStyle w:val="ConsPlusNormal"/>
              <w:jc w:val="center"/>
            </w:pPr>
            <w:r>
              <w:t>17</w:t>
            </w:r>
          </w:p>
        </w:tc>
        <w:tc>
          <w:tcPr>
            <w:tcW w:w="3969" w:type="dxa"/>
          </w:tcPr>
          <w:p w:rsidR="009A3981" w:rsidRDefault="009A3981">
            <w:pPr>
              <w:pStyle w:val="ConsPlusNormal"/>
            </w:pPr>
            <w:r>
              <w:t>ТОСП в с. Житное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Житное, ул. Чкалова, д. 30; тел. 8 (851-44) 9-75-24</w:t>
            </w:r>
          </w:p>
        </w:tc>
      </w:tr>
      <w:tr w:rsidR="009A3981">
        <w:tc>
          <w:tcPr>
            <w:tcW w:w="567" w:type="dxa"/>
          </w:tcPr>
          <w:p w:rsidR="009A3981" w:rsidRDefault="009A3981">
            <w:pPr>
              <w:pStyle w:val="ConsPlusNormal"/>
              <w:jc w:val="center"/>
            </w:pPr>
            <w:r>
              <w:t>18</w:t>
            </w:r>
          </w:p>
        </w:tc>
        <w:tc>
          <w:tcPr>
            <w:tcW w:w="3969" w:type="dxa"/>
          </w:tcPr>
          <w:p w:rsidR="009A3981" w:rsidRDefault="009A3981">
            <w:pPr>
              <w:pStyle w:val="ConsPlusNormal"/>
            </w:pPr>
            <w:r>
              <w:t>ТОСП в р.п. Красные Баррикады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р.п. Красные Баррикады, ул. Баррикадная, д. 36; тел. 8 (851-44) 9-29-21</w:t>
            </w:r>
          </w:p>
        </w:tc>
      </w:tr>
      <w:tr w:rsidR="009A3981">
        <w:tc>
          <w:tcPr>
            <w:tcW w:w="567" w:type="dxa"/>
          </w:tcPr>
          <w:p w:rsidR="009A3981" w:rsidRDefault="009A3981">
            <w:pPr>
              <w:pStyle w:val="ConsPlusNormal"/>
              <w:jc w:val="center"/>
            </w:pPr>
            <w:r>
              <w:t>19</w:t>
            </w:r>
          </w:p>
        </w:tc>
        <w:tc>
          <w:tcPr>
            <w:tcW w:w="3969" w:type="dxa"/>
          </w:tcPr>
          <w:p w:rsidR="009A3981" w:rsidRDefault="009A3981">
            <w:pPr>
              <w:pStyle w:val="ConsPlusNormal"/>
            </w:pPr>
            <w:r>
              <w:t>ТОСП в с. Бахтемир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Бахтемир, ул. Калинина, д. 3; тел. 8 (851-44) 9-</w:t>
            </w:r>
            <w:r>
              <w:lastRenderedPageBreak/>
              <w:t>15-57</w:t>
            </w:r>
          </w:p>
        </w:tc>
      </w:tr>
      <w:tr w:rsidR="009A3981">
        <w:tc>
          <w:tcPr>
            <w:tcW w:w="567" w:type="dxa"/>
          </w:tcPr>
          <w:p w:rsidR="009A3981" w:rsidRDefault="009A3981">
            <w:pPr>
              <w:pStyle w:val="ConsPlusNormal"/>
              <w:jc w:val="center"/>
            </w:pPr>
            <w:r>
              <w:lastRenderedPageBreak/>
              <w:t>20</w:t>
            </w:r>
          </w:p>
        </w:tc>
        <w:tc>
          <w:tcPr>
            <w:tcW w:w="3969" w:type="dxa"/>
          </w:tcPr>
          <w:p w:rsidR="009A3981" w:rsidRDefault="009A3981">
            <w:pPr>
              <w:pStyle w:val="ConsPlusNormal"/>
            </w:pPr>
            <w:r>
              <w:t>ТОСП в с. Мумра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Мумра, ул. Гагарина, д. 32; тел. 8 (851-44) 9-51-50</w:t>
            </w:r>
          </w:p>
        </w:tc>
      </w:tr>
      <w:tr w:rsidR="009A3981">
        <w:tc>
          <w:tcPr>
            <w:tcW w:w="567" w:type="dxa"/>
          </w:tcPr>
          <w:p w:rsidR="009A3981" w:rsidRDefault="009A3981">
            <w:pPr>
              <w:pStyle w:val="ConsPlusNormal"/>
              <w:jc w:val="center"/>
            </w:pPr>
            <w:r>
              <w:t>21</w:t>
            </w:r>
          </w:p>
        </w:tc>
        <w:tc>
          <w:tcPr>
            <w:tcW w:w="3969" w:type="dxa"/>
          </w:tcPr>
          <w:p w:rsidR="009A3981" w:rsidRDefault="009A3981">
            <w:pPr>
              <w:pStyle w:val="ConsPlusNormal"/>
            </w:pPr>
            <w:r>
              <w:t>ТОСП в с. Трудфронт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Трудфронт, ул. Ленина, д. 2; тел. 8 (851-44) 9-36-35</w:t>
            </w:r>
          </w:p>
        </w:tc>
      </w:tr>
      <w:tr w:rsidR="009A3981">
        <w:tc>
          <w:tcPr>
            <w:tcW w:w="567" w:type="dxa"/>
          </w:tcPr>
          <w:p w:rsidR="009A3981" w:rsidRDefault="009A3981">
            <w:pPr>
              <w:pStyle w:val="ConsPlusNormal"/>
              <w:jc w:val="center"/>
            </w:pPr>
            <w:r>
              <w:t>22</w:t>
            </w:r>
          </w:p>
        </w:tc>
        <w:tc>
          <w:tcPr>
            <w:tcW w:w="3969" w:type="dxa"/>
          </w:tcPr>
          <w:p w:rsidR="009A3981" w:rsidRDefault="009A3981">
            <w:pPr>
              <w:pStyle w:val="ConsPlusNormal"/>
            </w:pPr>
            <w:r>
              <w:t>ТОСП в с. Маячное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Маячное, ул. 70 лет Октября, д. 1; тел. 8 (851-44) 9-78-45</w:t>
            </w:r>
          </w:p>
        </w:tc>
      </w:tr>
      <w:tr w:rsidR="009A3981">
        <w:tc>
          <w:tcPr>
            <w:tcW w:w="567" w:type="dxa"/>
          </w:tcPr>
          <w:p w:rsidR="009A3981" w:rsidRDefault="009A3981">
            <w:pPr>
              <w:pStyle w:val="ConsPlusNormal"/>
              <w:jc w:val="center"/>
            </w:pPr>
            <w:r>
              <w:t>23</w:t>
            </w:r>
          </w:p>
        </w:tc>
        <w:tc>
          <w:tcPr>
            <w:tcW w:w="3969" w:type="dxa"/>
          </w:tcPr>
          <w:p w:rsidR="009A3981" w:rsidRDefault="009A3981">
            <w:pPr>
              <w:pStyle w:val="ConsPlusNormal"/>
            </w:pPr>
            <w:r>
              <w:t>ТОСП в с. Чулпан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Чулпан, ул. Ленина, д. 159; тел. 8 (851-44) 9-64-32</w:t>
            </w:r>
          </w:p>
        </w:tc>
      </w:tr>
      <w:tr w:rsidR="009A3981">
        <w:tc>
          <w:tcPr>
            <w:tcW w:w="567" w:type="dxa"/>
          </w:tcPr>
          <w:p w:rsidR="009A3981" w:rsidRDefault="009A3981">
            <w:pPr>
              <w:pStyle w:val="ConsPlusNormal"/>
              <w:jc w:val="center"/>
            </w:pPr>
            <w:r>
              <w:t>24</w:t>
            </w:r>
          </w:p>
        </w:tc>
        <w:tc>
          <w:tcPr>
            <w:tcW w:w="3969" w:type="dxa"/>
          </w:tcPr>
          <w:p w:rsidR="009A3981" w:rsidRDefault="009A3981">
            <w:pPr>
              <w:pStyle w:val="ConsPlusNormal"/>
            </w:pPr>
            <w:r>
              <w:t>ТОСП в с. Седлистое Икрянинского района Астраханской области</w:t>
            </w:r>
          </w:p>
        </w:tc>
        <w:tc>
          <w:tcPr>
            <w:tcW w:w="4479" w:type="dxa"/>
          </w:tcPr>
          <w:p w:rsidR="009A3981" w:rsidRDefault="009A3981">
            <w:pPr>
              <w:pStyle w:val="ConsPlusNormal"/>
              <w:jc w:val="both"/>
            </w:pPr>
            <w:r>
              <w:t>Астраханская область, Икрянинский район, с. Седлистое, ул. Волжская, д. 1; тел. 8 (851-44) 9-63-10</w:t>
            </w:r>
          </w:p>
        </w:tc>
      </w:tr>
      <w:tr w:rsidR="009A3981">
        <w:tc>
          <w:tcPr>
            <w:tcW w:w="9015" w:type="dxa"/>
            <w:gridSpan w:val="3"/>
          </w:tcPr>
          <w:p w:rsidR="009A3981" w:rsidRDefault="009A3981">
            <w:pPr>
              <w:pStyle w:val="ConsPlusNormal"/>
              <w:jc w:val="center"/>
              <w:outlineLvl w:val="2"/>
            </w:pPr>
            <w:r>
              <w:t>Ахтубинский район Астраханской области</w:t>
            </w:r>
          </w:p>
        </w:tc>
      </w:tr>
      <w:tr w:rsidR="009A3981">
        <w:tc>
          <w:tcPr>
            <w:tcW w:w="567" w:type="dxa"/>
          </w:tcPr>
          <w:p w:rsidR="009A3981" w:rsidRDefault="009A3981">
            <w:pPr>
              <w:pStyle w:val="ConsPlusNormal"/>
              <w:jc w:val="center"/>
            </w:pPr>
            <w:r>
              <w:t>25</w:t>
            </w:r>
          </w:p>
        </w:tc>
        <w:tc>
          <w:tcPr>
            <w:tcW w:w="3969" w:type="dxa"/>
          </w:tcPr>
          <w:p w:rsidR="009A3981" w:rsidRDefault="009A3981">
            <w:pPr>
              <w:pStyle w:val="ConsPlusNormal"/>
            </w:pPr>
            <w:r>
              <w:t>ТОСП в с. Покровка Ахтубинского района Астраханской области</w:t>
            </w:r>
          </w:p>
        </w:tc>
        <w:tc>
          <w:tcPr>
            <w:tcW w:w="4479" w:type="dxa"/>
          </w:tcPr>
          <w:p w:rsidR="009A3981" w:rsidRDefault="009A3981">
            <w:pPr>
              <w:pStyle w:val="ConsPlusNormal"/>
              <w:jc w:val="both"/>
            </w:pPr>
            <w:r>
              <w:t>Астраханская область, Ахтубинский р-н, с. Покровка, ул. Советская, д. 64; тел. 8 (85141) 5-62-18, 5-62-12</w:t>
            </w:r>
          </w:p>
        </w:tc>
      </w:tr>
      <w:tr w:rsidR="009A3981">
        <w:tc>
          <w:tcPr>
            <w:tcW w:w="567" w:type="dxa"/>
          </w:tcPr>
          <w:p w:rsidR="009A3981" w:rsidRDefault="009A3981">
            <w:pPr>
              <w:pStyle w:val="ConsPlusNormal"/>
              <w:jc w:val="center"/>
            </w:pPr>
            <w:r>
              <w:t>26</w:t>
            </w:r>
          </w:p>
        </w:tc>
        <w:tc>
          <w:tcPr>
            <w:tcW w:w="3969" w:type="dxa"/>
          </w:tcPr>
          <w:p w:rsidR="009A3981" w:rsidRDefault="009A3981">
            <w:pPr>
              <w:pStyle w:val="ConsPlusNormal"/>
            </w:pPr>
            <w:r>
              <w:t>ТОСП в с. Пологое Займище Ахтубинского района Астраханской области</w:t>
            </w:r>
          </w:p>
        </w:tc>
        <w:tc>
          <w:tcPr>
            <w:tcW w:w="4479" w:type="dxa"/>
          </w:tcPr>
          <w:p w:rsidR="009A3981" w:rsidRDefault="009A3981">
            <w:pPr>
              <w:pStyle w:val="ConsPlusNormal"/>
              <w:jc w:val="both"/>
            </w:pPr>
            <w:r>
              <w:t>Астраханская область, Ахтубинский район, с. Пологое Займище, ул. Братская, д. 5А; тел. 8 (85141) 5-64-45, 5-64-37</w:t>
            </w:r>
          </w:p>
        </w:tc>
      </w:tr>
      <w:tr w:rsidR="009A3981">
        <w:tc>
          <w:tcPr>
            <w:tcW w:w="567" w:type="dxa"/>
          </w:tcPr>
          <w:p w:rsidR="009A3981" w:rsidRDefault="009A3981">
            <w:pPr>
              <w:pStyle w:val="ConsPlusNormal"/>
              <w:jc w:val="center"/>
            </w:pPr>
            <w:r>
              <w:t>27</w:t>
            </w:r>
          </w:p>
        </w:tc>
        <w:tc>
          <w:tcPr>
            <w:tcW w:w="3969" w:type="dxa"/>
          </w:tcPr>
          <w:p w:rsidR="009A3981" w:rsidRDefault="009A3981">
            <w:pPr>
              <w:pStyle w:val="ConsPlusNormal"/>
            </w:pPr>
            <w:r>
              <w:t>ТОСП в с. Болхуны Ахтубинского района Астраханской области</w:t>
            </w:r>
          </w:p>
        </w:tc>
        <w:tc>
          <w:tcPr>
            <w:tcW w:w="4479" w:type="dxa"/>
          </w:tcPr>
          <w:p w:rsidR="009A3981" w:rsidRDefault="009A3981">
            <w:pPr>
              <w:pStyle w:val="ConsPlusNormal"/>
              <w:jc w:val="both"/>
            </w:pPr>
            <w:r>
              <w:t>Астраханская область, Ахтубинский район, с. Болхуны, ул. Ленина, д. 13; тел. 8 (85141) 4-45-83, 4-45-19</w:t>
            </w:r>
          </w:p>
        </w:tc>
      </w:tr>
      <w:tr w:rsidR="009A3981">
        <w:tc>
          <w:tcPr>
            <w:tcW w:w="567" w:type="dxa"/>
          </w:tcPr>
          <w:p w:rsidR="009A3981" w:rsidRDefault="009A3981">
            <w:pPr>
              <w:pStyle w:val="ConsPlusNormal"/>
              <w:jc w:val="center"/>
            </w:pPr>
            <w:r>
              <w:t>28</w:t>
            </w:r>
          </w:p>
        </w:tc>
        <w:tc>
          <w:tcPr>
            <w:tcW w:w="3969" w:type="dxa"/>
          </w:tcPr>
          <w:p w:rsidR="009A3981" w:rsidRDefault="009A3981">
            <w:pPr>
              <w:pStyle w:val="ConsPlusNormal"/>
            </w:pPr>
            <w:r>
              <w:t>ТОСП в с. Золотуха Ахтубинского района Астраханской области</w:t>
            </w:r>
          </w:p>
        </w:tc>
        <w:tc>
          <w:tcPr>
            <w:tcW w:w="4479" w:type="dxa"/>
          </w:tcPr>
          <w:p w:rsidR="009A3981" w:rsidRDefault="009A3981">
            <w:pPr>
              <w:pStyle w:val="ConsPlusNormal"/>
              <w:jc w:val="both"/>
            </w:pPr>
            <w:r>
              <w:t>Астраханская область, Ахтубинский район, с. Золотуха, ул. Ленина, д. 23; тел. 8 (85141) 4-35-42</w:t>
            </w:r>
          </w:p>
        </w:tc>
      </w:tr>
      <w:tr w:rsidR="009A3981">
        <w:tc>
          <w:tcPr>
            <w:tcW w:w="567" w:type="dxa"/>
          </w:tcPr>
          <w:p w:rsidR="009A3981" w:rsidRDefault="009A3981">
            <w:pPr>
              <w:pStyle w:val="ConsPlusNormal"/>
              <w:jc w:val="center"/>
            </w:pPr>
            <w:r>
              <w:t>29</w:t>
            </w:r>
          </w:p>
        </w:tc>
        <w:tc>
          <w:tcPr>
            <w:tcW w:w="3969" w:type="dxa"/>
          </w:tcPr>
          <w:p w:rsidR="009A3981" w:rsidRDefault="009A3981">
            <w:pPr>
              <w:pStyle w:val="ConsPlusNormal"/>
            </w:pPr>
            <w:r>
              <w:t>ТОСП в п. Верхний Баскунчак Ахтубинского района Астраханской области</w:t>
            </w:r>
          </w:p>
        </w:tc>
        <w:tc>
          <w:tcPr>
            <w:tcW w:w="4479" w:type="dxa"/>
          </w:tcPr>
          <w:p w:rsidR="009A3981" w:rsidRDefault="009A3981">
            <w:pPr>
              <w:pStyle w:val="ConsPlusNormal"/>
              <w:jc w:val="both"/>
            </w:pPr>
            <w:r>
              <w:t>Астраханская область, Ахтубинский район, п. Верхний Баскунчак, ул. Советская, д. 40; тел. 8 (85141) 4-61-72</w:t>
            </w:r>
          </w:p>
        </w:tc>
      </w:tr>
      <w:tr w:rsidR="009A3981">
        <w:tc>
          <w:tcPr>
            <w:tcW w:w="567" w:type="dxa"/>
          </w:tcPr>
          <w:p w:rsidR="009A3981" w:rsidRDefault="009A3981">
            <w:pPr>
              <w:pStyle w:val="ConsPlusNormal"/>
              <w:jc w:val="center"/>
            </w:pPr>
            <w:r>
              <w:t>30</w:t>
            </w:r>
          </w:p>
        </w:tc>
        <w:tc>
          <w:tcPr>
            <w:tcW w:w="3969" w:type="dxa"/>
          </w:tcPr>
          <w:p w:rsidR="009A3981" w:rsidRDefault="009A3981">
            <w:pPr>
              <w:pStyle w:val="ConsPlusNormal"/>
            </w:pPr>
            <w:r>
              <w:t>ТОСП в с. Капустин Яр Ахтубинского района Астраханской области</w:t>
            </w:r>
          </w:p>
        </w:tc>
        <w:tc>
          <w:tcPr>
            <w:tcW w:w="4479" w:type="dxa"/>
          </w:tcPr>
          <w:p w:rsidR="009A3981" w:rsidRDefault="009A3981">
            <w:pPr>
              <w:pStyle w:val="ConsPlusNormal"/>
              <w:jc w:val="both"/>
            </w:pPr>
            <w:r>
              <w:t>Астраханская область, Ахтубинский район, с. Капустин Яр, ул. Октябрьская, д. 4; тел. 8 (85141) 4-15-33, 4-11-96</w:t>
            </w:r>
          </w:p>
        </w:tc>
      </w:tr>
      <w:tr w:rsidR="009A3981">
        <w:tc>
          <w:tcPr>
            <w:tcW w:w="567" w:type="dxa"/>
          </w:tcPr>
          <w:p w:rsidR="009A3981" w:rsidRDefault="009A3981">
            <w:pPr>
              <w:pStyle w:val="ConsPlusNormal"/>
              <w:jc w:val="center"/>
            </w:pPr>
            <w:r>
              <w:t>31</w:t>
            </w:r>
          </w:p>
        </w:tc>
        <w:tc>
          <w:tcPr>
            <w:tcW w:w="3969" w:type="dxa"/>
          </w:tcPr>
          <w:p w:rsidR="009A3981" w:rsidRDefault="009A3981">
            <w:pPr>
              <w:pStyle w:val="ConsPlusNormal"/>
            </w:pPr>
            <w:r>
              <w:t>ТОСП в п. Нижний Баскунчак Ахтубинского района Астраханской области</w:t>
            </w:r>
          </w:p>
        </w:tc>
        <w:tc>
          <w:tcPr>
            <w:tcW w:w="4479" w:type="dxa"/>
          </w:tcPr>
          <w:p w:rsidR="009A3981" w:rsidRDefault="009A3981">
            <w:pPr>
              <w:pStyle w:val="ConsPlusNormal"/>
              <w:jc w:val="both"/>
            </w:pPr>
            <w:r>
              <w:t>Астраханская область, Ахтубинский район, п. Нижний Баскунчак, ул. Горького, д. 27; тел. 8 (85141) 5-55-50, 5-54-00</w:t>
            </w:r>
          </w:p>
        </w:tc>
      </w:tr>
      <w:tr w:rsidR="009A3981">
        <w:tc>
          <w:tcPr>
            <w:tcW w:w="9015" w:type="dxa"/>
            <w:gridSpan w:val="3"/>
          </w:tcPr>
          <w:p w:rsidR="009A3981" w:rsidRDefault="009A3981">
            <w:pPr>
              <w:pStyle w:val="ConsPlusNormal"/>
              <w:jc w:val="center"/>
              <w:outlineLvl w:val="2"/>
            </w:pPr>
            <w:r>
              <w:t>Володарский район Астраханской области</w:t>
            </w:r>
          </w:p>
        </w:tc>
      </w:tr>
      <w:tr w:rsidR="009A3981">
        <w:tc>
          <w:tcPr>
            <w:tcW w:w="567" w:type="dxa"/>
          </w:tcPr>
          <w:p w:rsidR="009A3981" w:rsidRDefault="009A3981">
            <w:pPr>
              <w:pStyle w:val="ConsPlusNormal"/>
              <w:jc w:val="center"/>
            </w:pPr>
            <w:r>
              <w:t>32</w:t>
            </w:r>
          </w:p>
        </w:tc>
        <w:tc>
          <w:tcPr>
            <w:tcW w:w="3969" w:type="dxa"/>
          </w:tcPr>
          <w:p w:rsidR="009A3981" w:rsidRDefault="009A3981">
            <w:pPr>
              <w:pStyle w:val="ConsPlusNormal"/>
            </w:pPr>
            <w:r>
              <w:t>ТОСП в с. Тумак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Тумак, ул. Боевая, д. 1а; тел. 8 (85142) 2-72-</w:t>
            </w:r>
            <w:r>
              <w:lastRenderedPageBreak/>
              <w:t>86, 2-72-49</w:t>
            </w:r>
          </w:p>
        </w:tc>
      </w:tr>
      <w:tr w:rsidR="009A3981">
        <w:tc>
          <w:tcPr>
            <w:tcW w:w="567" w:type="dxa"/>
          </w:tcPr>
          <w:p w:rsidR="009A3981" w:rsidRDefault="009A3981">
            <w:pPr>
              <w:pStyle w:val="ConsPlusNormal"/>
              <w:jc w:val="center"/>
            </w:pPr>
            <w:r>
              <w:lastRenderedPageBreak/>
              <w:t>33</w:t>
            </w:r>
          </w:p>
        </w:tc>
        <w:tc>
          <w:tcPr>
            <w:tcW w:w="3969" w:type="dxa"/>
          </w:tcPr>
          <w:p w:rsidR="009A3981" w:rsidRDefault="009A3981">
            <w:pPr>
              <w:pStyle w:val="ConsPlusNormal"/>
            </w:pPr>
            <w:r>
              <w:t>ТОСП в с. Зеленга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Зеленга, ул. Юбилейная, д. 1; тел. 8 (85142) 3-62-37</w:t>
            </w:r>
          </w:p>
        </w:tc>
      </w:tr>
      <w:tr w:rsidR="009A3981">
        <w:tc>
          <w:tcPr>
            <w:tcW w:w="567" w:type="dxa"/>
          </w:tcPr>
          <w:p w:rsidR="009A3981" w:rsidRDefault="009A3981">
            <w:pPr>
              <w:pStyle w:val="ConsPlusNormal"/>
              <w:jc w:val="center"/>
            </w:pPr>
            <w:r>
              <w:t>34</w:t>
            </w:r>
          </w:p>
        </w:tc>
        <w:tc>
          <w:tcPr>
            <w:tcW w:w="3969" w:type="dxa"/>
          </w:tcPr>
          <w:p w:rsidR="009A3981" w:rsidRDefault="009A3981">
            <w:pPr>
              <w:pStyle w:val="ConsPlusNormal"/>
            </w:pPr>
            <w:r>
              <w:t>ТОСП в с. Сизый Бугор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Сизый Бугор, ул. Первомайская, д. 28; тел. 8 (85142) 2-74-18</w:t>
            </w:r>
          </w:p>
        </w:tc>
      </w:tr>
      <w:tr w:rsidR="009A3981">
        <w:tc>
          <w:tcPr>
            <w:tcW w:w="567" w:type="dxa"/>
          </w:tcPr>
          <w:p w:rsidR="009A3981" w:rsidRDefault="009A3981">
            <w:pPr>
              <w:pStyle w:val="ConsPlusNormal"/>
              <w:jc w:val="center"/>
            </w:pPr>
            <w:r>
              <w:t>35</w:t>
            </w:r>
          </w:p>
        </w:tc>
        <w:tc>
          <w:tcPr>
            <w:tcW w:w="3969" w:type="dxa"/>
          </w:tcPr>
          <w:p w:rsidR="009A3981" w:rsidRDefault="009A3981">
            <w:pPr>
              <w:pStyle w:val="ConsPlusNormal"/>
            </w:pPr>
            <w:r>
              <w:t>ТОСП в с. Марфино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Марфино, ул. Кирова, д. 25; тел. 8 (85142) 6-21-55, 6-24-66</w:t>
            </w:r>
          </w:p>
        </w:tc>
      </w:tr>
      <w:tr w:rsidR="009A3981">
        <w:tc>
          <w:tcPr>
            <w:tcW w:w="567" w:type="dxa"/>
          </w:tcPr>
          <w:p w:rsidR="009A3981" w:rsidRDefault="009A3981">
            <w:pPr>
              <w:pStyle w:val="ConsPlusNormal"/>
              <w:jc w:val="center"/>
            </w:pPr>
            <w:r>
              <w:t>36</w:t>
            </w:r>
          </w:p>
        </w:tc>
        <w:tc>
          <w:tcPr>
            <w:tcW w:w="3969" w:type="dxa"/>
          </w:tcPr>
          <w:p w:rsidR="009A3981" w:rsidRDefault="009A3981">
            <w:pPr>
              <w:pStyle w:val="ConsPlusNormal"/>
            </w:pPr>
            <w:r>
              <w:t>ТОСП в с. Козлово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Козлово, ул. 30 лет Победы, д. 4; тел. 8 (85142) 9-45-49, 9-45-01</w:t>
            </w:r>
          </w:p>
        </w:tc>
      </w:tr>
      <w:tr w:rsidR="009A3981">
        <w:tc>
          <w:tcPr>
            <w:tcW w:w="567" w:type="dxa"/>
          </w:tcPr>
          <w:p w:rsidR="009A3981" w:rsidRDefault="009A3981">
            <w:pPr>
              <w:pStyle w:val="ConsPlusNormal"/>
              <w:jc w:val="center"/>
            </w:pPr>
            <w:r>
              <w:t>37</w:t>
            </w:r>
          </w:p>
        </w:tc>
        <w:tc>
          <w:tcPr>
            <w:tcW w:w="3969" w:type="dxa"/>
          </w:tcPr>
          <w:p w:rsidR="009A3981" w:rsidRDefault="009A3981">
            <w:pPr>
              <w:pStyle w:val="ConsPlusNormal"/>
            </w:pPr>
            <w:r>
              <w:t>ТОСП в с. Большой Могой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Большой Могой, ул. Набережная, д. 10; тел. 8 (85142) 9-35-21</w:t>
            </w:r>
          </w:p>
        </w:tc>
      </w:tr>
      <w:tr w:rsidR="009A3981">
        <w:tc>
          <w:tcPr>
            <w:tcW w:w="567" w:type="dxa"/>
          </w:tcPr>
          <w:p w:rsidR="009A3981" w:rsidRDefault="009A3981">
            <w:pPr>
              <w:pStyle w:val="ConsPlusNormal"/>
              <w:jc w:val="center"/>
            </w:pPr>
            <w:r>
              <w:t>38</w:t>
            </w:r>
          </w:p>
        </w:tc>
        <w:tc>
          <w:tcPr>
            <w:tcW w:w="3969" w:type="dxa"/>
          </w:tcPr>
          <w:p w:rsidR="009A3981" w:rsidRDefault="009A3981">
            <w:pPr>
              <w:pStyle w:val="ConsPlusNormal"/>
            </w:pPr>
            <w:r>
              <w:t>ТОСП в с. Алтынжар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Алтынжар, ул. 60 лет СССР, д. 11; тел. 8 (85142) 5-53-35</w:t>
            </w:r>
          </w:p>
        </w:tc>
      </w:tr>
      <w:tr w:rsidR="009A3981">
        <w:tc>
          <w:tcPr>
            <w:tcW w:w="567" w:type="dxa"/>
          </w:tcPr>
          <w:p w:rsidR="009A3981" w:rsidRDefault="009A3981">
            <w:pPr>
              <w:pStyle w:val="ConsPlusNormal"/>
              <w:jc w:val="center"/>
            </w:pPr>
            <w:r>
              <w:t>39</w:t>
            </w:r>
          </w:p>
        </w:tc>
        <w:tc>
          <w:tcPr>
            <w:tcW w:w="3969" w:type="dxa"/>
          </w:tcPr>
          <w:p w:rsidR="009A3981" w:rsidRDefault="009A3981">
            <w:pPr>
              <w:pStyle w:val="ConsPlusNormal"/>
            </w:pPr>
            <w:r>
              <w:t>ТОСП в с. Мултаново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Мултаново, ул. Советская, д. 15; тел. 8 (85142) 6-27-34</w:t>
            </w:r>
          </w:p>
        </w:tc>
      </w:tr>
      <w:tr w:rsidR="009A3981">
        <w:tc>
          <w:tcPr>
            <w:tcW w:w="567" w:type="dxa"/>
          </w:tcPr>
          <w:p w:rsidR="009A3981" w:rsidRDefault="009A3981">
            <w:pPr>
              <w:pStyle w:val="ConsPlusNormal"/>
              <w:jc w:val="center"/>
            </w:pPr>
            <w:r>
              <w:t>40</w:t>
            </w:r>
          </w:p>
        </w:tc>
        <w:tc>
          <w:tcPr>
            <w:tcW w:w="3969" w:type="dxa"/>
          </w:tcPr>
          <w:p w:rsidR="009A3981" w:rsidRDefault="009A3981">
            <w:pPr>
              <w:pStyle w:val="ConsPlusNormal"/>
            </w:pPr>
            <w:r>
              <w:t>ТОСП в с. Новинка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Новинка, ул. Центральная, д. 21; тел. 8 (85142) 5-55-35</w:t>
            </w:r>
          </w:p>
        </w:tc>
      </w:tr>
      <w:tr w:rsidR="009A3981">
        <w:tc>
          <w:tcPr>
            <w:tcW w:w="567" w:type="dxa"/>
          </w:tcPr>
          <w:p w:rsidR="009A3981" w:rsidRDefault="009A3981">
            <w:pPr>
              <w:pStyle w:val="ConsPlusNormal"/>
              <w:jc w:val="center"/>
            </w:pPr>
            <w:r>
              <w:t>41</w:t>
            </w:r>
          </w:p>
        </w:tc>
        <w:tc>
          <w:tcPr>
            <w:tcW w:w="3969" w:type="dxa"/>
          </w:tcPr>
          <w:p w:rsidR="009A3981" w:rsidRDefault="009A3981">
            <w:pPr>
              <w:pStyle w:val="ConsPlusNormal"/>
            </w:pPr>
            <w:r>
              <w:t>ТОСП в с. Маково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Маково, ул. Мыльникова, д. 24; тел. 8 (85142) 3-66-41</w:t>
            </w:r>
          </w:p>
        </w:tc>
      </w:tr>
      <w:tr w:rsidR="009A3981">
        <w:tc>
          <w:tcPr>
            <w:tcW w:w="567" w:type="dxa"/>
          </w:tcPr>
          <w:p w:rsidR="009A3981" w:rsidRDefault="009A3981">
            <w:pPr>
              <w:pStyle w:val="ConsPlusNormal"/>
              <w:jc w:val="center"/>
            </w:pPr>
            <w:r>
              <w:t>42</w:t>
            </w:r>
          </w:p>
        </w:tc>
        <w:tc>
          <w:tcPr>
            <w:tcW w:w="3969" w:type="dxa"/>
          </w:tcPr>
          <w:p w:rsidR="009A3981" w:rsidRDefault="009A3981">
            <w:pPr>
              <w:pStyle w:val="ConsPlusNormal"/>
            </w:pPr>
            <w:r>
              <w:t>ТОСП в с. Калинино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Калинино, ул. Набережная, д. 17а, тел./ факс 8 (85142) 6-28-25</w:t>
            </w:r>
          </w:p>
        </w:tc>
      </w:tr>
      <w:tr w:rsidR="009A3981">
        <w:tc>
          <w:tcPr>
            <w:tcW w:w="567" w:type="dxa"/>
          </w:tcPr>
          <w:p w:rsidR="009A3981" w:rsidRDefault="009A3981">
            <w:pPr>
              <w:pStyle w:val="ConsPlusNormal"/>
              <w:jc w:val="center"/>
            </w:pPr>
            <w:r>
              <w:t>43</w:t>
            </w:r>
          </w:p>
        </w:tc>
        <w:tc>
          <w:tcPr>
            <w:tcW w:w="3969" w:type="dxa"/>
          </w:tcPr>
          <w:p w:rsidR="009A3981" w:rsidRDefault="009A3981">
            <w:pPr>
              <w:pStyle w:val="ConsPlusNormal"/>
            </w:pPr>
            <w:r>
              <w:t>ТОСП в с. Новый Рычан Володарского района Астраханской области</w:t>
            </w:r>
          </w:p>
        </w:tc>
        <w:tc>
          <w:tcPr>
            <w:tcW w:w="4479" w:type="dxa"/>
          </w:tcPr>
          <w:p w:rsidR="009A3981" w:rsidRDefault="009A3981">
            <w:pPr>
              <w:pStyle w:val="ConsPlusNormal"/>
              <w:jc w:val="both"/>
            </w:pPr>
            <w:r>
              <w:t>Астраханская область, Володарский район, с. Новый Рычан, ул. Советская, д. 1; тел. 8 (85142) 9-36-23</w:t>
            </w:r>
          </w:p>
        </w:tc>
      </w:tr>
      <w:tr w:rsidR="009A3981">
        <w:tc>
          <w:tcPr>
            <w:tcW w:w="9015" w:type="dxa"/>
            <w:gridSpan w:val="3"/>
          </w:tcPr>
          <w:p w:rsidR="009A3981" w:rsidRDefault="009A3981">
            <w:pPr>
              <w:pStyle w:val="ConsPlusNormal"/>
              <w:jc w:val="center"/>
              <w:outlineLvl w:val="2"/>
            </w:pPr>
            <w:r>
              <w:t>Лиманский район Астраханской области</w:t>
            </w:r>
          </w:p>
        </w:tc>
      </w:tr>
      <w:tr w:rsidR="009A3981">
        <w:tc>
          <w:tcPr>
            <w:tcW w:w="567" w:type="dxa"/>
          </w:tcPr>
          <w:p w:rsidR="009A3981" w:rsidRDefault="009A3981">
            <w:pPr>
              <w:pStyle w:val="ConsPlusNormal"/>
              <w:jc w:val="center"/>
            </w:pPr>
            <w:r>
              <w:t>44</w:t>
            </w:r>
          </w:p>
        </w:tc>
        <w:tc>
          <w:tcPr>
            <w:tcW w:w="3969" w:type="dxa"/>
          </w:tcPr>
          <w:p w:rsidR="009A3981" w:rsidRDefault="009A3981">
            <w:pPr>
              <w:pStyle w:val="ConsPlusNormal"/>
            </w:pPr>
            <w:r>
              <w:t>ТОСП в с. Зензели Лиманского района Астраханской области</w:t>
            </w:r>
          </w:p>
        </w:tc>
        <w:tc>
          <w:tcPr>
            <w:tcW w:w="4479" w:type="dxa"/>
          </w:tcPr>
          <w:p w:rsidR="009A3981" w:rsidRDefault="009A3981">
            <w:pPr>
              <w:pStyle w:val="ConsPlusNormal"/>
              <w:jc w:val="both"/>
            </w:pPr>
            <w:r>
              <w:t>Астраханская область, Лиманский район, с. Зензели, ул. Советская, д. 51; тел. 8 (851-47) 9-22-60</w:t>
            </w:r>
          </w:p>
        </w:tc>
      </w:tr>
      <w:tr w:rsidR="009A3981">
        <w:tc>
          <w:tcPr>
            <w:tcW w:w="567" w:type="dxa"/>
          </w:tcPr>
          <w:p w:rsidR="009A3981" w:rsidRDefault="009A3981">
            <w:pPr>
              <w:pStyle w:val="ConsPlusNormal"/>
              <w:jc w:val="center"/>
            </w:pPr>
            <w:r>
              <w:t>45</w:t>
            </w:r>
          </w:p>
        </w:tc>
        <w:tc>
          <w:tcPr>
            <w:tcW w:w="3969" w:type="dxa"/>
          </w:tcPr>
          <w:p w:rsidR="009A3981" w:rsidRDefault="009A3981">
            <w:pPr>
              <w:pStyle w:val="ConsPlusNormal"/>
            </w:pPr>
            <w:r>
              <w:t>ТОСП в с. Яндыки Лиманского района Астраханской области</w:t>
            </w:r>
          </w:p>
        </w:tc>
        <w:tc>
          <w:tcPr>
            <w:tcW w:w="4479" w:type="dxa"/>
          </w:tcPr>
          <w:p w:rsidR="009A3981" w:rsidRDefault="009A3981">
            <w:pPr>
              <w:pStyle w:val="ConsPlusNormal"/>
              <w:jc w:val="both"/>
            </w:pPr>
            <w:r>
              <w:t>Астраханская область, Лиманский район, с. Яндыки, ул. Кирова, д. 113б; тел. 8 (851-47) 9-80-33</w:t>
            </w:r>
          </w:p>
        </w:tc>
      </w:tr>
      <w:tr w:rsidR="009A3981">
        <w:tc>
          <w:tcPr>
            <w:tcW w:w="567" w:type="dxa"/>
          </w:tcPr>
          <w:p w:rsidR="009A3981" w:rsidRDefault="009A3981">
            <w:pPr>
              <w:pStyle w:val="ConsPlusNormal"/>
              <w:jc w:val="center"/>
            </w:pPr>
            <w:r>
              <w:lastRenderedPageBreak/>
              <w:t>46</w:t>
            </w:r>
          </w:p>
        </w:tc>
        <w:tc>
          <w:tcPr>
            <w:tcW w:w="3969" w:type="dxa"/>
          </w:tcPr>
          <w:p w:rsidR="009A3981" w:rsidRDefault="009A3981">
            <w:pPr>
              <w:pStyle w:val="ConsPlusNormal"/>
            </w:pPr>
            <w:r>
              <w:t>ТОСП в с. Оля Лиманского района Астраханской области</w:t>
            </w:r>
          </w:p>
        </w:tc>
        <w:tc>
          <w:tcPr>
            <w:tcW w:w="4479" w:type="dxa"/>
          </w:tcPr>
          <w:p w:rsidR="009A3981" w:rsidRDefault="009A3981">
            <w:pPr>
              <w:pStyle w:val="ConsPlusNormal"/>
              <w:jc w:val="both"/>
            </w:pPr>
            <w:r>
              <w:t>Астраханская область, Лиманский район, с. Оля, ул. Луговая, д. 14; тел. 8 (851-47) 9-42-55</w:t>
            </w:r>
          </w:p>
        </w:tc>
      </w:tr>
      <w:tr w:rsidR="009A3981">
        <w:tc>
          <w:tcPr>
            <w:tcW w:w="567" w:type="dxa"/>
          </w:tcPr>
          <w:p w:rsidR="009A3981" w:rsidRDefault="009A3981">
            <w:pPr>
              <w:pStyle w:val="ConsPlusNormal"/>
              <w:jc w:val="center"/>
            </w:pPr>
            <w:r>
              <w:t>47</w:t>
            </w:r>
          </w:p>
        </w:tc>
        <w:tc>
          <w:tcPr>
            <w:tcW w:w="3969" w:type="dxa"/>
          </w:tcPr>
          <w:p w:rsidR="009A3981" w:rsidRDefault="009A3981">
            <w:pPr>
              <w:pStyle w:val="ConsPlusNormal"/>
            </w:pPr>
            <w:r>
              <w:t>ТОСП в с. Басы Лиманского района Астраханской области</w:t>
            </w:r>
          </w:p>
        </w:tc>
        <w:tc>
          <w:tcPr>
            <w:tcW w:w="4479" w:type="dxa"/>
          </w:tcPr>
          <w:p w:rsidR="009A3981" w:rsidRDefault="009A3981">
            <w:pPr>
              <w:pStyle w:val="ConsPlusNormal"/>
              <w:jc w:val="both"/>
            </w:pPr>
            <w:r>
              <w:t>Астраханская область, Лиманский район, с. Басы, ул. Олега Дорошенко, д. 4; тел. 8 (851-47) 9-53-86</w:t>
            </w:r>
          </w:p>
        </w:tc>
      </w:tr>
      <w:tr w:rsidR="009A3981">
        <w:tc>
          <w:tcPr>
            <w:tcW w:w="9015" w:type="dxa"/>
            <w:gridSpan w:val="3"/>
          </w:tcPr>
          <w:p w:rsidR="009A3981" w:rsidRDefault="009A3981">
            <w:pPr>
              <w:pStyle w:val="ConsPlusNormal"/>
              <w:jc w:val="center"/>
              <w:outlineLvl w:val="2"/>
            </w:pPr>
            <w:r>
              <w:t>Красноярский район Астраханской области</w:t>
            </w:r>
          </w:p>
        </w:tc>
      </w:tr>
      <w:tr w:rsidR="009A3981">
        <w:tc>
          <w:tcPr>
            <w:tcW w:w="567" w:type="dxa"/>
          </w:tcPr>
          <w:p w:rsidR="009A3981" w:rsidRDefault="009A3981">
            <w:pPr>
              <w:pStyle w:val="ConsPlusNormal"/>
              <w:jc w:val="center"/>
            </w:pPr>
            <w:r>
              <w:t>48</w:t>
            </w:r>
          </w:p>
        </w:tc>
        <w:tc>
          <w:tcPr>
            <w:tcW w:w="3969" w:type="dxa"/>
          </w:tcPr>
          <w:p w:rsidR="009A3981" w:rsidRDefault="009A3981">
            <w:pPr>
              <w:pStyle w:val="ConsPlusNormal"/>
            </w:pPr>
            <w:r>
              <w:t>ТОСП в пос. Комсомольский Красноярского района Астраханской области</w:t>
            </w:r>
          </w:p>
        </w:tc>
        <w:tc>
          <w:tcPr>
            <w:tcW w:w="4479" w:type="dxa"/>
          </w:tcPr>
          <w:p w:rsidR="009A3981" w:rsidRDefault="009A3981">
            <w:pPr>
              <w:pStyle w:val="ConsPlusNormal"/>
              <w:jc w:val="both"/>
            </w:pPr>
            <w:r>
              <w:t>Астраханская область, Красноярский район, пос. Комсомольский, ул. Комсомольская, д. 55; тел. 8 (851-46) 99-3-19, 99-3-46</w:t>
            </w:r>
          </w:p>
        </w:tc>
      </w:tr>
      <w:tr w:rsidR="009A3981">
        <w:tc>
          <w:tcPr>
            <w:tcW w:w="567" w:type="dxa"/>
          </w:tcPr>
          <w:p w:rsidR="009A3981" w:rsidRDefault="009A3981">
            <w:pPr>
              <w:pStyle w:val="ConsPlusNormal"/>
              <w:jc w:val="center"/>
            </w:pPr>
            <w:r>
              <w:t>49</w:t>
            </w:r>
          </w:p>
        </w:tc>
        <w:tc>
          <w:tcPr>
            <w:tcW w:w="3969" w:type="dxa"/>
          </w:tcPr>
          <w:p w:rsidR="009A3981" w:rsidRDefault="009A3981">
            <w:pPr>
              <w:pStyle w:val="ConsPlusNormal"/>
            </w:pPr>
            <w:r>
              <w:t>ТОСП в пос. Бузан Красноярского района Астраханской области</w:t>
            </w:r>
          </w:p>
        </w:tc>
        <w:tc>
          <w:tcPr>
            <w:tcW w:w="4479" w:type="dxa"/>
          </w:tcPr>
          <w:p w:rsidR="009A3981" w:rsidRDefault="009A3981">
            <w:pPr>
              <w:pStyle w:val="ConsPlusNormal"/>
              <w:jc w:val="both"/>
            </w:pPr>
            <w:r>
              <w:t>Астраханская область, Красноярский район, пос. Бузан, ул. Чапаева, д. 3; тел. 8 (851-46) 96-8-39</w:t>
            </w:r>
          </w:p>
        </w:tc>
      </w:tr>
      <w:tr w:rsidR="009A3981">
        <w:tc>
          <w:tcPr>
            <w:tcW w:w="567" w:type="dxa"/>
          </w:tcPr>
          <w:p w:rsidR="009A3981" w:rsidRDefault="009A3981">
            <w:pPr>
              <w:pStyle w:val="ConsPlusNormal"/>
              <w:jc w:val="center"/>
            </w:pPr>
            <w:r>
              <w:t>50</w:t>
            </w:r>
          </w:p>
        </w:tc>
        <w:tc>
          <w:tcPr>
            <w:tcW w:w="3969" w:type="dxa"/>
          </w:tcPr>
          <w:p w:rsidR="009A3981" w:rsidRDefault="009A3981">
            <w:pPr>
              <w:pStyle w:val="ConsPlusNormal"/>
            </w:pPr>
            <w:r>
              <w:t>ТОСП в с. Верхний Бузан Красноярского района Астраханской области</w:t>
            </w:r>
          </w:p>
        </w:tc>
        <w:tc>
          <w:tcPr>
            <w:tcW w:w="4479" w:type="dxa"/>
          </w:tcPr>
          <w:p w:rsidR="009A3981" w:rsidRDefault="009A3981">
            <w:pPr>
              <w:pStyle w:val="ConsPlusNormal"/>
              <w:jc w:val="both"/>
            </w:pPr>
            <w:r>
              <w:t>Астраханская область, Красноярский район, с. Верхний Бузан, ул. Ленина, д. 1; тел. 8 (851-46) 93-5-34</w:t>
            </w:r>
          </w:p>
        </w:tc>
      </w:tr>
      <w:tr w:rsidR="009A3981">
        <w:tc>
          <w:tcPr>
            <w:tcW w:w="567" w:type="dxa"/>
          </w:tcPr>
          <w:p w:rsidR="009A3981" w:rsidRDefault="009A3981">
            <w:pPr>
              <w:pStyle w:val="ConsPlusNormal"/>
              <w:jc w:val="center"/>
            </w:pPr>
            <w:r>
              <w:t>51</w:t>
            </w:r>
          </w:p>
        </w:tc>
        <w:tc>
          <w:tcPr>
            <w:tcW w:w="3969" w:type="dxa"/>
          </w:tcPr>
          <w:p w:rsidR="009A3981" w:rsidRDefault="009A3981">
            <w:pPr>
              <w:pStyle w:val="ConsPlusNormal"/>
            </w:pPr>
            <w:r>
              <w:t>ТОСП в с. Байбек Красноярского района Астраханской области</w:t>
            </w:r>
          </w:p>
        </w:tc>
        <w:tc>
          <w:tcPr>
            <w:tcW w:w="4479" w:type="dxa"/>
          </w:tcPr>
          <w:p w:rsidR="009A3981" w:rsidRDefault="009A3981">
            <w:pPr>
              <w:pStyle w:val="ConsPlusNormal"/>
              <w:jc w:val="both"/>
            </w:pPr>
            <w:r>
              <w:t>Астраханская область, Красноярский район, с. Байбек, ул. Советская, д. 10а; тел. 8 (851-46) 97-2-16</w:t>
            </w:r>
          </w:p>
        </w:tc>
      </w:tr>
      <w:tr w:rsidR="009A3981">
        <w:tc>
          <w:tcPr>
            <w:tcW w:w="567" w:type="dxa"/>
          </w:tcPr>
          <w:p w:rsidR="009A3981" w:rsidRDefault="009A3981">
            <w:pPr>
              <w:pStyle w:val="ConsPlusNormal"/>
              <w:jc w:val="center"/>
            </w:pPr>
            <w:r>
              <w:t>52</w:t>
            </w:r>
          </w:p>
        </w:tc>
        <w:tc>
          <w:tcPr>
            <w:tcW w:w="3969" w:type="dxa"/>
          </w:tcPr>
          <w:p w:rsidR="009A3981" w:rsidRDefault="009A3981">
            <w:pPr>
              <w:pStyle w:val="ConsPlusNormal"/>
            </w:pPr>
            <w:r>
              <w:t>ТОСП в с. Кривой Бузан Красноярского района Астраханской области</w:t>
            </w:r>
          </w:p>
        </w:tc>
        <w:tc>
          <w:tcPr>
            <w:tcW w:w="4479" w:type="dxa"/>
          </w:tcPr>
          <w:p w:rsidR="009A3981" w:rsidRDefault="009A3981">
            <w:pPr>
              <w:pStyle w:val="ConsPlusNormal"/>
              <w:jc w:val="both"/>
            </w:pPr>
            <w:r>
              <w:t>Астраханская область, Красноярский район, с. Кривой Бузан, ул. Гагарина, д. 15; тел. 8 (851-46) 97-4-39</w:t>
            </w:r>
          </w:p>
        </w:tc>
      </w:tr>
      <w:tr w:rsidR="009A3981">
        <w:tc>
          <w:tcPr>
            <w:tcW w:w="9015" w:type="dxa"/>
            <w:gridSpan w:val="3"/>
          </w:tcPr>
          <w:p w:rsidR="009A3981" w:rsidRDefault="009A3981">
            <w:pPr>
              <w:pStyle w:val="ConsPlusNormal"/>
              <w:jc w:val="center"/>
              <w:outlineLvl w:val="2"/>
            </w:pPr>
            <w:r>
              <w:t>Енотаевский район Астраханской области</w:t>
            </w:r>
          </w:p>
        </w:tc>
      </w:tr>
      <w:tr w:rsidR="009A3981">
        <w:tc>
          <w:tcPr>
            <w:tcW w:w="567" w:type="dxa"/>
          </w:tcPr>
          <w:p w:rsidR="009A3981" w:rsidRDefault="009A3981">
            <w:pPr>
              <w:pStyle w:val="ConsPlusNormal"/>
              <w:jc w:val="center"/>
            </w:pPr>
            <w:r>
              <w:t>53</w:t>
            </w:r>
          </w:p>
        </w:tc>
        <w:tc>
          <w:tcPr>
            <w:tcW w:w="3969" w:type="dxa"/>
          </w:tcPr>
          <w:p w:rsidR="009A3981" w:rsidRDefault="009A3981">
            <w:pPr>
              <w:pStyle w:val="ConsPlusNormal"/>
            </w:pPr>
            <w:r>
              <w:t>ТОСП в с. Федоровка Енотаевского района Астраханской области</w:t>
            </w:r>
          </w:p>
        </w:tc>
        <w:tc>
          <w:tcPr>
            <w:tcW w:w="4479" w:type="dxa"/>
          </w:tcPr>
          <w:p w:rsidR="009A3981" w:rsidRDefault="009A3981">
            <w:pPr>
              <w:pStyle w:val="ConsPlusNormal"/>
              <w:jc w:val="both"/>
            </w:pPr>
            <w:r>
              <w:t>Астраханская область, Енотаевский район, с. Федоровка, ул. Ленина, д. 27; тел. 8 (85143) 93-4-34</w:t>
            </w:r>
          </w:p>
        </w:tc>
      </w:tr>
      <w:tr w:rsidR="009A3981">
        <w:tc>
          <w:tcPr>
            <w:tcW w:w="567" w:type="dxa"/>
          </w:tcPr>
          <w:p w:rsidR="009A3981" w:rsidRDefault="009A3981">
            <w:pPr>
              <w:pStyle w:val="ConsPlusNormal"/>
              <w:jc w:val="center"/>
            </w:pPr>
            <w:r>
              <w:t>54</w:t>
            </w:r>
          </w:p>
        </w:tc>
        <w:tc>
          <w:tcPr>
            <w:tcW w:w="3969" w:type="dxa"/>
          </w:tcPr>
          <w:p w:rsidR="009A3981" w:rsidRDefault="009A3981">
            <w:pPr>
              <w:pStyle w:val="ConsPlusNormal"/>
            </w:pPr>
            <w:r>
              <w:t>ТОСП в с. Ленино Енотаевского района Астраханской области</w:t>
            </w:r>
          </w:p>
        </w:tc>
        <w:tc>
          <w:tcPr>
            <w:tcW w:w="4479" w:type="dxa"/>
          </w:tcPr>
          <w:p w:rsidR="009A3981" w:rsidRDefault="009A3981">
            <w:pPr>
              <w:pStyle w:val="ConsPlusNormal"/>
              <w:jc w:val="both"/>
            </w:pPr>
            <w:r>
              <w:t>Астраханская область, Енотаевский район, с. Ленино, ул. Советская, д. 13; тел. 8 (85143) 97-1-22</w:t>
            </w:r>
          </w:p>
        </w:tc>
      </w:tr>
      <w:tr w:rsidR="009A3981">
        <w:tc>
          <w:tcPr>
            <w:tcW w:w="567" w:type="dxa"/>
          </w:tcPr>
          <w:p w:rsidR="009A3981" w:rsidRDefault="009A3981">
            <w:pPr>
              <w:pStyle w:val="ConsPlusNormal"/>
              <w:jc w:val="center"/>
            </w:pPr>
            <w:r>
              <w:t>55</w:t>
            </w:r>
          </w:p>
        </w:tc>
        <w:tc>
          <w:tcPr>
            <w:tcW w:w="3969" w:type="dxa"/>
          </w:tcPr>
          <w:p w:rsidR="009A3981" w:rsidRDefault="009A3981">
            <w:pPr>
              <w:pStyle w:val="ConsPlusNormal"/>
            </w:pPr>
            <w:r>
              <w:t>ТОСП в п. Волжский Енотаевского района Астраханской области</w:t>
            </w:r>
          </w:p>
        </w:tc>
        <w:tc>
          <w:tcPr>
            <w:tcW w:w="4479" w:type="dxa"/>
          </w:tcPr>
          <w:p w:rsidR="009A3981" w:rsidRDefault="009A3981">
            <w:pPr>
              <w:pStyle w:val="ConsPlusNormal"/>
              <w:jc w:val="both"/>
            </w:pPr>
            <w:r>
              <w:t>Астраханская область, Енотаевский район, п. Волжский, ул. Почтовая, д. 18; тел. 8 (85143) 97-5-16</w:t>
            </w:r>
          </w:p>
        </w:tc>
      </w:tr>
      <w:tr w:rsidR="009A3981">
        <w:tc>
          <w:tcPr>
            <w:tcW w:w="567" w:type="dxa"/>
          </w:tcPr>
          <w:p w:rsidR="009A3981" w:rsidRDefault="009A3981">
            <w:pPr>
              <w:pStyle w:val="ConsPlusNormal"/>
              <w:jc w:val="center"/>
            </w:pPr>
            <w:r>
              <w:t>56</w:t>
            </w:r>
          </w:p>
        </w:tc>
        <w:tc>
          <w:tcPr>
            <w:tcW w:w="3969" w:type="dxa"/>
          </w:tcPr>
          <w:p w:rsidR="009A3981" w:rsidRDefault="009A3981">
            <w:pPr>
              <w:pStyle w:val="ConsPlusNormal"/>
            </w:pPr>
            <w:r>
              <w:t>ТОСП в с. Замьяны Енотаевского района Астраханской области</w:t>
            </w:r>
          </w:p>
        </w:tc>
        <w:tc>
          <w:tcPr>
            <w:tcW w:w="4479" w:type="dxa"/>
          </w:tcPr>
          <w:p w:rsidR="009A3981" w:rsidRDefault="009A3981">
            <w:pPr>
              <w:pStyle w:val="ConsPlusNormal"/>
              <w:jc w:val="both"/>
            </w:pPr>
            <w:r>
              <w:t>Астраханская область, Енотаевский район, с. Замьяны, ул. Зверобоева, д. 1; тел. 8 (85143) 98-1-25</w:t>
            </w:r>
          </w:p>
        </w:tc>
      </w:tr>
      <w:tr w:rsidR="009A3981">
        <w:tc>
          <w:tcPr>
            <w:tcW w:w="567" w:type="dxa"/>
          </w:tcPr>
          <w:p w:rsidR="009A3981" w:rsidRDefault="009A3981">
            <w:pPr>
              <w:pStyle w:val="ConsPlusNormal"/>
              <w:jc w:val="center"/>
            </w:pPr>
            <w:r>
              <w:t>57</w:t>
            </w:r>
          </w:p>
        </w:tc>
        <w:tc>
          <w:tcPr>
            <w:tcW w:w="3969" w:type="dxa"/>
          </w:tcPr>
          <w:p w:rsidR="009A3981" w:rsidRDefault="009A3981">
            <w:pPr>
              <w:pStyle w:val="ConsPlusNormal"/>
            </w:pPr>
            <w:r>
              <w:t>ТОСП в с. Ивановка Енотаевского района Астраханской области</w:t>
            </w:r>
          </w:p>
        </w:tc>
        <w:tc>
          <w:tcPr>
            <w:tcW w:w="4479" w:type="dxa"/>
          </w:tcPr>
          <w:p w:rsidR="009A3981" w:rsidRDefault="009A3981">
            <w:pPr>
              <w:pStyle w:val="ConsPlusNormal"/>
              <w:jc w:val="both"/>
            </w:pPr>
            <w:r>
              <w:t>Астраханская область, Енотаевский район, с. Ивановка, ул. Ленина, д. 39; тел. 8 (85143) 93-6-34</w:t>
            </w:r>
          </w:p>
        </w:tc>
      </w:tr>
      <w:tr w:rsidR="009A3981">
        <w:tc>
          <w:tcPr>
            <w:tcW w:w="567" w:type="dxa"/>
          </w:tcPr>
          <w:p w:rsidR="009A3981" w:rsidRDefault="009A3981">
            <w:pPr>
              <w:pStyle w:val="ConsPlusNormal"/>
              <w:jc w:val="center"/>
            </w:pPr>
            <w:r>
              <w:t>58</w:t>
            </w:r>
          </w:p>
        </w:tc>
        <w:tc>
          <w:tcPr>
            <w:tcW w:w="3969" w:type="dxa"/>
          </w:tcPr>
          <w:p w:rsidR="009A3981" w:rsidRDefault="009A3981">
            <w:pPr>
              <w:pStyle w:val="ConsPlusNormal"/>
            </w:pPr>
            <w:r>
              <w:t>ТОСП в с. Копановка Енотаевского района Астраханской области</w:t>
            </w:r>
          </w:p>
        </w:tc>
        <w:tc>
          <w:tcPr>
            <w:tcW w:w="4479" w:type="dxa"/>
          </w:tcPr>
          <w:p w:rsidR="009A3981" w:rsidRDefault="009A3981">
            <w:pPr>
              <w:pStyle w:val="ConsPlusNormal"/>
              <w:jc w:val="both"/>
            </w:pPr>
            <w:r>
              <w:t>Астраханская область, Енотаевский район, с. Копановка, ул. Ленина, д. 40; тел. 8 (85143) 93-1-25</w:t>
            </w:r>
          </w:p>
        </w:tc>
      </w:tr>
      <w:tr w:rsidR="009A3981">
        <w:tc>
          <w:tcPr>
            <w:tcW w:w="567" w:type="dxa"/>
          </w:tcPr>
          <w:p w:rsidR="009A3981" w:rsidRDefault="009A3981">
            <w:pPr>
              <w:pStyle w:val="ConsPlusNormal"/>
              <w:jc w:val="center"/>
            </w:pPr>
            <w:r>
              <w:t>59</w:t>
            </w:r>
          </w:p>
        </w:tc>
        <w:tc>
          <w:tcPr>
            <w:tcW w:w="3969" w:type="dxa"/>
          </w:tcPr>
          <w:p w:rsidR="009A3981" w:rsidRDefault="009A3981">
            <w:pPr>
              <w:pStyle w:val="ConsPlusNormal"/>
            </w:pPr>
            <w:r>
              <w:t xml:space="preserve">ТОСП в с. Восток Енотаевского района </w:t>
            </w:r>
            <w:r>
              <w:lastRenderedPageBreak/>
              <w:t>Астраханской области</w:t>
            </w:r>
          </w:p>
        </w:tc>
        <w:tc>
          <w:tcPr>
            <w:tcW w:w="4479" w:type="dxa"/>
          </w:tcPr>
          <w:p w:rsidR="009A3981" w:rsidRDefault="009A3981">
            <w:pPr>
              <w:pStyle w:val="ConsPlusNormal"/>
              <w:jc w:val="both"/>
            </w:pPr>
            <w:r>
              <w:lastRenderedPageBreak/>
              <w:t xml:space="preserve">Астраханская область, Енотаевский район, с. </w:t>
            </w:r>
            <w:r>
              <w:lastRenderedPageBreak/>
              <w:t>Восток, ул. Октябрьская, д. 11; тел. 8 (85143) 96-1-76</w:t>
            </w:r>
          </w:p>
        </w:tc>
      </w:tr>
      <w:tr w:rsidR="009A3981">
        <w:tc>
          <w:tcPr>
            <w:tcW w:w="567" w:type="dxa"/>
          </w:tcPr>
          <w:p w:rsidR="009A3981" w:rsidRDefault="009A3981">
            <w:pPr>
              <w:pStyle w:val="ConsPlusNormal"/>
              <w:jc w:val="center"/>
            </w:pPr>
            <w:r>
              <w:lastRenderedPageBreak/>
              <w:t>60</w:t>
            </w:r>
          </w:p>
        </w:tc>
        <w:tc>
          <w:tcPr>
            <w:tcW w:w="3969" w:type="dxa"/>
          </w:tcPr>
          <w:p w:rsidR="009A3981" w:rsidRDefault="009A3981">
            <w:pPr>
              <w:pStyle w:val="ConsPlusNormal"/>
            </w:pPr>
            <w:r>
              <w:t>ТОСП в с. Пришиб Енотаевского района Астраханской области</w:t>
            </w:r>
          </w:p>
        </w:tc>
        <w:tc>
          <w:tcPr>
            <w:tcW w:w="4479" w:type="dxa"/>
          </w:tcPr>
          <w:p w:rsidR="009A3981" w:rsidRDefault="009A3981">
            <w:pPr>
              <w:pStyle w:val="ConsPlusNormal"/>
              <w:jc w:val="both"/>
            </w:pPr>
            <w:r>
              <w:t>Астраханская область, Енотаевский район, с. Пришиб, ул. Советская, д. 68; тел. 8 (85143) 96-5-18</w:t>
            </w:r>
          </w:p>
        </w:tc>
      </w:tr>
      <w:tr w:rsidR="009A3981">
        <w:tc>
          <w:tcPr>
            <w:tcW w:w="567" w:type="dxa"/>
          </w:tcPr>
          <w:p w:rsidR="009A3981" w:rsidRDefault="009A3981">
            <w:pPr>
              <w:pStyle w:val="ConsPlusNormal"/>
              <w:jc w:val="center"/>
            </w:pPr>
            <w:r>
              <w:t>61</w:t>
            </w:r>
          </w:p>
        </w:tc>
        <w:tc>
          <w:tcPr>
            <w:tcW w:w="3969" w:type="dxa"/>
          </w:tcPr>
          <w:p w:rsidR="009A3981" w:rsidRDefault="009A3981">
            <w:pPr>
              <w:pStyle w:val="ConsPlusNormal"/>
            </w:pPr>
            <w:r>
              <w:t>ТОСП в с. Никольское Енотаевского района Астраханской области</w:t>
            </w:r>
          </w:p>
        </w:tc>
        <w:tc>
          <w:tcPr>
            <w:tcW w:w="4479" w:type="dxa"/>
          </w:tcPr>
          <w:p w:rsidR="009A3981" w:rsidRDefault="009A3981">
            <w:pPr>
              <w:pStyle w:val="ConsPlusNormal"/>
              <w:jc w:val="both"/>
            </w:pPr>
            <w:r>
              <w:t>Астраханская область, Енотаевский р-н, с. Никольское, ул. Московская, д. 19; тел. 8 (85143) 94-3-78</w:t>
            </w:r>
          </w:p>
        </w:tc>
      </w:tr>
      <w:tr w:rsidR="009A3981">
        <w:tc>
          <w:tcPr>
            <w:tcW w:w="9015" w:type="dxa"/>
            <w:gridSpan w:val="3"/>
          </w:tcPr>
          <w:p w:rsidR="009A3981" w:rsidRDefault="009A3981">
            <w:pPr>
              <w:pStyle w:val="ConsPlusNormal"/>
              <w:jc w:val="center"/>
              <w:outlineLvl w:val="2"/>
            </w:pPr>
            <w:r>
              <w:t>Камызякский район Астраханской области</w:t>
            </w:r>
          </w:p>
        </w:tc>
      </w:tr>
      <w:tr w:rsidR="009A3981">
        <w:tc>
          <w:tcPr>
            <w:tcW w:w="567" w:type="dxa"/>
          </w:tcPr>
          <w:p w:rsidR="009A3981" w:rsidRDefault="009A3981">
            <w:pPr>
              <w:pStyle w:val="ConsPlusNormal"/>
              <w:jc w:val="center"/>
            </w:pPr>
            <w:r>
              <w:t>62</w:t>
            </w:r>
          </w:p>
        </w:tc>
        <w:tc>
          <w:tcPr>
            <w:tcW w:w="3969" w:type="dxa"/>
          </w:tcPr>
          <w:p w:rsidR="009A3981" w:rsidRDefault="009A3981">
            <w:pPr>
              <w:pStyle w:val="ConsPlusNormal"/>
            </w:pPr>
            <w:r>
              <w:t>ТОСП в с. Чаган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Чаган, ул. Ленина, д. 8; тел. 8 (85145) 9-42-41</w:t>
            </w:r>
          </w:p>
        </w:tc>
      </w:tr>
      <w:tr w:rsidR="009A3981">
        <w:tc>
          <w:tcPr>
            <w:tcW w:w="567" w:type="dxa"/>
          </w:tcPr>
          <w:p w:rsidR="009A3981" w:rsidRDefault="009A3981">
            <w:pPr>
              <w:pStyle w:val="ConsPlusNormal"/>
              <w:jc w:val="center"/>
            </w:pPr>
            <w:r>
              <w:t>63</w:t>
            </w:r>
          </w:p>
        </w:tc>
        <w:tc>
          <w:tcPr>
            <w:tcW w:w="3969" w:type="dxa"/>
          </w:tcPr>
          <w:p w:rsidR="009A3981" w:rsidRDefault="009A3981">
            <w:pPr>
              <w:pStyle w:val="ConsPlusNormal"/>
            </w:pPr>
            <w:r>
              <w:t>ТОСП в с. Иванчуг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Иванчуг, ул. Ленина, д. 79; тел. 8 (85145) 9-67-46</w:t>
            </w:r>
          </w:p>
        </w:tc>
      </w:tr>
      <w:tr w:rsidR="009A3981">
        <w:tc>
          <w:tcPr>
            <w:tcW w:w="567" w:type="dxa"/>
          </w:tcPr>
          <w:p w:rsidR="009A3981" w:rsidRDefault="009A3981">
            <w:pPr>
              <w:pStyle w:val="ConsPlusNormal"/>
              <w:jc w:val="center"/>
            </w:pPr>
            <w:r>
              <w:t>64</w:t>
            </w:r>
          </w:p>
        </w:tc>
        <w:tc>
          <w:tcPr>
            <w:tcW w:w="3969" w:type="dxa"/>
          </w:tcPr>
          <w:p w:rsidR="009A3981" w:rsidRDefault="009A3981">
            <w:pPr>
              <w:pStyle w:val="ConsPlusNormal"/>
            </w:pPr>
            <w:r>
              <w:t>ТОСП в с. Никольское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Никольское, ул. Советская, д. 1; тел. 8 (85145) 9-57-19</w:t>
            </w:r>
          </w:p>
        </w:tc>
      </w:tr>
      <w:tr w:rsidR="009A3981">
        <w:tc>
          <w:tcPr>
            <w:tcW w:w="567" w:type="dxa"/>
          </w:tcPr>
          <w:p w:rsidR="009A3981" w:rsidRDefault="009A3981">
            <w:pPr>
              <w:pStyle w:val="ConsPlusNormal"/>
              <w:jc w:val="center"/>
            </w:pPr>
            <w:r>
              <w:t>65</w:t>
            </w:r>
          </w:p>
        </w:tc>
        <w:tc>
          <w:tcPr>
            <w:tcW w:w="3969" w:type="dxa"/>
          </w:tcPr>
          <w:p w:rsidR="009A3981" w:rsidRDefault="009A3981">
            <w:pPr>
              <w:pStyle w:val="ConsPlusNormal"/>
            </w:pPr>
            <w:r>
              <w:t>ТОСП в с. Каралат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Каралат, ул. ул. Ленина, д. 62; тел. 8 (85145) 9-65-72, 9-65-73</w:t>
            </w:r>
          </w:p>
        </w:tc>
      </w:tr>
      <w:tr w:rsidR="009A3981">
        <w:tc>
          <w:tcPr>
            <w:tcW w:w="567" w:type="dxa"/>
          </w:tcPr>
          <w:p w:rsidR="009A3981" w:rsidRDefault="009A3981">
            <w:pPr>
              <w:pStyle w:val="ConsPlusNormal"/>
              <w:jc w:val="center"/>
            </w:pPr>
            <w:r>
              <w:t>66</w:t>
            </w:r>
          </w:p>
        </w:tc>
        <w:tc>
          <w:tcPr>
            <w:tcW w:w="3969" w:type="dxa"/>
          </w:tcPr>
          <w:p w:rsidR="009A3981" w:rsidRDefault="009A3981">
            <w:pPr>
              <w:pStyle w:val="ConsPlusNormal"/>
            </w:pPr>
            <w:r>
              <w:t>ТОСП в п. Волго-Каспийский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п. Волго-Каспийский, ул. Набережная, д. 10; тел. 8 (85145) 9-88-50, 9-89-77, 9-88-36</w:t>
            </w:r>
          </w:p>
        </w:tc>
      </w:tr>
      <w:tr w:rsidR="009A3981">
        <w:tc>
          <w:tcPr>
            <w:tcW w:w="567" w:type="dxa"/>
          </w:tcPr>
          <w:p w:rsidR="009A3981" w:rsidRDefault="009A3981">
            <w:pPr>
              <w:pStyle w:val="ConsPlusNormal"/>
              <w:jc w:val="center"/>
            </w:pPr>
            <w:r>
              <w:t>67</w:t>
            </w:r>
          </w:p>
        </w:tc>
        <w:tc>
          <w:tcPr>
            <w:tcW w:w="3969" w:type="dxa"/>
          </w:tcPr>
          <w:p w:rsidR="009A3981" w:rsidRDefault="009A3981">
            <w:pPr>
              <w:pStyle w:val="ConsPlusNormal"/>
            </w:pPr>
            <w:r>
              <w:t>ТОСП в с. Семибугры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Семибугры, ул. Курманова, д. 8; тел. 8 (85145) 9-36-32</w:t>
            </w:r>
          </w:p>
        </w:tc>
      </w:tr>
      <w:tr w:rsidR="009A3981">
        <w:tc>
          <w:tcPr>
            <w:tcW w:w="567" w:type="dxa"/>
          </w:tcPr>
          <w:p w:rsidR="009A3981" w:rsidRDefault="009A3981">
            <w:pPr>
              <w:pStyle w:val="ConsPlusNormal"/>
              <w:jc w:val="center"/>
            </w:pPr>
            <w:r>
              <w:t>68</w:t>
            </w:r>
          </w:p>
        </w:tc>
        <w:tc>
          <w:tcPr>
            <w:tcW w:w="3969" w:type="dxa"/>
          </w:tcPr>
          <w:p w:rsidR="009A3981" w:rsidRDefault="009A3981">
            <w:pPr>
              <w:pStyle w:val="ConsPlusNormal"/>
            </w:pPr>
            <w:r>
              <w:t>ТОСП в с. Тузуклей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Тузуклей, ул. 1 Мая, д. 14; тел. 8 (85145) 9-49-85</w:t>
            </w:r>
          </w:p>
        </w:tc>
      </w:tr>
      <w:tr w:rsidR="009A3981">
        <w:tc>
          <w:tcPr>
            <w:tcW w:w="567" w:type="dxa"/>
          </w:tcPr>
          <w:p w:rsidR="009A3981" w:rsidRDefault="009A3981">
            <w:pPr>
              <w:pStyle w:val="ConsPlusNormal"/>
              <w:jc w:val="center"/>
            </w:pPr>
            <w:r>
              <w:t>69</w:t>
            </w:r>
          </w:p>
        </w:tc>
        <w:tc>
          <w:tcPr>
            <w:tcW w:w="3969" w:type="dxa"/>
          </w:tcPr>
          <w:p w:rsidR="009A3981" w:rsidRDefault="009A3981">
            <w:pPr>
              <w:pStyle w:val="ConsPlusNormal"/>
            </w:pPr>
            <w:r>
              <w:t>ТОСП в п. Верхнекалиновский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п. Верхнекалиновский, ул. Набережная, д. 106; тел. 8 (85145) 9-53-43</w:t>
            </w:r>
          </w:p>
        </w:tc>
      </w:tr>
      <w:tr w:rsidR="009A3981">
        <w:tc>
          <w:tcPr>
            <w:tcW w:w="567" w:type="dxa"/>
          </w:tcPr>
          <w:p w:rsidR="009A3981" w:rsidRDefault="009A3981">
            <w:pPr>
              <w:pStyle w:val="ConsPlusNormal"/>
              <w:jc w:val="center"/>
            </w:pPr>
            <w:r>
              <w:t>70</w:t>
            </w:r>
          </w:p>
        </w:tc>
        <w:tc>
          <w:tcPr>
            <w:tcW w:w="3969" w:type="dxa"/>
          </w:tcPr>
          <w:p w:rsidR="009A3981" w:rsidRDefault="009A3981">
            <w:pPr>
              <w:pStyle w:val="ConsPlusNormal"/>
            </w:pPr>
            <w:r>
              <w:t>ТОСП в с. Жан-Аул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Жан-Аул, ул. Школьная, д. 26; тел. 8 (85145) 9-61-37</w:t>
            </w:r>
          </w:p>
        </w:tc>
      </w:tr>
      <w:tr w:rsidR="009A3981">
        <w:tc>
          <w:tcPr>
            <w:tcW w:w="567" w:type="dxa"/>
          </w:tcPr>
          <w:p w:rsidR="009A3981" w:rsidRDefault="009A3981">
            <w:pPr>
              <w:pStyle w:val="ConsPlusNormal"/>
              <w:jc w:val="center"/>
            </w:pPr>
            <w:r>
              <w:t>71</w:t>
            </w:r>
          </w:p>
        </w:tc>
        <w:tc>
          <w:tcPr>
            <w:tcW w:w="3969" w:type="dxa"/>
          </w:tcPr>
          <w:p w:rsidR="009A3981" w:rsidRDefault="009A3981">
            <w:pPr>
              <w:pStyle w:val="ConsPlusNormal"/>
            </w:pPr>
            <w:r>
              <w:t>ТОСП в пос. Кировский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пос. Кировский, ул. Народная, д. 2; тел. 8 (85145) 9-63-42</w:t>
            </w:r>
          </w:p>
        </w:tc>
      </w:tr>
      <w:tr w:rsidR="009A3981">
        <w:tc>
          <w:tcPr>
            <w:tcW w:w="567" w:type="dxa"/>
          </w:tcPr>
          <w:p w:rsidR="009A3981" w:rsidRDefault="009A3981">
            <w:pPr>
              <w:pStyle w:val="ConsPlusNormal"/>
              <w:jc w:val="center"/>
            </w:pPr>
            <w:r>
              <w:t>72</w:t>
            </w:r>
          </w:p>
        </w:tc>
        <w:tc>
          <w:tcPr>
            <w:tcW w:w="3969" w:type="dxa"/>
          </w:tcPr>
          <w:p w:rsidR="009A3981" w:rsidRDefault="009A3981">
            <w:pPr>
              <w:pStyle w:val="ConsPlusNormal"/>
            </w:pPr>
            <w:r>
              <w:t>ТОСП в с. Караульное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Караульное, ул. Молодежная, д. 31; тел. 8 (85145) 9-65-72, 9-65-73</w:t>
            </w:r>
          </w:p>
        </w:tc>
      </w:tr>
      <w:tr w:rsidR="009A3981">
        <w:tc>
          <w:tcPr>
            <w:tcW w:w="567" w:type="dxa"/>
          </w:tcPr>
          <w:p w:rsidR="009A3981" w:rsidRDefault="009A3981">
            <w:pPr>
              <w:pStyle w:val="ConsPlusNormal"/>
              <w:jc w:val="center"/>
            </w:pPr>
            <w:r>
              <w:lastRenderedPageBreak/>
              <w:t>73</w:t>
            </w:r>
          </w:p>
        </w:tc>
        <w:tc>
          <w:tcPr>
            <w:tcW w:w="3969" w:type="dxa"/>
          </w:tcPr>
          <w:p w:rsidR="009A3981" w:rsidRDefault="009A3981">
            <w:pPr>
              <w:pStyle w:val="ConsPlusNormal"/>
            </w:pPr>
            <w:r>
              <w:t>ТОСП в с. Образцово-Травино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Образцово-Травино, ул. Хлебникова, д. 96; тел. 8 (85145) 9-73-45, 9-71-34</w:t>
            </w:r>
          </w:p>
        </w:tc>
      </w:tr>
      <w:tr w:rsidR="009A3981">
        <w:tc>
          <w:tcPr>
            <w:tcW w:w="567" w:type="dxa"/>
          </w:tcPr>
          <w:p w:rsidR="009A3981" w:rsidRDefault="009A3981">
            <w:pPr>
              <w:pStyle w:val="ConsPlusNormal"/>
              <w:jc w:val="center"/>
            </w:pPr>
            <w:r>
              <w:t>74</w:t>
            </w:r>
          </w:p>
        </w:tc>
        <w:tc>
          <w:tcPr>
            <w:tcW w:w="3969" w:type="dxa"/>
          </w:tcPr>
          <w:p w:rsidR="009A3981" w:rsidRDefault="009A3981">
            <w:pPr>
              <w:pStyle w:val="ConsPlusNormal"/>
            </w:pPr>
            <w:r>
              <w:t>ТОСП в с. Самосделка Камызякского района Астраханской области</w:t>
            </w:r>
          </w:p>
        </w:tc>
        <w:tc>
          <w:tcPr>
            <w:tcW w:w="4479" w:type="dxa"/>
          </w:tcPr>
          <w:p w:rsidR="009A3981" w:rsidRDefault="009A3981">
            <w:pPr>
              <w:pStyle w:val="ConsPlusNormal"/>
              <w:jc w:val="both"/>
            </w:pPr>
            <w:r>
              <w:t>Астраханская область, Камызякский район, с. Самосделка, ул. Советская, д. 17; тел. 8 (85145) 9-76-86</w:t>
            </w:r>
          </w:p>
        </w:tc>
      </w:tr>
      <w:tr w:rsidR="009A3981">
        <w:tc>
          <w:tcPr>
            <w:tcW w:w="9015" w:type="dxa"/>
            <w:gridSpan w:val="3"/>
          </w:tcPr>
          <w:p w:rsidR="009A3981" w:rsidRDefault="009A3981">
            <w:pPr>
              <w:pStyle w:val="ConsPlusNormal"/>
              <w:jc w:val="center"/>
              <w:outlineLvl w:val="2"/>
            </w:pPr>
            <w:r>
              <w:t>Харабалинский район Астраханской области</w:t>
            </w:r>
          </w:p>
        </w:tc>
      </w:tr>
      <w:tr w:rsidR="009A3981">
        <w:tc>
          <w:tcPr>
            <w:tcW w:w="567" w:type="dxa"/>
          </w:tcPr>
          <w:p w:rsidR="009A3981" w:rsidRDefault="009A3981">
            <w:pPr>
              <w:pStyle w:val="ConsPlusNormal"/>
              <w:jc w:val="center"/>
            </w:pPr>
            <w:r>
              <w:t>75</w:t>
            </w:r>
          </w:p>
        </w:tc>
        <w:tc>
          <w:tcPr>
            <w:tcW w:w="3969" w:type="dxa"/>
          </w:tcPr>
          <w:p w:rsidR="009A3981" w:rsidRDefault="009A3981">
            <w:pPr>
              <w:pStyle w:val="ConsPlusNormal"/>
            </w:pPr>
            <w:r>
              <w:t>ТОСП в с. Селитренное Харабалинского района Астраханской области</w:t>
            </w:r>
          </w:p>
        </w:tc>
        <w:tc>
          <w:tcPr>
            <w:tcW w:w="4479" w:type="dxa"/>
          </w:tcPr>
          <w:p w:rsidR="009A3981" w:rsidRDefault="009A3981">
            <w:pPr>
              <w:pStyle w:val="ConsPlusNormal"/>
              <w:jc w:val="both"/>
            </w:pPr>
            <w:r>
              <w:t>Астраханская область, Харабалинский район, с. Селитренное, ул. Советская, д. 58; тел. 8 (85148) 5-61-17</w:t>
            </w:r>
          </w:p>
        </w:tc>
      </w:tr>
      <w:tr w:rsidR="009A3981">
        <w:tc>
          <w:tcPr>
            <w:tcW w:w="567" w:type="dxa"/>
          </w:tcPr>
          <w:p w:rsidR="009A3981" w:rsidRDefault="009A3981">
            <w:pPr>
              <w:pStyle w:val="ConsPlusNormal"/>
              <w:jc w:val="center"/>
            </w:pPr>
            <w:r>
              <w:t>76</w:t>
            </w:r>
          </w:p>
        </w:tc>
        <w:tc>
          <w:tcPr>
            <w:tcW w:w="3969" w:type="dxa"/>
          </w:tcPr>
          <w:p w:rsidR="009A3981" w:rsidRDefault="009A3981">
            <w:pPr>
              <w:pStyle w:val="ConsPlusNormal"/>
            </w:pPr>
            <w:r>
              <w:t>ТОСП в с. Хошеутово Харабалинского района Астраханской области</w:t>
            </w:r>
          </w:p>
        </w:tc>
        <w:tc>
          <w:tcPr>
            <w:tcW w:w="4479" w:type="dxa"/>
          </w:tcPr>
          <w:p w:rsidR="009A3981" w:rsidRDefault="009A3981">
            <w:pPr>
              <w:pStyle w:val="ConsPlusNormal"/>
              <w:jc w:val="both"/>
            </w:pPr>
            <w:r>
              <w:t>Астраханская область, Харабалинский район, с. Хошеутово, ул. Советская, д. 15; тел. 8 (85148) 5-44-25, 8 (85148) 5-44-18</w:t>
            </w:r>
          </w:p>
        </w:tc>
      </w:tr>
      <w:tr w:rsidR="009A3981">
        <w:tc>
          <w:tcPr>
            <w:tcW w:w="567" w:type="dxa"/>
          </w:tcPr>
          <w:p w:rsidR="009A3981" w:rsidRDefault="009A3981">
            <w:pPr>
              <w:pStyle w:val="ConsPlusNormal"/>
              <w:jc w:val="center"/>
            </w:pPr>
            <w:r>
              <w:t>77</w:t>
            </w:r>
          </w:p>
        </w:tc>
        <w:tc>
          <w:tcPr>
            <w:tcW w:w="3969" w:type="dxa"/>
          </w:tcPr>
          <w:p w:rsidR="009A3981" w:rsidRDefault="009A3981">
            <w:pPr>
              <w:pStyle w:val="ConsPlusNormal"/>
            </w:pPr>
            <w:r>
              <w:t>ТОСП в с. Заволжское Харабалинского района Астраханской области</w:t>
            </w:r>
          </w:p>
        </w:tc>
        <w:tc>
          <w:tcPr>
            <w:tcW w:w="4479" w:type="dxa"/>
          </w:tcPr>
          <w:p w:rsidR="009A3981" w:rsidRDefault="009A3981">
            <w:pPr>
              <w:pStyle w:val="ConsPlusNormal"/>
              <w:jc w:val="both"/>
            </w:pPr>
            <w:r>
              <w:t>Астраханская область, Харабалинский район, с. Заволжское, ул. Ленина, д. 42; тел. 8 (85148) 5-47-31, 5-47-17</w:t>
            </w:r>
          </w:p>
        </w:tc>
      </w:tr>
      <w:tr w:rsidR="009A3981">
        <w:tc>
          <w:tcPr>
            <w:tcW w:w="567" w:type="dxa"/>
          </w:tcPr>
          <w:p w:rsidR="009A3981" w:rsidRDefault="009A3981">
            <w:pPr>
              <w:pStyle w:val="ConsPlusNormal"/>
              <w:jc w:val="center"/>
            </w:pPr>
            <w:r>
              <w:t>78</w:t>
            </w:r>
          </w:p>
        </w:tc>
        <w:tc>
          <w:tcPr>
            <w:tcW w:w="3969" w:type="dxa"/>
          </w:tcPr>
          <w:p w:rsidR="009A3981" w:rsidRDefault="009A3981">
            <w:pPr>
              <w:pStyle w:val="ConsPlusNormal"/>
            </w:pPr>
            <w:r>
              <w:t>ТОСП в с. Сасыколи Харабалинского района Астраханской области</w:t>
            </w:r>
          </w:p>
        </w:tc>
        <w:tc>
          <w:tcPr>
            <w:tcW w:w="4479" w:type="dxa"/>
          </w:tcPr>
          <w:p w:rsidR="009A3981" w:rsidRDefault="009A3981">
            <w:pPr>
              <w:pStyle w:val="ConsPlusNormal"/>
              <w:jc w:val="both"/>
            </w:pPr>
            <w:r>
              <w:t>Астраханская область, Харабалинский район, с. Сасыколи, ул. Советская, д. 137; тел. 8 (85148) 5-33-41, 8 (85148) 5-32-80</w:t>
            </w:r>
          </w:p>
        </w:tc>
      </w:tr>
      <w:tr w:rsidR="009A3981">
        <w:tc>
          <w:tcPr>
            <w:tcW w:w="567" w:type="dxa"/>
          </w:tcPr>
          <w:p w:rsidR="009A3981" w:rsidRDefault="009A3981">
            <w:pPr>
              <w:pStyle w:val="ConsPlusNormal"/>
              <w:jc w:val="center"/>
            </w:pPr>
            <w:r>
              <w:t>79</w:t>
            </w:r>
          </w:p>
        </w:tc>
        <w:tc>
          <w:tcPr>
            <w:tcW w:w="3969" w:type="dxa"/>
          </w:tcPr>
          <w:p w:rsidR="009A3981" w:rsidRDefault="009A3981">
            <w:pPr>
              <w:pStyle w:val="ConsPlusNormal"/>
            </w:pPr>
            <w:r>
              <w:t>ТОСП в с. Михайловка Харабалинского района Астраханской области</w:t>
            </w:r>
          </w:p>
        </w:tc>
        <w:tc>
          <w:tcPr>
            <w:tcW w:w="4479" w:type="dxa"/>
          </w:tcPr>
          <w:p w:rsidR="009A3981" w:rsidRDefault="009A3981">
            <w:pPr>
              <w:pStyle w:val="ConsPlusNormal"/>
              <w:jc w:val="both"/>
            </w:pPr>
            <w:r>
              <w:t>Астраханская область, Харабалинский район, с. Михайловка, ул. Советская, д. 61; тел. 8 (85148) 5-66-31, 8 (85148) 5-66-33</w:t>
            </w:r>
          </w:p>
        </w:tc>
      </w:tr>
      <w:tr w:rsidR="009A3981">
        <w:tc>
          <w:tcPr>
            <w:tcW w:w="567" w:type="dxa"/>
          </w:tcPr>
          <w:p w:rsidR="009A3981" w:rsidRDefault="009A3981">
            <w:pPr>
              <w:pStyle w:val="ConsPlusNormal"/>
              <w:jc w:val="center"/>
            </w:pPr>
            <w:r>
              <w:t>80</w:t>
            </w:r>
          </w:p>
        </w:tc>
        <w:tc>
          <w:tcPr>
            <w:tcW w:w="3969" w:type="dxa"/>
          </w:tcPr>
          <w:p w:rsidR="009A3981" w:rsidRDefault="009A3981">
            <w:pPr>
              <w:pStyle w:val="ConsPlusNormal"/>
            </w:pPr>
            <w:r>
              <w:t>ТОСП в с. Кочковатка Харабалинского района Астраханской области</w:t>
            </w:r>
          </w:p>
        </w:tc>
        <w:tc>
          <w:tcPr>
            <w:tcW w:w="4479" w:type="dxa"/>
          </w:tcPr>
          <w:p w:rsidR="009A3981" w:rsidRDefault="009A3981">
            <w:pPr>
              <w:pStyle w:val="ConsPlusNormal"/>
              <w:jc w:val="both"/>
            </w:pPr>
            <w:r>
              <w:t>Астраханская область, Харабалинский район, с. Кочковатка, ул. Юбилейная, д. 11, кв. 2; тел. 8 (85148) 5-98-22, 8 (85148) 5-98-84</w:t>
            </w:r>
          </w:p>
        </w:tc>
      </w:tr>
      <w:tr w:rsidR="009A3981">
        <w:tc>
          <w:tcPr>
            <w:tcW w:w="567" w:type="dxa"/>
          </w:tcPr>
          <w:p w:rsidR="009A3981" w:rsidRDefault="009A3981">
            <w:pPr>
              <w:pStyle w:val="ConsPlusNormal"/>
              <w:jc w:val="center"/>
            </w:pPr>
            <w:r>
              <w:t>81</w:t>
            </w:r>
          </w:p>
        </w:tc>
        <w:tc>
          <w:tcPr>
            <w:tcW w:w="3969" w:type="dxa"/>
          </w:tcPr>
          <w:p w:rsidR="009A3981" w:rsidRDefault="009A3981">
            <w:pPr>
              <w:pStyle w:val="ConsPlusNormal"/>
            </w:pPr>
            <w:r>
              <w:t>ТОСП в с. Тамбовка Харабалинского района Астраханской области</w:t>
            </w:r>
          </w:p>
        </w:tc>
        <w:tc>
          <w:tcPr>
            <w:tcW w:w="4479" w:type="dxa"/>
          </w:tcPr>
          <w:p w:rsidR="009A3981" w:rsidRDefault="009A3981">
            <w:pPr>
              <w:pStyle w:val="ConsPlusNormal"/>
              <w:jc w:val="both"/>
            </w:pPr>
            <w:r>
              <w:t>Астраханская область, Харабалинский район, с. Тамбовка, ул. Октябрьская, д. 38; тел. 8 (85148) 5-56-13</w:t>
            </w:r>
          </w:p>
        </w:tc>
      </w:tr>
      <w:tr w:rsidR="009A3981">
        <w:tc>
          <w:tcPr>
            <w:tcW w:w="567" w:type="dxa"/>
          </w:tcPr>
          <w:p w:rsidR="009A3981" w:rsidRDefault="009A3981">
            <w:pPr>
              <w:pStyle w:val="ConsPlusNormal"/>
              <w:jc w:val="center"/>
            </w:pPr>
            <w:r>
              <w:t>82</w:t>
            </w:r>
          </w:p>
        </w:tc>
        <w:tc>
          <w:tcPr>
            <w:tcW w:w="3969" w:type="dxa"/>
          </w:tcPr>
          <w:p w:rsidR="009A3981" w:rsidRDefault="009A3981">
            <w:pPr>
              <w:pStyle w:val="ConsPlusNormal"/>
            </w:pPr>
            <w:r>
              <w:t>ТОСП в с. Вольное Харабалинского района Астраханской области</w:t>
            </w:r>
          </w:p>
        </w:tc>
        <w:tc>
          <w:tcPr>
            <w:tcW w:w="4479" w:type="dxa"/>
          </w:tcPr>
          <w:p w:rsidR="009A3981" w:rsidRDefault="009A3981">
            <w:pPr>
              <w:pStyle w:val="ConsPlusNormal"/>
              <w:jc w:val="both"/>
            </w:pPr>
            <w:r>
              <w:t>Астраханская область, Харабалинский район, с. Вольное, ул. Никулина, д. 7; тел. 8 (85148) 5-54-50, 8 (85148) 5-52-92</w:t>
            </w:r>
          </w:p>
        </w:tc>
      </w:tr>
      <w:tr w:rsidR="009A3981">
        <w:tc>
          <w:tcPr>
            <w:tcW w:w="9015" w:type="dxa"/>
            <w:gridSpan w:val="3"/>
          </w:tcPr>
          <w:p w:rsidR="009A3981" w:rsidRDefault="009A3981">
            <w:pPr>
              <w:pStyle w:val="ConsPlusNormal"/>
              <w:jc w:val="center"/>
              <w:outlineLvl w:val="2"/>
            </w:pPr>
            <w:r>
              <w:t>Наримановский район Астраханской области</w:t>
            </w:r>
          </w:p>
        </w:tc>
      </w:tr>
      <w:tr w:rsidR="009A3981">
        <w:tc>
          <w:tcPr>
            <w:tcW w:w="567" w:type="dxa"/>
          </w:tcPr>
          <w:p w:rsidR="009A3981" w:rsidRDefault="009A3981">
            <w:pPr>
              <w:pStyle w:val="ConsPlusNormal"/>
              <w:jc w:val="center"/>
            </w:pPr>
            <w:r>
              <w:t>83</w:t>
            </w:r>
          </w:p>
        </w:tc>
        <w:tc>
          <w:tcPr>
            <w:tcW w:w="3969" w:type="dxa"/>
          </w:tcPr>
          <w:p w:rsidR="009A3981" w:rsidRDefault="009A3981">
            <w:pPr>
              <w:pStyle w:val="ConsPlusNormal"/>
            </w:pPr>
            <w:r>
              <w:t>ТОСП в пос. Караагаш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пос. Караагаш, ул. Школьная, д. 25; тел. 8 (8512) 99-67-40</w:t>
            </w:r>
          </w:p>
        </w:tc>
      </w:tr>
      <w:tr w:rsidR="009A3981">
        <w:tc>
          <w:tcPr>
            <w:tcW w:w="567" w:type="dxa"/>
          </w:tcPr>
          <w:p w:rsidR="009A3981" w:rsidRDefault="009A3981">
            <w:pPr>
              <w:pStyle w:val="ConsPlusNormal"/>
              <w:jc w:val="center"/>
            </w:pPr>
            <w:r>
              <w:t>84</w:t>
            </w:r>
          </w:p>
        </w:tc>
        <w:tc>
          <w:tcPr>
            <w:tcW w:w="3969" w:type="dxa"/>
          </w:tcPr>
          <w:p w:rsidR="009A3981" w:rsidRDefault="009A3981">
            <w:pPr>
              <w:pStyle w:val="ConsPlusNormal"/>
            </w:pPr>
            <w:r>
              <w:t>ТОСП в с. Николаевка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с. Николаевка, ул. Советская, д. 62; тел. 8 (85171) 64-196</w:t>
            </w:r>
          </w:p>
        </w:tc>
      </w:tr>
      <w:tr w:rsidR="009A3981">
        <w:tc>
          <w:tcPr>
            <w:tcW w:w="567" w:type="dxa"/>
          </w:tcPr>
          <w:p w:rsidR="009A3981" w:rsidRDefault="009A3981">
            <w:pPr>
              <w:pStyle w:val="ConsPlusNormal"/>
              <w:jc w:val="center"/>
            </w:pPr>
            <w:r>
              <w:t>85</w:t>
            </w:r>
          </w:p>
        </w:tc>
        <w:tc>
          <w:tcPr>
            <w:tcW w:w="3969" w:type="dxa"/>
          </w:tcPr>
          <w:p w:rsidR="009A3981" w:rsidRDefault="009A3981">
            <w:pPr>
              <w:pStyle w:val="ConsPlusNormal"/>
            </w:pPr>
            <w:r>
              <w:t>ТОСП в с. Старокучергановка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с. Старокучергановка, ул. Ленина, д. 48; тел. 8 (8512) 56-18-85</w:t>
            </w:r>
          </w:p>
        </w:tc>
      </w:tr>
      <w:tr w:rsidR="009A3981">
        <w:tc>
          <w:tcPr>
            <w:tcW w:w="567" w:type="dxa"/>
          </w:tcPr>
          <w:p w:rsidR="009A3981" w:rsidRDefault="009A3981">
            <w:pPr>
              <w:pStyle w:val="ConsPlusNormal"/>
              <w:jc w:val="center"/>
            </w:pPr>
            <w:r>
              <w:lastRenderedPageBreak/>
              <w:t>86</w:t>
            </w:r>
          </w:p>
        </w:tc>
        <w:tc>
          <w:tcPr>
            <w:tcW w:w="3969" w:type="dxa"/>
          </w:tcPr>
          <w:p w:rsidR="009A3981" w:rsidRDefault="009A3981">
            <w:pPr>
              <w:pStyle w:val="ConsPlusNormal"/>
            </w:pPr>
            <w:r>
              <w:t>ТОСП в с. Линейное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с. Линейное, ул. Ленина, д. 94; тел. 8 (85171) 64-286</w:t>
            </w:r>
          </w:p>
        </w:tc>
      </w:tr>
      <w:tr w:rsidR="009A3981">
        <w:tc>
          <w:tcPr>
            <w:tcW w:w="567" w:type="dxa"/>
          </w:tcPr>
          <w:p w:rsidR="009A3981" w:rsidRDefault="009A3981">
            <w:pPr>
              <w:pStyle w:val="ConsPlusNormal"/>
              <w:jc w:val="center"/>
            </w:pPr>
            <w:r>
              <w:t>87</w:t>
            </w:r>
          </w:p>
        </w:tc>
        <w:tc>
          <w:tcPr>
            <w:tcW w:w="3969" w:type="dxa"/>
          </w:tcPr>
          <w:p w:rsidR="009A3981" w:rsidRDefault="009A3981">
            <w:pPr>
              <w:pStyle w:val="ConsPlusNormal"/>
            </w:pPr>
            <w:r>
              <w:t>ТОСП в пос. Буруны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пос. Буруны, ул. Коммунистическая, д. 1; тел. 8 (85171) 66-430</w:t>
            </w:r>
          </w:p>
        </w:tc>
      </w:tr>
      <w:tr w:rsidR="009A3981">
        <w:tc>
          <w:tcPr>
            <w:tcW w:w="567" w:type="dxa"/>
          </w:tcPr>
          <w:p w:rsidR="009A3981" w:rsidRDefault="009A3981">
            <w:pPr>
              <w:pStyle w:val="ConsPlusNormal"/>
              <w:jc w:val="center"/>
            </w:pPr>
            <w:r>
              <w:t>88</w:t>
            </w:r>
          </w:p>
        </w:tc>
        <w:tc>
          <w:tcPr>
            <w:tcW w:w="3969" w:type="dxa"/>
          </w:tcPr>
          <w:p w:rsidR="009A3981" w:rsidRDefault="009A3981">
            <w:pPr>
              <w:pStyle w:val="ConsPlusNormal"/>
            </w:pPr>
            <w:r>
              <w:t>ТОСП в пос. Прикаспийский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пос. Прикаспийский, ул. Советская, д. 3; тел. 8 (85171) 64-089</w:t>
            </w:r>
          </w:p>
        </w:tc>
      </w:tr>
      <w:tr w:rsidR="009A3981">
        <w:tc>
          <w:tcPr>
            <w:tcW w:w="567" w:type="dxa"/>
          </w:tcPr>
          <w:p w:rsidR="009A3981" w:rsidRDefault="009A3981">
            <w:pPr>
              <w:pStyle w:val="ConsPlusNormal"/>
              <w:jc w:val="center"/>
            </w:pPr>
            <w:r>
              <w:t>89</w:t>
            </w:r>
          </w:p>
        </w:tc>
        <w:tc>
          <w:tcPr>
            <w:tcW w:w="3969" w:type="dxa"/>
          </w:tcPr>
          <w:p w:rsidR="009A3981" w:rsidRDefault="009A3981">
            <w:pPr>
              <w:pStyle w:val="ConsPlusNormal"/>
            </w:pPr>
            <w:r>
              <w:t>ТОСП в с. Разночиновка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с. Разночиновка, ул. Горького, д. 1; тел. 8 (85171) 65-148</w:t>
            </w:r>
          </w:p>
        </w:tc>
      </w:tr>
      <w:tr w:rsidR="009A3981">
        <w:tc>
          <w:tcPr>
            <w:tcW w:w="567" w:type="dxa"/>
          </w:tcPr>
          <w:p w:rsidR="009A3981" w:rsidRDefault="009A3981">
            <w:pPr>
              <w:pStyle w:val="ConsPlusNormal"/>
              <w:jc w:val="center"/>
            </w:pPr>
            <w:r>
              <w:t>90</w:t>
            </w:r>
          </w:p>
        </w:tc>
        <w:tc>
          <w:tcPr>
            <w:tcW w:w="3969" w:type="dxa"/>
          </w:tcPr>
          <w:p w:rsidR="009A3981" w:rsidRDefault="009A3981">
            <w:pPr>
              <w:pStyle w:val="ConsPlusNormal"/>
            </w:pPr>
            <w:r>
              <w:t>ТОСП в с. Барановка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с. Барановка, ул. Советская, д. 12; тел. 8 (85171) 65-904</w:t>
            </w:r>
          </w:p>
        </w:tc>
      </w:tr>
      <w:tr w:rsidR="009A3981">
        <w:tc>
          <w:tcPr>
            <w:tcW w:w="567" w:type="dxa"/>
          </w:tcPr>
          <w:p w:rsidR="009A3981" w:rsidRDefault="009A3981">
            <w:pPr>
              <w:pStyle w:val="ConsPlusNormal"/>
              <w:jc w:val="center"/>
            </w:pPr>
            <w:r>
              <w:t>91</w:t>
            </w:r>
          </w:p>
        </w:tc>
        <w:tc>
          <w:tcPr>
            <w:tcW w:w="3969" w:type="dxa"/>
          </w:tcPr>
          <w:p w:rsidR="009A3981" w:rsidRDefault="009A3981">
            <w:pPr>
              <w:pStyle w:val="ConsPlusNormal"/>
            </w:pPr>
            <w:r>
              <w:t>ТОСП в с. Солянка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с. Солянка, ул. Калинина, д. 5; тел. 8 (8512) 59-91-37</w:t>
            </w:r>
          </w:p>
        </w:tc>
      </w:tr>
      <w:tr w:rsidR="009A3981">
        <w:tc>
          <w:tcPr>
            <w:tcW w:w="567" w:type="dxa"/>
          </w:tcPr>
          <w:p w:rsidR="009A3981" w:rsidRDefault="009A3981">
            <w:pPr>
              <w:pStyle w:val="ConsPlusNormal"/>
              <w:jc w:val="center"/>
            </w:pPr>
            <w:r>
              <w:t>92</w:t>
            </w:r>
          </w:p>
        </w:tc>
        <w:tc>
          <w:tcPr>
            <w:tcW w:w="3969" w:type="dxa"/>
          </w:tcPr>
          <w:p w:rsidR="009A3981" w:rsidRDefault="009A3981">
            <w:pPr>
              <w:pStyle w:val="ConsPlusNormal"/>
            </w:pPr>
            <w:r>
              <w:t>ТОСП в с. Рассвет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с. Рассвет, ул. Советская, д. 36; тел. 8 (85171) 67-925</w:t>
            </w:r>
          </w:p>
        </w:tc>
      </w:tr>
      <w:tr w:rsidR="009A3981">
        <w:tc>
          <w:tcPr>
            <w:tcW w:w="567" w:type="dxa"/>
          </w:tcPr>
          <w:p w:rsidR="009A3981" w:rsidRDefault="009A3981">
            <w:pPr>
              <w:pStyle w:val="ConsPlusNormal"/>
              <w:jc w:val="center"/>
            </w:pPr>
            <w:r>
              <w:t>93</w:t>
            </w:r>
          </w:p>
        </w:tc>
        <w:tc>
          <w:tcPr>
            <w:tcW w:w="3969" w:type="dxa"/>
          </w:tcPr>
          <w:p w:rsidR="009A3981" w:rsidRDefault="009A3981">
            <w:pPr>
              <w:pStyle w:val="ConsPlusNormal"/>
            </w:pPr>
            <w:r>
              <w:t>ТОСП в с. Волжское Наримановского района Астраханской области</w:t>
            </w:r>
          </w:p>
        </w:tc>
        <w:tc>
          <w:tcPr>
            <w:tcW w:w="4479" w:type="dxa"/>
          </w:tcPr>
          <w:p w:rsidR="009A3981" w:rsidRDefault="009A3981">
            <w:pPr>
              <w:pStyle w:val="ConsPlusNormal"/>
              <w:jc w:val="both"/>
            </w:pPr>
            <w:r>
              <w:t>Астраханская область, Наримановский район, с. Волжское, ул. Победы, д. 18; тел. 8 (85171) 67-534</w:t>
            </w:r>
          </w:p>
        </w:tc>
      </w:tr>
      <w:tr w:rsidR="009A3981">
        <w:tc>
          <w:tcPr>
            <w:tcW w:w="9015" w:type="dxa"/>
            <w:gridSpan w:val="3"/>
          </w:tcPr>
          <w:p w:rsidR="009A3981" w:rsidRDefault="009A3981">
            <w:pPr>
              <w:pStyle w:val="ConsPlusNormal"/>
              <w:jc w:val="center"/>
              <w:outlineLvl w:val="2"/>
            </w:pPr>
            <w:r>
              <w:t>Черноярский район Астраханской области</w:t>
            </w:r>
          </w:p>
        </w:tc>
      </w:tr>
      <w:tr w:rsidR="009A3981">
        <w:tc>
          <w:tcPr>
            <w:tcW w:w="567" w:type="dxa"/>
          </w:tcPr>
          <w:p w:rsidR="009A3981" w:rsidRDefault="009A3981">
            <w:pPr>
              <w:pStyle w:val="ConsPlusNormal"/>
              <w:jc w:val="center"/>
            </w:pPr>
            <w:r>
              <w:t>94</w:t>
            </w:r>
          </w:p>
        </w:tc>
        <w:tc>
          <w:tcPr>
            <w:tcW w:w="3969" w:type="dxa"/>
          </w:tcPr>
          <w:p w:rsidR="009A3981" w:rsidRDefault="009A3981">
            <w:pPr>
              <w:pStyle w:val="ConsPlusNormal"/>
            </w:pPr>
            <w:r>
              <w:t>ТОСП в с. Ушаковка Черноярского района Астраханской области</w:t>
            </w:r>
          </w:p>
        </w:tc>
        <w:tc>
          <w:tcPr>
            <w:tcW w:w="4479" w:type="dxa"/>
          </w:tcPr>
          <w:p w:rsidR="009A3981" w:rsidRDefault="009A3981">
            <w:pPr>
              <w:pStyle w:val="ConsPlusNormal"/>
              <w:jc w:val="both"/>
            </w:pPr>
            <w:r>
              <w:t>Астраханская область, Черноярский район, с. Ушаковка, пл. Ленина, д. 2; тел. 8 (85149) 28-5-19</w:t>
            </w:r>
          </w:p>
        </w:tc>
      </w:tr>
    </w:tbl>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right"/>
        <w:outlineLvl w:val="1"/>
      </w:pPr>
      <w:r>
        <w:t>Приложение 2</w:t>
      </w:r>
    </w:p>
    <w:p w:rsidR="009A3981" w:rsidRDefault="009A3981">
      <w:pPr>
        <w:pStyle w:val="ConsPlusNormal"/>
        <w:jc w:val="right"/>
      </w:pPr>
      <w:r>
        <w:t>к административному Регламенту</w:t>
      </w:r>
    </w:p>
    <w:p w:rsidR="009A3981" w:rsidRDefault="009A3981">
      <w:pPr>
        <w:pStyle w:val="ConsPlusNormal"/>
        <w:jc w:val="right"/>
      </w:pPr>
      <w:r>
        <w:t>администрации муниципального</w:t>
      </w:r>
    </w:p>
    <w:p w:rsidR="009A3981" w:rsidRDefault="009A3981">
      <w:pPr>
        <w:pStyle w:val="ConsPlusNormal"/>
        <w:jc w:val="right"/>
      </w:pPr>
      <w:r>
        <w:t>образования "Город Астрахань"</w:t>
      </w:r>
    </w:p>
    <w:p w:rsidR="009A3981" w:rsidRDefault="009A3981">
      <w:pPr>
        <w:pStyle w:val="ConsPlusNormal"/>
        <w:jc w:val="right"/>
      </w:pPr>
      <w:r>
        <w:t>предоставления муниципальной</w:t>
      </w:r>
    </w:p>
    <w:p w:rsidR="009A3981" w:rsidRDefault="009A3981">
      <w:pPr>
        <w:pStyle w:val="ConsPlusNormal"/>
        <w:jc w:val="right"/>
      </w:pPr>
      <w:r>
        <w:t>услуги "Предоставление земельного</w:t>
      </w:r>
    </w:p>
    <w:p w:rsidR="009A3981" w:rsidRDefault="009A3981">
      <w:pPr>
        <w:pStyle w:val="ConsPlusNormal"/>
        <w:jc w:val="right"/>
      </w:pPr>
      <w:r>
        <w:t>участка, находящегося в муниципальной</w:t>
      </w:r>
    </w:p>
    <w:p w:rsidR="009A3981" w:rsidRDefault="009A3981">
      <w:pPr>
        <w:pStyle w:val="ConsPlusNormal"/>
        <w:jc w:val="right"/>
      </w:pPr>
      <w:r>
        <w:t>собственности, или земельного участка,</w:t>
      </w:r>
    </w:p>
    <w:p w:rsidR="009A3981" w:rsidRDefault="009A3981">
      <w:pPr>
        <w:pStyle w:val="ConsPlusNormal"/>
        <w:jc w:val="right"/>
      </w:pPr>
      <w:r>
        <w:t>государственная собственность на</w:t>
      </w:r>
    </w:p>
    <w:p w:rsidR="009A3981" w:rsidRDefault="009A3981">
      <w:pPr>
        <w:pStyle w:val="ConsPlusNormal"/>
        <w:jc w:val="right"/>
      </w:pPr>
      <w:r>
        <w:t>который не разграничена, гражданину или</w:t>
      </w:r>
    </w:p>
    <w:p w:rsidR="009A3981" w:rsidRDefault="009A3981">
      <w:pPr>
        <w:pStyle w:val="ConsPlusNormal"/>
        <w:jc w:val="right"/>
      </w:pPr>
      <w:r>
        <w:t>юридическому лицу в собственность</w:t>
      </w:r>
    </w:p>
    <w:p w:rsidR="009A3981" w:rsidRDefault="009A3981">
      <w:pPr>
        <w:pStyle w:val="ConsPlusNormal"/>
        <w:jc w:val="right"/>
      </w:pPr>
      <w:r>
        <w:t>бесплатно"</w:t>
      </w:r>
    </w:p>
    <w:p w:rsidR="009A3981" w:rsidRDefault="009A3981">
      <w:pPr>
        <w:pStyle w:val="ConsPlusNormal"/>
        <w:jc w:val="both"/>
      </w:pPr>
    </w:p>
    <w:p w:rsidR="009A3981" w:rsidRDefault="009A3981">
      <w:pPr>
        <w:pStyle w:val="ConsPlusNonformat"/>
        <w:jc w:val="both"/>
      </w:pPr>
      <w:r>
        <w:lastRenderedPageBreak/>
        <w:t xml:space="preserve">                                   В управление   муниципального  имущества</w:t>
      </w:r>
    </w:p>
    <w:p w:rsidR="009A3981" w:rsidRDefault="009A3981">
      <w:pPr>
        <w:pStyle w:val="ConsPlusNonformat"/>
        <w:jc w:val="both"/>
      </w:pPr>
      <w:r>
        <w:t xml:space="preserve">                                   администрации муниципального образования</w:t>
      </w:r>
    </w:p>
    <w:p w:rsidR="009A3981" w:rsidRDefault="009A3981">
      <w:pPr>
        <w:pStyle w:val="ConsPlusNonformat"/>
        <w:jc w:val="both"/>
      </w:pPr>
      <w:r>
        <w:t xml:space="preserve">                                   "Город Астрахань"</w:t>
      </w:r>
    </w:p>
    <w:p w:rsidR="009A3981" w:rsidRDefault="009A3981">
      <w:pPr>
        <w:pStyle w:val="ConsPlusNonformat"/>
        <w:jc w:val="both"/>
      </w:pPr>
      <w:r>
        <w:t xml:space="preserve">                                   ________________________________________</w:t>
      </w:r>
    </w:p>
    <w:p w:rsidR="009A3981" w:rsidRDefault="009A3981">
      <w:pPr>
        <w:pStyle w:val="ConsPlusNonformat"/>
        <w:jc w:val="both"/>
      </w:pPr>
      <w:r>
        <w:t xml:space="preserve">                                   (если    заявитель    физическое   лицо:</w:t>
      </w:r>
    </w:p>
    <w:p w:rsidR="009A3981" w:rsidRDefault="009A3981">
      <w:pPr>
        <w:pStyle w:val="ConsPlusNonformat"/>
        <w:jc w:val="both"/>
      </w:pPr>
      <w:r>
        <w:t xml:space="preserve">                                   фамилия,  имя,  отчество  (при наличии),</w:t>
      </w:r>
    </w:p>
    <w:p w:rsidR="009A3981" w:rsidRDefault="009A3981">
      <w:pPr>
        <w:pStyle w:val="ConsPlusNonformat"/>
        <w:jc w:val="both"/>
      </w:pPr>
      <w:r>
        <w:t xml:space="preserve">                                   если    заявитель    юридическое   лицо:</w:t>
      </w:r>
    </w:p>
    <w:p w:rsidR="009A3981" w:rsidRDefault="009A3981">
      <w:pPr>
        <w:pStyle w:val="ConsPlusNonformat"/>
        <w:jc w:val="both"/>
      </w:pPr>
      <w:r>
        <w:t xml:space="preserve">                                   организационно-правовая   форма,  полное</w:t>
      </w:r>
    </w:p>
    <w:p w:rsidR="009A3981" w:rsidRDefault="009A3981">
      <w:pPr>
        <w:pStyle w:val="ConsPlusNonformat"/>
        <w:jc w:val="both"/>
      </w:pPr>
      <w:r>
        <w:t xml:space="preserve">                                   наименование      юридического     лица,</w:t>
      </w:r>
    </w:p>
    <w:p w:rsidR="009A3981" w:rsidRDefault="009A3981">
      <w:pPr>
        <w:pStyle w:val="ConsPlusNonformat"/>
        <w:jc w:val="both"/>
      </w:pPr>
      <w:r>
        <w:t xml:space="preserve">                                   индивидуального   предпринимателя,  ИНН,</w:t>
      </w:r>
    </w:p>
    <w:p w:rsidR="009A3981" w:rsidRDefault="009A3981">
      <w:pPr>
        <w:pStyle w:val="ConsPlusNonformat"/>
        <w:jc w:val="both"/>
      </w:pPr>
      <w:r>
        <w:t xml:space="preserve">                                   ОГРН)</w:t>
      </w:r>
    </w:p>
    <w:p w:rsidR="009A3981" w:rsidRDefault="009A3981">
      <w:pPr>
        <w:pStyle w:val="ConsPlusNonformat"/>
        <w:jc w:val="both"/>
      </w:pPr>
      <w:r>
        <w:t xml:space="preserve">                                   ________________________________________</w:t>
      </w:r>
    </w:p>
    <w:p w:rsidR="009A3981" w:rsidRDefault="009A3981">
      <w:pPr>
        <w:pStyle w:val="ConsPlusNonformat"/>
        <w:jc w:val="both"/>
      </w:pPr>
      <w:r>
        <w:t xml:space="preserve">                                   (фамилия,  имя, отчество уполномоченного</w:t>
      </w:r>
    </w:p>
    <w:p w:rsidR="009A3981" w:rsidRDefault="009A3981">
      <w:pPr>
        <w:pStyle w:val="ConsPlusNonformat"/>
        <w:jc w:val="both"/>
      </w:pPr>
      <w:r>
        <w:t xml:space="preserve">                                   лица,   наименование,   номер   и   дата</w:t>
      </w:r>
    </w:p>
    <w:p w:rsidR="009A3981" w:rsidRDefault="009A3981">
      <w:pPr>
        <w:pStyle w:val="ConsPlusNonformat"/>
        <w:jc w:val="both"/>
      </w:pPr>
      <w:r>
        <w:t xml:space="preserve">                                   документа,   удостоверяющего  полномочия</w:t>
      </w:r>
    </w:p>
    <w:p w:rsidR="009A3981" w:rsidRDefault="009A3981">
      <w:pPr>
        <w:pStyle w:val="ConsPlusNonformat"/>
        <w:jc w:val="both"/>
      </w:pPr>
      <w:r>
        <w:t xml:space="preserve">                                   лица, представляющего интересы заявителя</w:t>
      </w:r>
    </w:p>
    <w:p w:rsidR="009A3981" w:rsidRDefault="009A3981">
      <w:pPr>
        <w:pStyle w:val="ConsPlusNonformat"/>
        <w:jc w:val="both"/>
      </w:pPr>
      <w:r>
        <w:t xml:space="preserve">                                   в   установленном   законом  порядке  (в</w:t>
      </w:r>
    </w:p>
    <w:p w:rsidR="009A3981" w:rsidRDefault="009A3981">
      <w:pPr>
        <w:pStyle w:val="ConsPlusNonformat"/>
        <w:jc w:val="both"/>
      </w:pPr>
      <w:r>
        <w:t xml:space="preserve">                                   случае     если     заявление     подает</w:t>
      </w:r>
    </w:p>
    <w:p w:rsidR="009A3981" w:rsidRDefault="009A3981">
      <w:pPr>
        <w:pStyle w:val="ConsPlusNonformat"/>
        <w:jc w:val="both"/>
      </w:pPr>
      <w:r>
        <w:t xml:space="preserve">                                   уполномоченное лицо)</w:t>
      </w:r>
    </w:p>
    <w:p w:rsidR="009A3981" w:rsidRDefault="009A3981">
      <w:pPr>
        <w:pStyle w:val="ConsPlusNonformat"/>
        <w:jc w:val="both"/>
      </w:pPr>
      <w:r>
        <w:t xml:space="preserve">                                   ________________________________________</w:t>
      </w:r>
    </w:p>
    <w:p w:rsidR="009A3981" w:rsidRDefault="009A3981">
      <w:pPr>
        <w:pStyle w:val="ConsPlusNonformat"/>
        <w:jc w:val="both"/>
      </w:pPr>
      <w:r>
        <w:t xml:space="preserve">                                   (место  жительства физ. лица,  реквизиты</w:t>
      </w:r>
    </w:p>
    <w:p w:rsidR="009A3981" w:rsidRDefault="009A3981">
      <w:pPr>
        <w:pStyle w:val="ConsPlusNonformat"/>
        <w:jc w:val="both"/>
      </w:pPr>
      <w:r>
        <w:t xml:space="preserve">                                   документа,   удостоверяющего   личность)</w:t>
      </w:r>
    </w:p>
    <w:p w:rsidR="009A3981" w:rsidRDefault="009A3981">
      <w:pPr>
        <w:pStyle w:val="ConsPlusNonformat"/>
        <w:jc w:val="both"/>
      </w:pPr>
      <w:r>
        <w:t xml:space="preserve">                                   (местонахождение юр. лица)</w:t>
      </w:r>
    </w:p>
    <w:p w:rsidR="009A3981" w:rsidRDefault="009A3981">
      <w:pPr>
        <w:pStyle w:val="ConsPlusNonformat"/>
        <w:jc w:val="both"/>
      </w:pPr>
      <w:r>
        <w:t xml:space="preserve">                                   ________________________________________</w:t>
      </w:r>
    </w:p>
    <w:p w:rsidR="009A3981" w:rsidRDefault="009A3981">
      <w:pPr>
        <w:pStyle w:val="ConsPlusNonformat"/>
        <w:jc w:val="both"/>
      </w:pPr>
      <w:r>
        <w:t xml:space="preserve">                                   (место фактического проживания физ.лица,</w:t>
      </w:r>
    </w:p>
    <w:p w:rsidR="009A3981" w:rsidRDefault="009A3981">
      <w:pPr>
        <w:pStyle w:val="ConsPlusNonformat"/>
        <w:jc w:val="both"/>
      </w:pPr>
      <w:r>
        <w:t xml:space="preserve">                                   фактического нахождения юр. лица)</w:t>
      </w:r>
    </w:p>
    <w:p w:rsidR="009A3981" w:rsidRDefault="009A3981">
      <w:pPr>
        <w:pStyle w:val="ConsPlusNonformat"/>
        <w:jc w:val="both"/>
      </w:pPr>
      <w:r>
        <w:t xml:space="preserve">                                   ________________________________________</w:t>
      </w:r>
    </w:p>
    <w:p w:rsidR="009A3981" w:rsidRDefault="009A3981">
      <w:pPr>
        <w:pStyle w:val="ConsPlusNonformat"/>
        <w:jc w:val="both"/>
      </w:pPr>
      <w:r>
        <w:t xml:space="preserve">                                   (адрес электронной почты)</w:t>
      </w:r>
    </w:p>
    <w:p w:rsidR="009A3981" w:rsidRDefault="009A3981">
      <w:pPr>
        <w:pStyle w:val="ConsPlusNonformat"/>
        <w:jc w:val="both"/>
      </w:pPr>
      <w:r>
        <w:t xml:space="preserve">                                   ________________________________________</w:t>
      </w:r>
    </w:p>
    <w:p w:rsidR="009A3981" w:rsidRDefault="009A3981">
      <w:pPr>
        <w:pStyle w:val="ConsPlusNonformat"/>
        <w:jc w:val="both"/>
      </w:pPr>
      <w:r>
        <w:t xml:space="preserve">                                   (контактный телефон, факс)</w:t>
      </w:r>
    </w:p>
    <w:p w:rsidR="009A3981" w:rsidRDefault="009A3981">
      <w:pPr>
        <w:pStyle w:val="ConsPlusNonformat"/>
        <w:jc w:val="both"/>
      </w:pPr>
    </w:p>
    <w:p w:rsidR="009A3981" w:rsidRDefault="009A3981">
      <w:pPr>
        <w:pStyle w:val="ConsPlusNonformat"/>
        <w:jc w:val="both"/>
      </w:pPr>
      <w:bookmarkStart w:id="15" w:name="P857"/>
      <w:bookmarkEnd w:id="15"/>
      <w:r>
        <w:t xml:space="preserve">                              Примерная форма</w:t>
      </w:r>
    </w:p>
    <w:p w:rsidR="009A3981" w:rsidRDefault="009A3981">
      <w:pPr>
        <w:pStyle w:val="ConsPlusNonformat"/>
        <w:jc w:val="both"/>
      </w:pPr>
      <w:r>
        <w:t xml:space="preserve">        заявления о предоставлении земельного участка, находящегося</w:t>
      </w:r>
    </w:p>
    <w:p w:rsidR="009A3981" w:rsidRDefault="009A3981">
      <w:pPr>
        <w:pStyle w:val="ConsPlusNonformat"/>
        <w:jc w:val="both"/>
      </w:pPr>
      <w:r>
        <w:t xml:space="preserve">          в муниципальной собственности, либо земельного участка,</w:t>
      </w:r>
    </w:p>
    <w:p w:rsidR="009A3981" w:rsidRDefault="009A3981">
      <w:pPr>
        <w:pStyle w:val="ConsPlusNonformat"/>
        <w:jc w:val="both"/>
      </w:pPr>
      <w:r>
        <w:t xml:space="preserve">         государственная собственность на который не разграничена</w:t>
      </w:r>
    </w:p>
    <w:p w:rsidR="009A3981" w:rsidRDefault="009A3981">
      <w:pPr>
        <w:pStyle w:val="ConsPlusNonformat"/>
        <w:jc w:val="both"/>
      </w:pPr>
    </w:p>
    <w:p w:rsidR="009A3981" w:rsidRDefault="009A3981">
      <w:pPr>
        <w:pStyle w:val="ConsPlusNonformat"/>
        <w:jc w:val="both"/>
      </w:pPr>
      <w:r>
        <w:t xml:space="preserve">    Прошу  Вас  в  соответствии  со  </w:t>
      </w:r>
      <w:hyperlink r:id="rId47" w:history="1">
        <w:r>
          <w:rPr>
            <w:color w:val="0000FF"/>
          </w:rPr>
          <w:t>статьей  39.17</w:t>
        </w:r>
      </w:hyperlink>
      <w:r>
        <w:t xml:space="preserve">  Земельного  кодекса РФ</w:t>
      </w:r>
    </w:p>
    <w:p w:rsidR="009A3981" w:rsidRDefault="009A3981">
      <w:pPr>
        <w:pStyle w:val="ConsPlusNonformat"/>
        <w:jc w:val="both"/>
      </w:pPr>
      <w:r>
        <w:t>предоставить ______________________________________________________________</w:t>
      </w:r>
    </w:p>
    <w:p w:rsidR="009A3981" w:rsidRDefault="009A3981">
      <w:pPr>
        <w:pStyle w:val="ConsPlusNonformat"/>
        <w:jc w:val="both"/>
      </w:pPr>
      <w:r>
        <w:t xml:space="preserve">      (вид права, на котором заявитель желает приобрести земельный участок)</w:t>
      </w:r>
    </w:p>
    <w:p w:rsidR="009A3981" w:rsidRDefault="009A3981">
      <w:pPr>
        <w:pStyle w:val="ConsPlusNonformat"/>
        <w:jc w:val="both"/>
      </w:pPr>
      <w:r>
        <w:t>земельный участок по адресу: ______________________________________________</w:t>
      </w:r>
    </w:p>
    <w:p w:rsidR="009A3981" w:rsidRDefault="009A3981">
      <w:pPr>
        <w:pStyle w:val="ConsPlusNonformat"/>
        <w:jc w:val="both"/>
      </w:pPr>
      <w:r>
        <w:t xml:space="preserve">                                       (адрес земельного участка)</w:t>
      </w:r>
    </w:p>
    <w:p w:rsidR="009A3981" w:rsidRDefault="009A3981">
      <w:pPr>
        <w:pStyle w:val="ConsPlusNonformat"/>
        <w:jc w:val="both"/>
      </w:pPr>
      <w:r>
        <w:t>с кадастровым номером ___________ для целей _______________________________</w:t>
      </w:r>
    </w:p>
    <w:p w:rsidR="009A3981" w:rsidRDefault="009A3981">
      <w:pPr>
        <w:pStyle w:val="ConsPlusNonformat"/>
        <w:jc w:val="both"/>
      </w:pPr>
      <w:r>
        <w:t xml:space="preserve">                        (указывается цель использования земельного участка)</w:t>
      </w:r>
    </w:p>
    <w:p w:rsidR="009A3981" w:rsidRDefault="009A3981">
      <w:pPr>
        <w:pStyle w:val="ConsPlusNonformat"/>
        <w:jc w:val="both"/>
      </w:pPr>
      <w:r>
        <w:t xml:space="preserve">на основании п. ___ ст. ___ </w:t>
      </w:r>
      <w:hyperlink r:id="rId48" w:history="1">
        <w:r>
          <w:rPr>
            <w:color w:val="0000FF"/>
          </w:rPr>
          <w:t>39.5</w:t>
        </w:r>
      </w:hyperlink>
      <w:r>
        <w:t xml:space="preserve"> Земельного кодекса Российской Федерации.</w:t>
      </w:r>
    </w:p>
    <w:p w:rsidR="009A3981" w:rsidRDefault="009A3981">
      <w:pPr>
        <w:pStyle w:val="ConsPlusNonformat"/>
        <w:jc w:val="both"/>
      </w:pPr>
      <w:r>
        <w:t xml:space="preserve">    Иные сведения:</w:t>
      </w:r>
    </w:p>
    <w:p w:rsidR="009A3981" w:rsidRDefault="009A3981">
      <w:pPr>
        <w:pStyle w:val="ConsPlusNonformat"/>
        <w:jc w:val="both"/>
      </w:pPr>
      <w:r>
        <w:t xml:space="preserve">    Реквизиты   решения   о   предварительном  согласовании  предоставления</w:t>
      </w:r>
    </w:p>
    <w:p w:rsidR="009A3981" w:rsidRDefault="009A3981">
      <w:pPr>
        <w:pStyle w:val="ConsPlusNonformat"/>
        <w:jc w:val="both"/>
      </w:pPr>
      <w:r>
        <w:t>земельного   участка,   в   случае  если  испрашиваемый  земельный  участок</w:t>
      </w:r>
    </w:p>
    <w:p w:rsidR="009A3981" w:rsidRDefault="009A3981">
      <w:pPr>
        <w:pStyle w:val="ConsPlusNonformat"/>
        <w:jc w:val="both"/>
      </w:pPr>
      <w:r>
        <w:t>образовывался  или  его  границы  уточнялись  на основании данного решения:</w:t>
      </w:r>
    </w:p>
    <w:p w:rsidR="009A3981" w:rsidRDefault="009A3981">
      <w:pPr>
        <w:pStyle w:val="ConsPlusNonformat"/>
        <w:jc w:val="both"/>
      </w:pPr>
      <w:r>
        <w:t xml:space="preserve">    ______________________________________________________________________.</w:t>
      </w:r>
    </w:p>
    <w:p w:rsidR="009A3981" w:rsidRDefault="009A3981">
      <w:pPr>
        <w:pStyle w:val="ConsPlusNonformat"/>
        <w:jc w:val="both"/>
      </w:pPr>
      <w:r>
        <w:t xml:space="preserve">    Реквизиты  решения  об  изъятии  земельного участка для государственных</w:t>
      </w:r>
    </w:p>
    <w:p w:rsidR="009A3981" w:rsidRDefault="009A3981">
      <w:pPr>
        <w:pStyle w:val="ConsPlusNonformat"/>
        <w:jc w:val="both"/>
      </w:pPr>
      <w:r>
        <w:t>нужд   или   муниципальных   нужд   в   случае,   если   земельный  участок</w:t>
      </w:r>
    </w:p>
    <w:p w:rsidR="009A3981" w:rsidRDefault="009A3981">
      <w:pPr>
        <w:pStyle w:val="ConsPlusNonformat"/>
        <w:jc w:val="both"/>
      </w:pPr>
      <w:r>
        <w:t>предоставляется  взамен  земельного участка, изымаемого для государственных</w:t>
      </w:r>
    </w:p>
    <w:p w:rsidR="009A3981" w:rsidRDefault="009A3981">
      <w:pPr>
        <w:pStyle w:val="ConsPlusNonformat"/>
        <w:jc w:val="both"/>
      </w:pPr>
      <w:r>
        <w:t>или муниципальных нужд (при наличии)</w:t>
      </w:r>
    </w:p>
    <w:p w:rsidR="009A3981" w:rsidRDefault="009A3981">
      <w:pPr>
        <w:pStyle w:val="ConsPlusNonformat"/>
        <w:jc w:val="both"/>
      </w:pPr>
      <w:r>
        <w:t xml:space="preserve">    _______________________________________________________________________</w:t>
      </w:r>
    </w:p>
    <w:p w:rsidR="009A3981" w:rsidRDefault="009A3981">
      <w:pPr>
        <w:pStyle w:val="ConsPlusNonformat"/>
        <w:jc w:val="both"/>
      </w:pPr>
      <w:r>
        <w:t xml:space="preserve">    Реквизиты    решения    об   утверждении   документа   территориального</w:t>
      </w:r>
    </w:p>
    <w:p w:rsidR="009A3981" w:rsidRDefault="009A3981">
      <w:pPr>
        <w:pStyle w:val="ConsPlusNonformat"/>
        <w:jc w:val="both"/>
      </w:pPr>
      <w:r>
        <w:t>планирования и (или) проекта планировки территории в случае, если земельный</w:t>
      </w:r>
    </w:p>
    <w:p w:rsidR="009A3981" w:rsidRDefault="009A3981">
      <w:pPr>
        <w:pStyle w:val="ConsPlusNonformat"/>
        <w:jc w:val="both"/>
      </w:pPr>
      <w:r>
        <w:t>участок  предоставляется  для  размещения  объектов,  предусмотренных  этим</w:t>
      </w:r>
    </w:p>
    <w:p w:rsidR="009A3981" w:rsidRDefault="009A3981">
      <w:pPr>
        <w:pStyle w:val="ConsPlusNonformat"/>
        <w:jc w:val="both"/>
      </w:pPr>
      <w:r>
        <w:t>документом и (или) этим проектом (при наличии):</w:t>
      </w:r>
    </w:p>
    <w:p w:rsidR="009A3981" w:rsidRDefault="009A3981">
      <w:pPr>
        <w:pStyle w:val="ConsPlusNonformat"/>
        <w:jc w:val="both"/>
      </w:pPr>
      <w:r>
        <w:t xml:space="preserve">    _______________________________________________________________________</w:t>
      </w:r>
    </w:p>
    <w:p w:rsidR="009A3981" w:rsidRDefault="009A3981">
      <w:pPr>
        <w:pStyle w:val="ConsPlusNonformat"/>
        <w:jc w:val="both"/>
      </w:pPr>
      <w:r>
        <w:t xml:space="preserve">    Настоящее заявление с моих слов составлено верно.</w:t>
      </w:r>
    </w:p>
    <w:p w:rsidR="009A3981" w:rsidRDefault="009A3981">
      <w:pPr>
        <w:pStyle w:val="ConsPlusNonformat"/>
        <w:jc w:val="both"/>
      </w:pPr>
    </w:p>
    <w:p w:rsidR="009A3981" w:rsidRDefault="009A3981">
      <w:pPr>
        <w:pStyle w:val="ConsPlusNonformat"/>
        <w:jc w:val="both"/>
      </w:pPr>
      <w:r>
        <w:t xml:space="preserve">    _______________________________________________________________________</w:t>
      </w:r>
    </w:p>
    <w:p w:rsidR="009A3981" w:rsidRDefault="009A3981">
      <w:pPr>
        <w:pStyle w:val="ConsPlusNonformat"/>
        <w:jc w:val="both"/>
      </w:pPr>
      <w:r>
        <w:t xml:space="preserve">    (Ф.И.О. полностью)                                            (подпись)</w:t>
      </w:r>
    </w:p>
    <w:p w:rsidR="009A3981" w:rsidRDefault="009A3981">
      <w:pPr>
        <w:pStyle w:val="ConsPlusNonformat"/>
        <w:jc w:val="both"/>
      </w:pPr>
    </w:p>
    <w:p w:rsidR="009A3981" w:rsidRDefault="009A3981">
      <w:pPr>
        <w:pStyle w:val="ConsPlusNonformat"/>
        <w:jc w:val="both"/>
      </w:pPr>
      <w:r>
        <w:lastRenderedPageBreak/>
        <w:t xml:space="preserve">    "__" _____________ 20 __ г.</w:t>
      </w:r>
    </w:p>
    <w:p w:rsidR="009A3981" w:rsidRDefault="009A3981">
      <w:pPr>
        <w:pStyle w:val="ConsPlusNonformat"/>
        <w:jc w:val="both"/>
      </w:pPr>
    </w:p>
    <w:p w:rsidR="009A3981" w:rsidRDefault="009A3981">
      <w:pPr>
        <w:pStyle w:val="ConsPlusNonformat"/>
        <w:jc w:val="both"/>
      </w:pPr>
      <w:r>
        <w:t xml:space="preserve">    К заявлению прилагаются:</w:t>
      </w:r>
    </w:p>
    <w:p w:rsidR="009A3981" w:rsidRDefault="009A3981">
      <w:pPr>
        <w:pStyle w:val="ConsPlusNonformat"/>
        <w:jc w:val="both"/>
      </w:pPr>
      <w:r>
        <w:t xml:space="preserve">    Результат предоставления муниципальной услуги прошу (нужное указать):</w:t>
      </w:r>
    </w:p>
    <w:p w:rsidR="009A3981" w:rsidRDefault="009A3981">
      <w:pPr>
        <w:pStyle w:val="ConsPlusNonformat"/>
        <w:jc w:val="both"/>
      </w:pPr>
      <w:r>
        <w:t xml:space="preserve">    - выдать на руки через МФЦ;</w:t>
      </w:r>
    </w:p>
    <w:p w:rsidR="009A3981" w:rsidRDefault="009A3981">
      <w:pPr>
        <w:pStyle w:val="ConsPlusNonformat"/>
        <w:jc w:val="both"/>
      </w:pPr>
      <w:r>
        <w:t xml:space="preserve">    - направить почтовой связью;</w:t>
      </w:r>
    </w:p>
    <w:p w:rsidR="009A3981" w:rsidRDefault="009A3981">
      <w:pPr>
        <w:pStyle w:val="ConsPlusNonformat"/>
        <w:jc w:val="both"/>
      </w:pPr>
      <w:r>
        <w:t xml:space="preserve">    - направить по адресу электронной почты;</w:t>
      </w:r>
    </w:p>
    <w:p w:rsidR="009A3981" w:rsidRDefault="009A3981">
      <w:pPr>
        <w:pStyle w:val="ConsPlusNonformat"/>
        <w:jc w:val="both"/>
      </w:pPr>
      <w:r>
        <w:t xml:space="preserve">    -  направить в электронной форме через личный кабинет на едином портале</w:t>
      </w:r>
    </w:p>
    <w:p w:rsidR="009A3981" w:rsidRDefault="009A3981">
      <w:pPr>
        <w:pStyle w:val="ConsPlusNonformat"/>
        <w:jc w:val="both"/>
      </w:pPr>
      <w:r>
        <w:t>или региональном портале (в случае подачи заявления через личный кабинет).</w:t>
      </w:r>
    </w:p>
    <w:p w:rsidR="009A3981" w:rsidRDefault="009A3981">
      <w:pPr>
        <w:pStyle w:val="ConsPlusNonformat"/>
        <w:jc w:val="both"/>
      </w:pPr>
    </w:p>
    <w:p w:rsidR="009A3981" w:rsidRDefault="009A3981">
      <w:pPr>
        <w:pStyle w:val="ConsPlusNonformat"/>
        <w:jc w:val="both"/>
      </w:pPr>
      <w:r>
        <w:t xml:space="preserve">    С  целью  предоставления  муниципальной  услуги  даю  свое  согласие на</w:t>
      </w:r>
    </w:p>
    <w:p w:rsidR="009A3981" w:rsidRDefault="009A3981">
      <w:pPr>
        <w:pStyle w:val="ConsPlusNonformat"/>
        <w:jc w:val="both"/>
      </w:pPr>
      <w:r>
        <w:t>распространение   (в   том   числе   передачу)   с  использованием  средств</w:t>
      </w:r>
    </w:p>
    <w:p w:rsidR="009A3981" w:rsidRDefault="009A3981">
      <w:pPr>
        <w:pStyle w:val="ConsPlusNonformat"/>
        <w:jc w:val="both"/>
      </w:pPr>
      <w:r>
        <w:t>автоматизации  и/или  без  использования  таких  средств  моих персональных</w:t>
      </w:r>
    </w:p>
    <w:p w:rsidR="009A3981" w:rsidRDefault="009A3981">
      <w:pPr>
        <w:pStyle w:val="ConsPlusNonformat"/>
        <w:jc w:val="both"/>
      </w:pPr>
      <w:r>
        <w:t>данных,  а  именно  паспортные  данные, а также систематизацию, накопление,</w:t>
      </w:r>
    </w:p>
    <w:p w:rsidR="009A3981" w:rsidRDefault="009A3981">
      <w:pPr>
        <w:pStyle w:val="ConsPlusNonformat"/>
        <w:jc w:val="both"/>
      </w:pPr>
      <w:r>
        <w:t>хранение,   использование,   обезличивание,   блокирование,  уничтожение  с</w:t>
      </w:r>
    </w:p>
    <w:p w:rsidR="009A3981" w:rsidRDefault="009A3981">
      <w:pPr>
        <w:pStyle w:val="ConsPlusNonformat"/>
        <w:jc w:val="both"/>
      </w:pPr>
      <w:r>
        <w:t>использованием  средств автоматизации и/или без использования таких средств</w:t>
      </w:r>
    </w:p>
    <w:p w:rsidR="009A3981" w:rsidRDefault="009A3981">
      <w:pPr>
        <w:pStyle w:val="ConsPlusNonformat"/>
        <w:jc w:val="both"/>
      </w:pPr>
      <w:r>
        <w:t>полученных персональных данных.</w:t>
      </w:r>
    </w:p>
    <w:p w:rsidR="009A3981" w:rsidRDefault="009A3981">
      <w:pPr>
        <w:pStyle w:val="ConsPlusNonformat"/>
        <w:jc w:val="both"/>
      </w:pPr>
    </w:p>
    <w:p w:rsidR="009A3981" w:rsidRDefault="009A3981">
      <w:pPr>
        <w:pStyle w:val="ConsPlusNonformat"/>
        <w:jc w:val="both"/>
      </w:pPr>
      <w:r>
        <w:t xml:space="preserve">    "__" _____________ 20 __ г. ___________________________________________</w:t>
      </w:r>
    </w:p>
    <w:p w:rsidR="009A3981" w:rsidRDefault="009A3981">
      <w:pPr>
        <w:pStyle w:val="ConsPlusNonformat"/>
        <w:jc w:val="both"/>
      </w:pPr>
      <w:r>
        <w:t xml:space="preserve">   (дата направления заявления)  (подпись заявителя или его представителя)</w:t>
      </w: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both"/>
      </w:pPr>
    </w:p>
    <w:p w:rsidR="009A3981" w:rsidRDefault="009A3981">
      <w:pPr>
        <w:pStyle w:val="ConsPlusNormal"/>
        <w:jc w:val="right"/>
        <w:outlineLvl w:val="1"/>
      </w:pPr>
      <w:r>
        <w:t>Приложение 3</w:t>
      </w:r>
    </w:p>
    <w:p w:rsidR="009A3981" w:rsidRDefault="009A3981">
      <w:pPr>
        <w:pStyle w:val="ConsPlusNormal"/>
        <w:jc w:val="right"/>
      </w:pPr>
      <w:r>
        <w:t>к административному Регламенту</w:t>
      </w:r>
    </w:p>
    <w:p w:rsidR="009A3981" w:rsidRDefault="009A3981">
      <w:pPr>
        <w:pStyle w:val="ConsPlusNormal"/>
        <w:jc w:val="right"/>
      </w:pPr>
      <w:r>
        <w:t>администрации муниципального</w:t>
      </w:r>
    </w:p>
    <w:p w:rsidR="009A3981" w:rsidRDefault="009A3981">
      <w:pPr>
        <w:pStyle w:val="ConsPlusNormal"/>
        <w:jc w:val="right"/>
      </w:pPr>
      <w:r>
        <w:t>образования "Город Астрахань"</w:t>
      </w:r>
    </w:p>
    <w:p w:rsidR="009A3981" w:rsidRDefault="009A3981">
      <w:pPr>
        <w:pStyle w:val="ConsPlusNormal"/>
        <w:jc w:val="right"/>
      </w:pPr>
      <w:r>
        <w:t>предоставления муниципальной услуги</w:t>
      </w:r>
    </w:p>
    <w:p w:rsidR="009A3981" w:rsidRDefault="009A3981">
      <w:pPr>
        <w:pStyle w:val="ConsPlusNormal"/>
        <w:jc w:val="right"/>
      </w:pPr>
      <w:r>
        <w:t>"Предоставление земельного участка,</w:t>
      </w:r>
    </w:p>
    <w:p w:rsidR="009A3981" w:rsidRDefault="009A3981">
      <w:pPr>
        <w:pStyle w:val="ConsPlusNormal"/>
        <w:jc w:val="right"/>
      </w:pPr>
      <w:r>
        <w:t>находящегося в муниципальной</w:t>
      </w:r>
    </w:p>
    <w:p w:rsidR="009A3981" w:rsidRDefault="009A3981">
      <w:pPr>
        <w:pStyle w:val="ConsPlusNormal"/>
        <w:jc w:val="right"/>
      </w:pPr>
      <w:r>
        <w:t>собственности, или земельного</w:t>
      </w:r>
    </w:p>
    <w:p w:rsidR="009A3981" w:rsidRDefault="009A3981">
      <w:pPr>
        <w:pStyle w:val="ConsPlusNormal"/>
        <w:jc w:val="right"/>
      </w:pPr>
      <w:r>
        <w:t>участка, государственная</w:t>
      </w:r>
    </w:p>
    <w:p w:rsidR="009A3981" w:rsidRDefault="009A3981">
      <w:pPr>
        <w:pStyle w:val="ConsPlusNormal"/>
        <w:jc w:val="right"/>
      </w:pPr>
      <w:r>
        <w:t>собственность на который</w:t>
      </w:r>
    </w:p>
    <w:p w:rsidR="009A3981" w:rsidRDefault="009A3981">
      <w:pPr>
        <w:pStyle w:val="ConsPlusNormal"/>
        <w:jc w:val="right"/>
      </w:pPr>
      <w:r>
        <w:t>не разграничена, гражданину или</w:t>
      </w:r>
    </w:p>
    <w:p w:rsidR="009A3981" w:rsidRDefault="009A3981">
      <w:pPr>
        <w:pStyle w:val="ConsPlusNormal"/>
        <w:jc w:val="right"/>
      </w:pPr>
      <w:r>
        <w:t>юридическому лицу в собственность</w:t>
      </w:r>
    </w:p>
    <w:p w:rsidR="009A3981" w:rsidRDefault="009A3981">
      <w:pPr>
        <w:pStyle w:val="ConsPlusNormal"/>
        <w:jc w:val="right"/>
      </w:pPr>
      <w:r>
        <w:t>бесплатно"</w:t>
      </w:r>
    </w:p>
    <w:p w:rsidR="009A3981" w:rsidRDefault="009A3981">
      <w:pPr>
        <w:pStyle w:val="ConsPlusNormal"/>
        <w:jc w:val="both"/>
      </w:pPr>
    </w:p>
    <w:p w:rsidR="009A3981" w:rsidRDefault="009A3981">
      <w:pPr>
        <w:pStyle w:val="ConsPlusTitle"/>
        <w:jc w:val="center"/>
      </w:pPr>
      <w:bookmarkStart w:id="16" w:name="P929"/>
      <w:bookmarkEnd w:id="16"/>
      <w:r>
        <w:t>БЛОК-СХЕМА</w:t>
      </w:r>
    </w:p>
    <w:p w:rsidR="009A3981" w:rsidRDefault="009A3981">
      <w:pPr>
        <w:pStyle w:val="ConsPlusTitle"/>
        <w:jc w:val="center"/>
      </w:pPr>
      <w:r>
        <w:t>ПОСЛЕДОВАТЕЛЬНОСТИ АДМИНИСТРАТИВНЫХ ПРОЦЕДУР</w:t>
      </w:r>
    </w:p>
    <w:p w:rsidR="009A3981" w:rsidRDefault="009A3981">
      <w:pPr>
        <w:pStyle w:val="ConsPlusTitle"/>
        <w:jc w:val="center"/>
      </w:pPr>
      <w:r>
        <w:t>ПРИ ПРЕДОСТАВЛЕНИИ МУНИЦИПАЛЬНОЙ УСЛУГИ</w:t>
      </w:r>
    </w:p>
    <w:p w:rsidR="009A3981" w:rsidRDefault="009A3981">
      <w:pPr>
        <w:pStyle w:val="ConsPlusNormal"/>
        <w:jc w:val="both"/>
      </w:pPr>
    </w:p>
    <w:p w:rsidR="009A3981" w:rsidRDefault="009A3981">
      <w:pPr>
        <w:pStyle w:val="ConsPlusNonformat"/>
        <w:jc w:val="both"/>
      </w:pPr>
      <w:r>
        <w:t xml:space="preserve">                      ┌────────────────────────────────┐</w:t>
      </w:r>
    </w:p>
    <w:p w:rsidR="009A3981" w:rsidRDefault="009A3981">
      <w:pPr>
        <w:pStyle w:val="ConsPlusNonformat"/>
        <w:jc w:val="both"/>
      </w:pPr>
      <w:r>
        <w:t xml:space="preserve">                      │           Заявитель            │</w:t>
      </w:r>
    </w:p>
    <w:p w:rsidR="009A3981" w:rsidRDefault="009A3981">
      <w:pPr>
        <w:pStyle w:val="ConsPlusNonformat"/>
        <w:jc w:val="both"/>
      </w:pPr>
      <w:r>
        <w:t xml:space="preserve">                      └───────────────┬────────────────┘</w:t>
      </w:r>
    </w:p>
    <w:p w:rsidR="009A3981" w:rsidRDefault="009A3981">
      <w:pPr>
        <w:pStyle w:val="ConsPlusNonformat"/>
        <w:jc w:val="both"/>
      </w:pPr>
      <w:r>
        <w:t xml:space="preserve">                                     \/</w:t>
      </w:r>
    </w:p>
    <w:p w:rsidR="009A3981" w:rsidRDefault="009A3981">
      <w:pPr>
        <w:pStyle w:val="ConsPlusNonformat"/>
        <w:jc w:val="both"/>
      </w:pPr>
      <w:r>
        <w:t xml:space="preserve">        ┌────────────────────────────────────────────────────────────┐</w:t>
      </w:r>
    </w:p>
    <w:p w:rsidR="009A3981" w:rsidRDefault="009A3981">
      <w:pPr>
        <w:pStyle w:val="ConsPlusNonformat"/>
        <w:jc w:val="both"/>
      </w:pPr>
      <w:r>
        <w:t xml:space="preserve">        │               Подача заявления и документов                │</w:t>
      </w:r>
    </w:p>
    <w:p w:rsidR="009A3981" w:rsidRDefault="009A3981">
      <w:pPr>
        <w:pStyle w:val="ConsPlusNonformat"/>
        <w:jc w:val="both"/>
      </w:pPr>
      <w:r>
        <w:t xml:space="preserve">        └───┬────────────────┬───────────────────┬─────────────────┬─┘</w:t>
      </w:r>
    </w:p>
    <w:p w:rsidR="009A3981" w:rsidRDefault="009A3981">
      <w:pPr>
        <w:pStyle w:val="ConsPlusNonformat"/>
        <w:jc w:val="both"/>
      </w:pPr>
      <w:r>
        <w:t xml:space="preserve">           \/               \/                  \/                \/</w:t>
      </w:r>
    </w:p>
    <w:p w:rsidR="009A3981" w:rsidRDefault="009A3981">
      <w:pPr>
        <w:pStyle w:val="ConsPlusNonformat"/>
        <w:jc w:val="both"/>
      </w:pPr>
      <w:r>
        <w:t xml:space="preserve">        ┌──────┐      ┌─────────────┐      ┌────────────┐      ┌─────┐</w:t>
      </w:r>
    </w:p>
    <w:p w:rsidR="009A3981" w:rsidRDefault="009A3981">
      <w:pPr>
        <w:pStyle w:val="ConsPlusNonformat"/>
        <w:jc w:val="both"/>
      </w:pPr>
      <w:r>
        <w:t xml:space="preserve">        │Почтой│      │Единый портал│      │Региональный│      │ МФЦ │</w:t>
      </w:r>
    </w:p>
    <w:p w:rsidR="009A3981" w:rsidRDefault="009A3981">
      <w:pPr>
        <w:pStyle w:val="ConsPlusNonformat"/>
        <w:jc w:val="both"/>
      </w:pPr>
      <w:r>
        <w:t xml:space="preserve">        │      │      │             │      │   портал   │      │     │</w:t>
      </w:r>
    </w:p>
    <w:p w:rsidR="009A3981" w:rsidRDefault="009A3981">
      <w:pPr>
        <w:pStyle w:val="ConsPlusNonformat"/>
        <w:jc w:val="both"/>
      </w:pPr>
      <w:r>
        <w:t xml:space="preserve">        └───┬──┘      └──────┬──────┘      └─────┬──────┘      └───┬─┘</w:t>
      </w:r>
    </w:p>
    <w:p w:rsidR="009A3981" w:rsidRDefault="009A3981">
      <w:pPr>
        <w:pStyle w:val="ConsPlusNonformat"/>
        <w:jc w:val="both"/>
      </w:pPr>
      <w:r>
        <w:t xml:space="preserve">           \/               \/                  \/                \/</w:t>
      </w:r>
    </w:p>
    <w:p w:rsidR="009A3981" w:rsidRDefault="009A3981">
      <w:pPr>
        <w:pStyle w:val="ConsPlusNonformat"/>
        <w:jc w:val="both"/>
      </w:pPr>
      <w:r>
        <w:t xml:space="preserve">        ┌────────────────────────────────────────────────────────────┐</w:t>
      </w:r>
    </w:p>
    <w:p w:rsidR="009A3981" w:rsidRDefault="009A3981">
      <w:pPr>
        <w:pStyle w:val="ConsPlusNonformat"/>
        <w:jc w:val="both"/>
      </w:pPr>
      <w:r>
        <w:t xml:space="preserve">        │     Прием, регистрация заявления и документов - 1 день     │</w:t>
      </w:r>
    </w:p>
    <w:p w:rsidR="009A3981" w:rsidRDefault="009A3981">
      <w:pPr>
        <w:pStyle w:val="ConsPlusNonformat"/>
        <w:jc w:val="both"/>
      </w:pPr>
      <w:r>
        <w:t xml:space="preserve">        └──────────────────────────────┬─────────────────────────────┘</w:t>
      </w:r>
    </w:p>
    <w:p w:rsidR="009A3981" w:rsidRDefault="009A3981">
      <w:pPr>
        <w:pStyle w:val="ConsPlusNonformat"/>
        <w:jc w:val="both"/>
      </w:pPr>
      <w:r>
        <w:t xml:space="preserve">                                      \/</w:t>
      </w:r>
    </w:p>
    <w:p w:rsidR="009A3981" w:rsidRDefault="009A3981">
      <w:pPr>
        <w:pStyle w:val="ConsPlusNonformat"/>
        <w:jc w:val="both"/>
      </w:pPr>
      <w:r>
        <w:lastRenderedPageBreak/>
        <w:t xml:space="preserve">                 ┌───────────────────────────────────────────┐</w:t>
      </w:r>
    </w:p>
    <w:p w:rsidR="009A3981" w:rsidRDefault="009A3981">
      <w:pPr>
        <w:pStyle w:val="ConsPlusNonformat"/>
        <w:jc w:val="both"/>
      </w:pPr>
      <w:r>
        <w:t xml:space="preserve">    ┌────────────┤Рассмотрение заявления и документов 28 дней├──┐</w:t>
      </w:r>
    </w:p>
    <w:p w:rsidR="009A3981" w:rsidRDefault="009A3981">
      <w:pPr>
        <w:pStyle w:val="ConsPlusNonformat"/>
        <w:jc w:val="both"/>
      </w:pPr>
      <w:r>
        <w:t xml:space="preserve">    │            │                                           │  │</w:t>
      </w:r>
    </w:p>
    <w:p w:rsidR="009A3981" w:rsidRDefault="009A3981">
      <w:pPr>
        <w:pStyle w:val="ConsPlusNonformat"/>
        <w:jc w:val="both"/>
      </w:pPr>
      <w:r>
        <w:t xml:space="preserve">    │   ┌───────&gt;└─────────────────────┬───────────┬─────────┘  │</w:t>
      </w:r>
    </w:p>
    <w:p w:rsidR="009A3981" w:rsidRDefault="009A3981">
      <w:pPr>
        <w:pStyle w:val="ConsPlusNonformat"/>
        <w:jc w:val="both"/>
      </w:pPr>
      <w:r>
        <w:t xml:space="preserve">    │   │                              │           │            │</w:t>
      </w:r>
    </w:p>
    <w:p w:rsidR="009A3981" w:rsidRDefault="009A3981">
      <w:pPr>
        <w:pStyle w:val="ConsPlusNonformat"/>
        <w:jc w:val="both"/>
      </w:pPr>
      <w:r>
        <w:t xml:space="preserve">   \/   │                              │           │           \/</w:t>
      </w:r>
    </w:p>
    <w:p w:rsidR="009A3981" w:rsidRDefault="009A3981">
      <w:pPr>
        <w:pStyle w:val="ConsPlusNonformat"/>
        <w:jc w:val="both"/>
      </w:pPr>
      <w:r>
        <w:t>┌───────┴────────────────────────┐     │           │  ┌───────────────────┐</w:t>
      </w:r>
    </w:p>
    <w:p w:rsidR="009A3981" w:rsidRDefault="009A3981">
      <w:pPr>
        <w:pStyle w:val="ConsPlusNonformat"/>
        <w:jc w:val="both"/>
      </w:pPr>
      <w:r>
        <w:t>│ Организация межведомственного  │     │           │  │Возврат заявителю -│</w:t>
      </w:r>
    </w:p>
    <w:p w:rsidR="009A3981" w:rsidRDefault="009A3981">
      <w:pPr>
        <w:pStyle w:val="ConsPlusNonformat"/>
        <w:jc w:val="both"/>
      </w:pPr>
      <w:r>
        <w:t>│информационного взаимодействия -│     │           │  │  10 дней  со дня  │</w:t>
      </w:r>
    </w:p>
    <w:p w:rsidR="009A3981" w:rsidRDefault="009A3981">
      <w:pPr>
        <w:pStyle w:val="ConsPlusNonformat"/>
        <w:jc w:val="both"/>
      </w:pPr>
      <w:r>
        <w:t>│ не более 5 рабочих дней со дня │     │           │  │ приема  заявления │</w:t>
      </w:r>
    </w:p>
    <w:p w:rsidR="009A3981" w:rsidRDefault="009A3981">
      <w:pPr>
        <w:pStyle w:val="ConsPlusNonformat"/>
        <w:jc w:val="both"/>
      </w:pPr>
      <w:r>
        <w:t>│ поступления межведомственного  │     │           │  └───────────────────┘</w:t>
      </w:r>
    </w:p>
    <w:p w:rsidR="009A3981" w:rsidRDefault="009A3981">
      <w:pPr>
        <w:pStyle w:val="ConsPlusNonformat"/>
        <w:jc w:val="both"/>
      </w:pPr>
      <w:r>
        <w:t>│запроса в орган или организацию,│     │           │</w:t>
      </w:r>
    </w:p>
    <w:p w:rsidR="009A3981" w:rsidRDefault="009A3981">
      <w:pPr>
        <w:pStyle w:val="ConsPlusNonformat"/>
        <w:jc w:val="both"/>
      </w:pPr>
      <w:r>
        <w:t>│   предоставляющие документ и   │     │           │</w:t>
      </w:r>
    </w:p>
    <w:p w:rsidR="009A3981" w:rsidRDefault="009A3981">
      <w:pPr>
        <w:pStyle w:val="ConsPlusNonformat"/>
        <w:jc w:val="both"/>
      </w:pPr>
      <w:r>
        <w:t>│           информацию           │     │           │</w:t>
      </w:r>
    </w:p>
    <w:p w:rsidR="009A3981" w:rsidRDefault="009A3981">
      <w:pPr>
        <w:pStyle w:val="ConsPlusNonformat"/>
        <w:jc w:val="both"/>
      </w:pPr>
      <w:r>
        <w:t>└────────────────────────────────┘     │           │</w:t>
      </w:r>
    </w:p>
    <w:p w:rsidR="009A3981" w:rsidRDefault="009A3981">
      <w:pPr>
        <w:pStyle w:val="ConsPlusNonformat"/>
        <w:jc w:val="both"/>
      </w:pPr>
      <w:r>
        <w:t xml:space="preserve">                                      \/          \/</w:t>
      </w:r>
    </w:p>
    <w:p w:rsidR="009A3981" w:rsidRDefault="009A3981">
      <w:pPr>
        <w:pStyle w:val="ConsPlusNonformat"/>
        <w:jc w:val="both"/>
      </w:pPr>
      <w:r>
        <w:t xml:space="preserve">                                ┌──────────────┐ ┌──────────────┐</w:t>
      </w:r>
    </w:p>
    <w:p w:rsidR="009A3981" w:rsidRDefault="009A3981">
      <w:pPr>
        <w:pStyle w:val="ConsPlusNonformat"/>
        <w:jc w:val="both"/>
      </w:pPr>
      <w:r>
        <w:t xml:space="preserve">                                │   Принятие   │ │   Принятие   │</w:t>
      </w:r>
    </w:p>
    <w:p w:rsidR="009A3981" w:rsidRDefault="009A3981">
      <w:pPr>
        <w:pStyle w:val="ConsPlusNonformat"/>
        <w:jc w:val="both"/>
      </w:pPr>
      <w:r>
        <w:t xml:space="preserve">                                │  решения о   │ │  решения об  │</w:t>
      </w:r>
    </w:p>
    <w:p w:rsidR="009A3981" w:rsidRDefault="009A3981">
      <w:pPr>
        <w:pStyle w:val="ConsPlusNonformat"/>
        <w:jc w:val="both"/>
      </w:pPr>
      <w:r>
        <w:t xml:space="preserve">                                │предоставлении│ │   отказе в   │</w:t>
      </w:r>
    </w:p>
    <w:p w:rsidR="009A3981" w:rsidRDefault="009A3981">
      <w:pPr>
        <w:pStyle w:val="ConsPlusNonformat"/>
        <w:jc w:val="both"/>
      </w:pPr>
      <w:r>
        <w:t xml:space="preserve">                                │  земельного  │ │предоставлении│</w:t>
      </w:r>
    </w:p>
    <w:p w:rsidR="009A3981" w:rsidRDefault="009A3981">
      <w:pPr>
        <w:pStyle w:val="ConsPlusNonformat"/>
        <w:jc w:val="both"/>
      </w:pPr>
      <w:r>
        <w:t xml:space="preserve">                                │   участка    │ │муниципальной │</w:t>
      </w:r>
    </w:p>
    <w:p w:rsidR="009A3981" w:rsidRDefault="009A3981">
      <w:pPr>
        <w:pStyle w:val="ConsPlusNonformat"/>
        <w:jc w:val="both"/>
      </w:pPr>
      <w:r>
        <w:t xml:space="preserve">                                │ бесплатно в  │ │    услуги    │</w:t>
      </w:r>
    </w:p>
    <w:p w:rsidR="009A3981" w:rsidRDefault="009A3981">
      <w:pPr>
        <w:pStyle w:val="ConsPlusNonformat"/>
        <w:jc w:val="both"/>
      </w:pPr>
      <w:r>
        <w:t xml:space="preserve">                                │собственность │ └─────┬────────┘</w:t>
      </w:r>
    </w:p>
    <w:p w:rsidR="009A3981" w:rsidRDefault="009A3981">
      <w:pPr>
        <w:pStyle w:val="ConsPlusNonformat"/>
        <w:jc w:val="both"/>
      </w:pPr>
      <w:r>
        <w:t xml:space="preserve">                                └──────┬───────┘       │</w:t>
      </w:r>
    </w:p>
    <w:p w:rsidR="009A3981" w:rsidRDefault="009A3981">
      <w:pPr>
        <w:pStyle w:val="ConsPlusNonformat"/>
        <w:jc w:val="both"/>
      </w:pPr>
      <w:r>
        <w:t xml:space="preserve">                                      \/              \/</w:t>
      </w:r>
    </w:p>
    <w:p w:rsidR="009A3981" w:rsidRDefault="009A3981">
      <w:pPr>
        <w:pStyle w:val="ConsPlusNonformat"/>
        <w:jc w:val="both"/>
      </w:pPr>
      <w:r>
        <w:t>┌─────────────────────────────────────────────────────────────────────────┐</w:t>
      </w:r>
    </w:p>
    <w:p w:rsidR="009A3981" w:rsidRDefault="009A3981">
      <w:pPr>
        <w:pStyle w:val="ConsPlusNonformat"/>
        <w:jc w:val="both"/>
      </w:pPr>
      <w:r>
        <w:t>│Выдача (направление) заявителю  копии решения о предоставлении земельного│</w:t>
      </w:r>
    </w:p>
    <w:p w:rsidR="009A3981" w:rsidRDefault="009A3981">
      <w:pPr>
        <w:pStyle w:val="ConsPlusNonformat"/>
        <w:jc w:val="both"/>
      </w:pPr>
      <w:r>
        <w:t>│участка бесплатно в собственность либо решения об отказе в предоставлении│</w:t>
      </w:r>
    </w:p>
    <w:p w:rsidR="009A3981" w:rsidRDefault="009A3981">
      <w:pPr>
        <w:pStyle w:val="ConsPlusNonformat"/>
        <w:jc w:val="both"/>
      </w:pPr>
      <w:r>
        <w:t>│муниципальной  услуги  - 1  день  (при  выдаче  документов  лично на руки│</w:t>
      </w:r>
    </w:p>
    <w:p w:rsidR="009A3981" w:rsidRDefault="009A3981">
      <w:pPr>
        <w:pStyle w:val="ConsPlusNonformat"/>
        <w:jc w:val="both"/>
      </w:pPr>
      <w:r>
        <w:t>│заявителю в МФЦ сроком исполнения является день прибытия заявителя в МФЦ)│</w:t>
      </w:r>
    </w:p>
    <w:p w:rsidR="009A3981" w:rsidRDefault="009A3981">
      <w:pPr>
        <w:pStyle w:val="ConsPlusNonformat"/>
        <w:jc w:val="both"/>
      </w:pPr>
      <w:r>
        <w:t>└─────────────────────────────────────────────────────────────────────────┘</w:t>
      </w:r>
    </w:p>
    <w:p w:rsidR="009A3981" w:rsidRDefault="009A3981">
      <w:pPr>
        <w:pStyle w:val="ConsPlusNormal"/>
        <w:jc w:val="both"/>
      </w:pPr>
    </w:p>
    <w:p w:rsidR="009A3981" w:rsidRDefault="009A3981">
      <w:pPr>
        <w:pStyle w:val="ConsPlusNormal"/>
        <w:jc w:val="both"/>
      </w:pPr>
    </w:p>
    <w:p w:rsidR="009A3981" w:rsidRDefault="009A3981">
      <w:pPr>
        <w:pStyle w:val="ConsPlusNormal"/>
        <w:pBdr>
          <w:top w:val="single" w:sz="6" w:space="0" w:color="auto"/>
        </w:pBdr>
        <w:spacing w:before="100" w:after="100"/>
        <w:jc w:val="both"/>
        <w:rPr>
          <w:sz w:val="2"/>
          <w:szCs w:val="2"/>
        </w:rPr>
      </w:pPr>
    </w:p>
    <w:p w:rsidR="006962F7" w:rsidRDefault="009A3981">
      <w:bookmarkStart w:id="17" w:name="_GoBack"/>
      <w:bookmarkEnd w:id="17"/>
    </w:p>
    <w:sectPr w:rsidR="006962F7" w:rsidSect="00F62C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981"/>
    <w:rsid w:val="00444920"/>
    <w:rsid w:val="009A3981"/>
    <w:rsid w:val="00E662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A398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9A39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A398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9A39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9A39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9A398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9A398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9A3981"/>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A398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9A39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A398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9A39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9A39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9A398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9A398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9A3981"/>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EF8D5CBA88BD282457FAC6F7648FACC33FA0B4193982A62389687DC6AA93CAAB646EA357B6DAAEEAD42BFBMEX0F" TargetMode="External"/><Relationship Id="rId18" Type="http://schemas.openxmlformats.org/officeDocument/2006/relationships/hyperlink" Target="consultantplus://offline/ref=EF8D5CBA88BD282457FAC6F7648FACC33FAAB31432D2F121D83D73C3A2C390BB6027F452AAD2B3F4D535F8E94BMBXBF" TargetMode="External"/><Relationship Id="rId26" Type="http://schemas.openxmlformats.org/officeDocument/2006/relationships/hyperlink" Target="consultantplus://offline/ref=EF8D5CBA88BD282457FAC6F7648FACC33EA8B61B37D4F121D83D73C3A2C390BB6027F452AAD2B3F4D535F8E94BMBXBF" TargetMode="External"/><Relationship Id="rId39" Type="http://schemas.openxmlformats.org/officeDocument/2006/relationships/hyperlink" Target="consultantplus://offline/ref=EF8D5CBA88BD282457FAC6F7648FACC33EA8B3143AD4F121D83D73C3A2C390BB7227AC59ADD8A6A0876FAFE448BAEFF7CD6BD8E654M8XBF" TargetMode="External"/><Relationship Id="rId3" Type="http://schemas.openxmlformats.org/officeDocument/2006/relationships/settings" Target="settings.xml"/><Relationship Id="rId21" Type="http://schemas.openxmlformats.org/officeDocument/2006/relationships/hyperlink" Target="consultantplus://offline/ref=EF8D5CBA88BD282457FAC6F7648FACC33EA9B31A3BD0F121D83D73C3A2C390BB6027F452AAD2B3F4D535F8E94BMBXBF" TargetMode="External"/><Relationship Id="rId34" Type="http://schemas.openxmlformats.org/officeDocument/2006/relationships/hyperlink" Target="consultantplus://offline/ref=EF8D5CBA88BD282457FAC6F7648FACC33EA8B3143AD4F121D83D73C3A2C390BB7227AC5BADDFA6A0876FAFE448BAEFF7CD6BD8E654M8XBF" TargetMode="External"/><Relationship Id="rId42" Type="http://schemas.openxmlformats.org/officeDocument/2006/relationships/hyperlink" Target="consultantplus://offline/ref=EF8D5CBA88BD282457FAC6F7648FACC33EA8B3143AD4F121D83D73C3A2C390BB7227AC59AADAA6A0876FAFE448BAEFF7CD6BD8E654M8XBF" TargetMode="External"/><Relationship Id="rId47" Type="http://schemas.openxmlformats.org/officeDocument/2006/relationships/hyperlink" Target="consultantplus://offline/ref=EF8D5CBA88BD282457FAC6F7648FACC33EA8B3143AD4F121D83D73C3A2C390BB7227AC57ABDDA6A0876FAFE448BAEFF7CD6BD8E654M8XBF" TargetMode="External"/><Relationship Id="rId50" Type="http://schemas.openxmlformats.org/officeDocument/2006/relationships/theme" Target="theme/theme1.xml"/><Relationship Id="rId7" Type="http://schemas.openxmlformats.org/officeDocument/2006/relationships/hyperlink" Target="consultantplus://offline/ref=EF8D5CBA88BD282457FAC6F7648FACC33EA8B01A37DCF121D83D73C3A2C390BB7227AC5EA8DAADFDD220AEB80EE7FCF5C66BDAE54B80E556M3XAF" TargetMode="External"/><Relationship Id="rId12" Type="http://schemas.openxmlformats.org/officeDocument/2006/relationships/hyperlink" Target="consultantplus://offline/ref=EF8D5CBA88BD282457FAD8FA72E3F1CC3FA3ED1135DDFD768D62289EF5CA9AEC3568F51CECD7ACF4D628F2E841E6A0B39B78D8EE4B82E6493110A4MDX0F" TargetMode="External"/><Relationship Id="rId17" Type="http://schemas.openxmlformats.org/officeDocument/2006/relationships/hyperlink" Target="consultantplus://offline/ref=EF8D5CBA88BD282457FAC6F7648FACC33EA9B41A34D6F121D83D73C3A2C390BB6027F452AAD2B3F4D535F8E94BMBXBF" TargetMode="External"/><Relationship Id="rId25" Type="http://schemas.openxmlformats.org/officeDocument/2006/relationships/hyperlink" Target="consultantplus://offline/ref=EF8D5CBA88BD282457FAC6F7648FACC33FA0B21A31D7F121D83D73C3A2C390BB6027F452AAD2B3F4D535F8E94BMBXBF" TargetMode="External"/><Relationship Id="rId33" Type="http://schemas.openxmlformats.org/officeDocument/2006/relationships/hyperlink" Target="consultantplus://offline/ref=EF8D5CBA88BD282457FAD8FA72E3F1CC3FA3ED1136D2FB768662289EF5CA9AEC3568F51CECD7ACF4D62BF8E041E6A0B39B78D8EE4B82E6493110A4MDX0F" TargetMode="External"/><Relationship Id="rId38" Type="http://schemas.openxmlformats.org/officeDocument/2006/relationships/hyperlink" Target="consultantplus://offline/ref=EF8D5CBA88BD282457FAC6F7648FACC33EA8B3143AD4F121D83D73C3A2C390BB7227AC5EA8D3A8FF827ABEBC47B0F9E9CE76C4E45583MEXCF" TargetMode="External"/><Relationship Id="rId46" Type="http://schemas.openxmlformats.org/officeDocument/2006/relationships/hyperlink" Target="consultantplus://offline/ref=EF8D5CBA88BD282457FAC6F7648FACC33EA8B01A37DCF121D83D73C3A2C390BB7227AC5DABDEA6A0876FAFE448BAEFF7CD6BD8E654M8XBF" TargetMode="External"/><Relationship Id="rId2" Type="http://schemas.microsoft.com/office/2007/relationships/stylesWithEffects" Target="stylesWithEffects.xml"/><Relationship Id="rId16" Type="http://schemas.openxmlformats.org/officeDocument/2006/relationships/hyperlink" Target="consultantplus://offline/ref=EF8D5CBA88BD282457FAC6F7648FACC33EA8B01A37DCF121D83D73C3A2C390BB7227AC5EA8DAADFDD220AEB80EE7FCF5C66BDAE54B80E556M3XAF" TargetMode="External"/><Relationship Id="rId20" Type="http://schemas.openxmlformats.org/officeDocument/2006/relationships/hyperlink" Target="consultantplus://offline/ref=EF8D5CBA88BD282457FAC6F7648FACC33EA8B21932DCF121D83D73C3A2C390BB6027F452AAD2B3F4D535F8E94BMBXBF" TargetMode="External"/><Relationship Id="rId29" Type="http://schemas.openxmlformats.org/officeDocument/2006/relationships/hyperlink" Target="consultantplus://offline/ref=EF8D5CBA88BD282457FAC6F7648FACC33FA8BA1D33DCF121D83D73C3A2C390BB6027F452AAD2B3F4D535F8E94BMBXBF" TargetMode="External"/><Relationship Id="rId41" Type="http://schemas.openxmlformats.org/officeDocument/2006/relationships/hyperlink" Target="consultantplus://offline/ref=EF8D5CBA88BD282457FAC6F7648FACC33EA8B3143AD4F121D83D73C3A2C390BB7227AC59A9DBA6A0876FAFE448BAEFF7CD6BD8E654M8XBF" TargetMode="External"/><Relationship Id="rId1" Type="http://schemas.openxmlformats.org/officeDocument/2006/relationships/styles" Target="styles.xml"/><Relationship Id="rId6" Type="http://schemas.openxmlformats.org/officeDocument/2006/relationships/hyperlink" Target="consultantplus://offline/ref=EF8D5CBA88BD282457FAC6F7648FACC33EA8B3143AD4F121D83D73C3A2C390BB6027F452AAD2B3F4D535F8E94BMBXBF" TargetMode="External"/><Relationship Id="rId11" Type="http://schemas.openxmlformats.org/officeDocument/2006/relationships/hyperlink" Target="consultantplus://offline/ref=EF8D5CBA88BD282457FAC6F7648FACC33EA8B3143AD4F121D83D73C3A2C390BB7227AC5BADDFA6A0876FAFE448BAEFF7CD6BD8E654M8XBF" TargetMode="External"/><Relationship Id="rId24" Type="http://schemas.openxmlformats.org/officeDocument/2006/relationships/hyperlink" Target="consultantplus://offline/ref=EF8D5CBA88BD282457FAC6F7648FACC33EA8B31F33D2F121D83D73C3A2C390BB6027F452AAD2B3F4D535F8E94BMBXBF" TargetMode="External"/><Relationship Id="rId32" Type="http://schemas.openxmlformats.org/officeDocument/2006/relationships/hyperlink" Target="consultantplus://offline/ref=EF8D5CBA88BD282457FAD8FA72E3F1CC3FA3ED1136D6F8718562289EF5CA9AEC3568F50EEC8FA0F6DE35FAEA54B0F1F6MCX7F" TargetMode="External"/><Relationship Id="rId37" Type="http://schemas.openxmlformats.org/officeDocument/2006/relationships/hyperlink" Target="consultantplus://offline/ref=EF8D5CBA88BD282457FAC6F7648FACC33EA8B21C33D5F121D83D73C3A2C390BB7227AC5DAFD3A5FF827ABEBC47B0F9E9CE76C4E45583MEXCF" TargetMode="External"/><Relationship Id="rId40" Type="http://schemas.openxmlformats.org/officeDocument/2006/relationships/hyperlink" Target="consultantplus://offline/ref=EF8D5CBA88BD282457FAC6F7648FACC33EA8B3143AD4F121D83D73C3A2C390BB7227AC59A9D9A6A0876FAFE448BAEFF7CD6BD8E654M8XBF" TargetMode="External"/><Relationship Id="rId45" Type="http://schemas.openxmlformats.org/officeDocument/2006/relationships/hyperlink" Target="consultantplus://offline/ref=EF8D5CBA88BD282457FAC6F7648FACC33EAAB31837DDF121D83D73C3A2C390BB7227AC5CABD8AAFF827ABEBC47B0F9E9CE76C4E45583MEXCF"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EF8D5CBA88BD282457FAC6F7648FACC33EA8B31435D1F121D83D73C3A2C390BB6027F452AAD2B3F4D535F8E94BMBXBF" TargetMode="External"/><Relationship Id="rId23" Type="http://schemas.openxmlformats.org/officeDocument/2006/relationships/hyperlink" Target="consultantplus://offline/ref=EF8D5CBA88BD282457FAC6F7648FACC33EA8B21F35D0F121D83D73C3A2C390BB6027F452AAD2B3F4D535F8E94BMBXBF" TargetMode="External"/><Relationship Id="rId28" Type="http://schemas.openxmlformats.org/officeDocument/2006/relationships/hyperlink" Target="consultantplus://offline/ref=EF8D5CBA88BD282457FAC6F7648FACC33CA1B61533DDF121D83D73C3A2C390BB6027F452AAD2B3F4D535F8E94BMBXBF" TargetMode="External"/><Relationship Id="rId36" Type="http://schemas.openxmlformats.org/officeDocument/2006/relationships/hyperlink" Target="consultantplus://offline/ref=EF8D5CBA88BD282457FAC6F7648FACC33EA8B3143AD4F121D83D73C3A2C390BB7227AC5BADDFA6A0876FAFE448BAEFF7CD6BD8E654M8XBF" TargetMode="External"/><Relationship Id="rId49" Type="http://schemas.openxmlformats.org/officeDocument/2006/relationships/fontTable" Target="fontTable.xml"/><Relationship Id="rId10" Type="http://schemas.openxmlformats.org/officeDocument/2006/relationships/hyperlink" Target="consultantplus://offline/ref=EF8D5CBA88BD282457FAD8FA72E3F1CC3FA3ED1136D1FD718C62289EF5CA9AEC3568F50EEC8FA0F6DE35FAEA54B0F1F6MCX7F" TargetMode="External"/><Relationship Id="rId19" Type="http://schemas.openxmlformats.org/officeDocument/2006/relationships/hyperlink" Target="consultantplus://offline/ref=EF8D5CBA88BD282457FAC6F7648FACC33EA8B21936D2F121D83D73C3A2C390BB6027F452AAD2B3F4D535F8E94BMBXBF" TargetMode="External"/><Relationship Id="rId31" Type="http://schemas.openxmlformats.org/officeDocument/2006/relationships/hyperlink" Target="consultantplus://offline/ref=EF8D5CBA88BD282457FAD8FA72E3F1CC3FA3ED1134DDF8738362289EF5CA9AEC3568F50EEC8FA0F6DE35FAEA54B0F1F6MCX7F" TargetMode="External"/><Relationship Id="rId44" Type="http://schemas.openxmlformats.org/officeDocument/2006/relationships/hyperlink" Target="consultantplus://offline/ref=EF8D5CBA88BD282457FAC6F7648FACC33EA8B31437D4F121D83D73C3A2C390BB7227AC5DADD8A6A0876FAFE448BAEFF7CD6BD8E654M8XBF" TargetMode="External"/><Relationship Id="rId4" Type="http://schemas.openxmlformats.org/officeDocument/2006/relationships/webSettings" Target="webSettings.xml"/><Relationship Id="rId9" Type="http://schemas.openxmlformats.org/officeDocument/2006/relationships/hyperlink" Target="consultantplus://offline/ref=EF8D5CBA88BD282457FAD8FA72E3F1CC3FA3ED1136D2FB768662289EF5CA9AEC3568F51CECD7ACF4D62BF8E041E6A0B39B78D8EE4B82E6493110A4MDX0F" TargetMode="External"/><Relationship Id="rId14" Type="http://schemas.openxmlformats.org/officeDocument/2006/relationships/hyperlink" Target="consultantplus://offline/ref=EF8D5CBA88BD282457FAC6F7648FACC33EA8B3143AD4F121D83D73C3A2C390BB6027F452AAD2B3F4D535F8E94BMBXBF" TargetMode="External"/><Relationship Id="rId22" Type="http://schemas.openxmlformats.org/officeDocument/2006/relationships/hyperlink" Target="consultantplus://offline/ref=EF8D5CBA88BD282457FAC6F7648FACC33CA9B51834DCF121D83D73C3A2C390BB6027F452AAD2B3F4D535F8E94BMBXBF" TargetMode="External"/><Relationship Id="rId27" Type="http://schemas.openxmlformats.org/officeDocument/2006/relationships/hyperlink" Target="consultantplus://offline/ref=EF8D5CBA88BD282457FAC6F7648FACC33EA9B21B35D2F121D83D73C3A2C390BB6027F452AAD2B3F4D535F8E94BMBXBF" TargetMode="External"/><Relationship Id="rId30" Type="http://schemas.openxmlformats.org/officeDocument/2006/relationships/hyperlink" Target="consultantplus://offline/ref=EF8D5CBA88BD282457FAD8FA72E3F1CC3FA3ED113AD5F8738D62289EF5CA9AEC3568F50EEC8FA0F6DE35FAEA54B0F1F6MCX7F" TargetMode="External"/><Relationship Id="rId35" Type="http://schemas.openxmlformats.org/officeDocument/2006/relationships/hyperlink" Target="consultantplus://offline/ref=EF8D5CBA88BD282457FAC6F7648FACC33FA8BA1D33DCF121D83D73C3A2C390BB7227AC5EA8DAADF5D420AEB80EE7FCF5C66BDAE54B80E556M3XAF" TargetMode="External"/><Relationship Id="rId43" Type="http://schemas.openxmlformats.org/officeDocument/2006/relationships/hyperlink" Target="consultantplus://offline/ref=EF8D5CBA88BD282457FAC6F7648FACC33EA8B3143AD4F121D83D73C3A2C390BB7227AC57AEDAA6A0876FAFE448BAEFF7CD6BD8E654M8XBF" TargetMode="External"/><Relationship Id="rId48" Type="http://schemas.openxmlformats.org/officeDocument/2006/relationships/hyperlink" Target="consultantplus://offline/ref=EF8D5CBA88BD282457FAC6F7648FACC33EA8B3143AD4F121D83D73C3A2C390BB7227AC5BADDFA6A0876FAFE448BAEFF7CD6BD8E654M8XBF" TargetMode="External"/><Relationship Id="rId8" Type="http://schemas.openxmlformats.org/officeDocument/2006/relationships/hyperlink" Target="consultantplus://offline/ref=EF8D5CBA88BD282457FAC6F7648FACC33EA9B41A34D6F121D83D73C3A2C390BB6027F452AAD2B3F4D535F8E94BMBX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17522</Words>
  <Characters>99877</Characters>
  <Application>Microsoft Office Word</Application>
  <DocSecurity>0</DocSecurity>
  <Lines>832</Lines>
  <Paragraphs>234</Paragraphs>
  <ScaleCrop>false</ScaleCrop>
  <Company/>
  <LinksUpToDate>false</LinksUpToDate>
  <CharactersWithSpaces>117165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1</cp:revision>
  <dcterms:created xsi:type="dcterms:W3CDTF">2019-03-28T05:23:00Z</dcterms:created>
  <dcterms:modified xsi:type="dcterms:W3CDTF">2019-03-28T05:23:00Z</dcterms:modified>
</cp:coreProperties>
</file>