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2B7" w:rsidRDefault="002222B7" w:rsidP="002222B7">
      <w:pPr>
        <w:pStyle w:val="3"/>
      </w:pPr>
      <w:r w:rsidRPr="002222B7">
        <w:rPr>
          <w:rFonts w:asciiTheme="majorHAnsi" w:hAnsiTheme="majorHAnsi" w:cs="Arial"/>
        </w:rPr>
        <w:t>Глава</w:t>
      </w:r>
      <w:r>
        <w:rPr>
          <w:rFonts w:ascii="Arial" w:hAnsi="Arial" w:cs="Arial"/>
          <w:sz w:val="18"/>
          <w:szCs w:val="18"/>
        </w:rPr>
        <w:t xml:space="preserve"> </w:t>
      </w:r>
      <w:r>
        <w:t>муниципального образования «Город Астрахань»</w:t>
      </w:r>
    </w:p>
    <w:p w:rsidR="001D12E7" w:rsidRDefault="002222B7" w:rsidP="002222B7">
      <w:pPr>
        <w:pStyle w:val="3"/>
      </w:pPr>
      <w:r>
        <w:t xml:space="preserve">ПОСТАНОВЛЕНИЕ </w:t>
      </w:r>
    </w:p>
    <w:p w:rsidR="002222B7" w:rsidRDefault="002222B7" w:rsidP="002222B7">
      <w:pPr>
        <w:pStyle w:val="3"/>
      </w:pPr>
      <w:r>
        <w:t>07 августа 2023 года № 03-мо</w:t>
      </w:r>
    </w:p>
    <w:p w:rsidR="00CE62AD" w:rsidRDefault="002222B7" w:rsidP="002222B7">
      <w:pPr>
        <w:pStyle w:val="3"/>
      </w:pPr>
      <w:r>
        <w:t xml:space="preserve">«О внесении изменений в постановление </w:t>
      </w:r>
    </w:p>
    <w:p w:rsidR="00CE62AD" w:rsidRDefault="002222B7" w:rsidP="002222B7">
      <w:pPr>
        <w:pStyle w:val="3"/>
      </w:pPr>
      <w:r>
        <w:t xml:space="preserve">главы муниципального образования </w:t>
      </w:r>
    </w:p>
    <w:p w:rsidR="002222B7" w:rsidRDefault="002222B7" w:rsidP="00CE62AD">
      <w:pPr>
        <w:pStyle w:val="3"/>
      </w:pPr>
      <w:r>
        <w:t xml:space="preserve">«Город Астрахань» </w:t>
      </w:r>
      <w:bookmarkStart w:id="0" w:name="_GoBack"/>
      <w:bookmarkEnd w:id="0"/>
      <w:r>
        <w:t>от 25.04.2017 № 02-мо»</w:t>
      </w:r>
    </w:p>
    <w:p w:rsidR="002222B7" w:rsidRDefault="002222B7" w:rsidP="00B65934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во исполнение постановления 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гвардии, и форм паспортов безопасности таких мест и объектов (территорий)», в соответствии с Уставом муниципального образования</w:t>
      </w:r>
      <w:proofErr w:type="gramEnd"/>
      <w:r>
        <w:t xml:space="preserve"> «Городской округ город Астрахань» ПОСТАНОВЛЯЮ:</w:t>
      </w:r>
    </w:p>
    <w:p w:rsidR="002222B7" w:rsidRDefault="002222B7" w:rsidP="00B65934">
      <w:pPr>
        <w:pStyle w:val="a3"/>
        <w:ind w:firstLine="709"/>
        <w:rPr>
          <w:spacing w:val="5"/>
        </w:rPr>
      </w:pPr>
      <w:r>
        <w:rPr>
          <w:spacing w:val="5"/>
        </w:rPr>
        <w:t>1. Внести в постановление главы муниципального образования «Город Астрахань» от 25.04.2017 № 02-мо «О межведомственной комиссии по обследованию мест массового пребывания людей на территории муниципального образования «Город Астрахань», с изменениями, внесенными постановлениями главы муниципального образования «Город Астрахань» от 07.02.2020 № 02-мо, от 06.07.2021 № 02-мо (далее - постановление), следующие изменения:</w:t>
      </w:r>
    </w:p>
    <w:p w:rsidR="002222B7" w:rsidRDefault="002222B7" w:rsidP="00B65934">
      <w:pPr>
        <w:pStyle w:val="a3"/>
        <w:ind w:firstLine="709"/>
      </w:pPr>
      <w:r>
        <w:t>1.1. В наименовании постановления слова: «Город Астрахань» заменить словами: «Городской округ город Астрахань».</w:t>
      </w:r>
    </w:p>
    <w:p w:rsidR="002222B7" w:rsidRDefault="002222B7" w:rsidP="00B65934">
      <w:pPr>
        <w:pStyle w:val="a3"/>
        <w:ind w:firstLine="709"/>
      </w:pPr>
      <w:r>
        <w:t>1.2. В Положении о межведомственной комиссии по обследованию мест массового пребывания людей, утвержденном постановлением:</w:t>
      </w:r>
    </w:p>
    <w:p w:rsidR="002222B7" w:rsidRDefault="002222B7" w:rsidP="00B65934">
      <w:pPr>
        <w:pStyle w:val="a3"/>
        <w:ind w:firstLine="709"/>
      </w:pPr>
      <w:r>
        <w:t>- в разделе 1 слова: «Город Астрахань» заменить словами: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 xml:space="preserve">- в разделе 4: </w:t>
      </w:r>
    </w:p>
    <w:p w:rsidR="002222B7" w:rsidRDefault="002222B7" w:rsidP="00B65934">
      <w:pPr>
        <w:pStyle w:val="a3"/>
        <w:ind w:firstLine="709"/>
      </w:pPr>
      <w:r>
        <w:t>в пункте 4:</w:t>
      </w:r>
    </w:p>
    <w:p w:rsidR="002222B7" w:rsidRDefault="002222B7" w:rsidP="00B65934">
      <w:pPr>
        <w:pStyle w:val="a3"/>
        <w:ind w:firstLine="709"/>
      </w:pPr>
      <w:r>
        <w:t>- в подпункте 4.1 слова: «Город Астрахань» заменить словами: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- в подпункте 4.2:</w:t>
      </w:r>
    </w:p>
    <w:p w:rsidR="002222B7" w:rsidRDefault="002222B7" w:rsidP="00B65934">
      <w:pPr>
        <w:pStyle w:val="a3"/>
        <w:ind w:firstLine="709"/>
      </w:pPr>
      <w:r>
        <w:t>в подпункте 4.2.1.1 слова: «структурного подразделения» заменить словами: «отраслевых (функциональных) и территориальных органов администрации муниципального образования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в подпункте 4.2.1.3 слова: «Город Астрахань» заменить словами: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- в абзаце седьмом подпункта 4.3 слова: «Город Астрахань» заменить словами: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- в подпункте 4.5 слова: «Город Астрахань» заменить словами: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- в подпункте 4.7 слова: «администрации муниципального образования «Город Астрахань» заменить словами: «муниципального образования «Городской округ город Астрахань»;</w:t>
      </w:r>
    </w:p>
    <w:p w:rsidR="002222B7" w:rsidRDefault="002222B7" w:rsidP="00B65934">
      <w:pPr>
        <w:pStyle w:val="a3"/>
        <w:ind w:firstLine="709"/>
      </w:pPr>
      <w:r>
        <w:t>в подпункте 4.7.2 слова: «Город Астрахань» заменить словами: «Городской округ город Астрахань».</w:t>
      </w:r>
    </w:p>
    <w:p w:rsidR="002222B7" w:rsidRDefault="002222B7" w:rsidP="00B65934">
      <w:pPr>
        <w:pStyle w:val="a3"/>
        <w:ind w:firstLine="709"/>
      </w:pPr>
      <w:r>
        <w:t>1.3. Состав межведомственной комиссии по обследованию мест массового пребывания людей, утвержденный постановлением, изложить в новой редакции согласно приложению к настоящему постановлению главы муниципального образования «Городской округ город Астрахань».</w:t>
      </w:r>
    </w:p>
    <w:p w:rsidR="002222B7" w:rsidRDefault="002222B7" w:rsidP="00B6593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222B7" w:rsidRDefault="002222B7" w:rsidP="00B65934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главы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222B7" w:rsidRDefault="002222B7" w:rsidP="00B65934">
      <w:pPr>
        <w:pStyle w:val="a3"/>
        <w:ind w:firstLine="709"/>
      </w:pPr>
      <w:r>
        <w:t>2.2. Опубликовать настоящее постановление главы муниципального образования «Городской округ город Астрахань» в средствах массовой информации.</w:t>
      </w:r>
    </w:p>
    <w:p w:rsidR="002222B7" w:rsidRDefault="002222B7" w:rsidP="00B65934">
      <w:pPr>
        <w:pStyle w:val="a3"/>
        <w:ind w:firstLine="709"/>
      </w:pPr>
      <w:r>
        <w:t xml:space="preserve"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 </w:t>
      </w:r>
    </w:p>
    <w:p w:rsidR="002222B7" w:rsidRDefault="002222B7" w:rsidP="00B6593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главы муниципального образования «Городской округ город Астрахань» оставляю за собой.</w:t>
      </w:r>
    </w:p>
    <w:p w:rsidR="002222B7" w:rsidRDefault="002222B7" w:rsidP="002222B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E3780" w:rsidRDefault="002222B7" w:rsidP="002222B7">
      <w:pPr>
        <w:pStyle w:val="a3"/>
        <w:jc w:val="right"/>
        <w:rPr>
          <w:b/>
          <w:bCs/>
        </w:rPr>
        <w:sectPr w:rsidR="00FE3780" w:rsidSect="00B65934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2222B7" w:rsidRDefault="00FE3780" w:rsidP="002222B7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285D8F04" wp14:editId="1725A0E9">
            <wp:extent cx="5580380" cy="756510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563CBF">
      <w:r>
        <w:rPr>
          <w:noProof/>
          <w:lang w:eastAsia="ru-RU"/>
        </w:rPr>
        <w:lastRenderedPageBreak/>
        <w:drawing>
          <wp:inline distT="0" distB="0" distL="0" distR="0" wp14:anchorId="225A38CB" wp14:editId="2A20C115">
            <wp:extent cx="5580380" cy="729959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B659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2B7"/>
    <w:rsid w:val="001D12E7"/>
    <w:rsid w:val="002222B7"/>
    <w:rsid w:val="00563CBF"/>
    <w:rsid w:val="008505A8"/>
    <w:rsid w:val="00A56E3A"/>
    <w:rsid w:val="00B65934"/>
    <w:rsid w:val="00CE62AD"/>
    <w:rsid w:val="00FE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2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2B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E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7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22B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22B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E3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2023-08-09T12:27:00Z</dcterms:created>
  <dcterms:modified xsi:type="dcterms:W3CDTF">2023-08-10T05:18:00Z</dcterms:modified>
</cp:coreProperties>
</file>