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D19" w:rsidRPr="00CE2623" w:rsidRDefault="00837D19" w:rsidP="00837D19">
      <w:pPr>
        <w:pStyle w:val="3"/>
        <w:spacing w:line="240" w:lineRule="auto"/>
        <w:rPr>
          <w:spacing w:val="0"/>
        </w:rPr>
      </w:pPr>
      <w:r w:rsidRPr="00CE2623">
        <w:rPr>
          <w:spacing w:val="0"/>
        </w:rPr>
        <w:t>Администрация муниципального образования «Город Астрахань»</w:t>
      </w:r>
    </w:p>
    <w:p w:rsidR="00B12B27" w:rsidRDefault="00837D19" w:rsidP="00837D19">
      <w:pPr>
        <w:pStyle w:val="3"/>
        <w:spacing w:line="240" w:lineRule="auto"/>
        <w:rPr>
          <w:spacing w:val="0"/>
        </w:rPr>
      </w:pPr>
      <w:r w:rsidRPr="00CE2623">
        <w:rPr>
          <w:spacing w:val="0"/>
        </w:rPr>
        <w:t>ПОСТАНОВЛЕНИЕ</w:t>
      </w:r>
    </w:p>
    <w:p w:rsidR="00837D19" w:rsidRPr="00CE2623" w:rsidRDefault="00837D19" w:rsidP="00837D19">
      <w:pPr>
        <w:pStyle w:val="3"/>
        <w:spacing w:line="240" w:lineRule="auto"/>
        <w:rPr>
          <w:spacing w:val="0"/>
        </w:rPr>
      </w:pPr>
      <w:r w:rsidRPr="00CE2623">
        <w:rPr>
          <w:spacing w:val="0"/>
        </w:rPr>
        <w:t>19 января 2021 года № 34</w:t>
      </w:r>
    </w:p>
    <w:p w:rsidR="00837D19" w:rsidRPr="00CE2623" w:rsidRDefault="00837D19" w:rsidP="00837D19">
      <w:pPr>
        <w:pStyle w:val="3"/>
        <w:spacing w:line="240" w:lineRule="auto"/>
        <w:rPr>
          <w:spacing w:val="0"/>
        </w:rPr>
      </w:pPr>
      <w:r w:rsidRPr="00CE2623">
        <w:rPr>
          <w:spacing w:val="0"/>
        </w:rPr>
        <w:t xml:space="preserve">«О внесении изменений в постановление администрации </w:t>
      </w:r>
    </w:p>
    <w:p w:rsidR="00837D19" w:rsidRPr="00CE2623" w:rsidRDefault="00837D19" w:rsidP="00837D19">
      <w:pPr>
        <w:pStyle w:val="3"/>
        <w:spacing w:line="240" w:lineRule="auto"/>
        <w:rPr>
          <w:spacing w:val="0"/>
        </w:rPr>
      </w:pPr>
      <w:r w:rsidRPr="00CE2623">
        <w:rPr>
          <w:spacing w:val="0"/>
        </w:rPr>
        <w:t>муниципального образования «Город Астрахань» от 13.08.2020 № 227»</w:t>
      </w:r>
    </w:p>
    <w:p w:rsidR="00837D19" w:rsidRPr="00CE2623" w:rsidRDefault="00837D19" w:rsidP="00B12B27">
      <w:pPr>
        <w:pStyle w:val="a3"/>
        <w:spacing w:line="240" w:lineRule="auto"/>
        <w:ind w:firstLine="709"/>
        <w:rPr>
          <w:spacing w:val="0"/>
        </w:rPr>
      </w:pPr>
      <w:proofErr w:type="gramStart"/>
      <w:r w:rsidRPr="00CE2623">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837D19" w:rsidRPr="00CE2623" w:rsidRDefault="00837D19" w:rsidP="00B12B27">
      <w:pPr>
        <w:pStyle w:val="a3"/>
        <w:spacing w:line="240" w:lineRule="auto"/>
        <w:ind w:firstLine="709"/>
        <w:rPr>
          <w:spacing w:val="0"/>
        </w:rPr>
      </w:pPr>
      <w:r w:rsidRPr="00CE2623">
        <w:rPr>
          <w:spacing w:val="0"/>
        </w:rPr>
        <w:t>1. Внести в административный Регламент администрации муниципального образования «Город Астрахань» предоставления муниципальной услуги «Предоставление разрешения на условно разрешенный вид использования земельного участка или объекта капитального строительства», утвержденный постановлением администрации муниципального образования «Город Астрахань» от 13.08.2020 № 227, следующие изменения:</w:t>
      </w:r>
    </w:p>
    <w:p w:rsidR="00837D19" w:rsidRPr="00CE2623" w:rsidRDefault="00837D19" w:rsidP="00B12B27">
      <w:pPr>
        <w:pStyle w:val="a3"/>
        <w:spacing w:line="240" w:lineRule="auto"/>
        <w:ind w:firstLine="709"/>
        <w:rPr>
          <w:spacing w:val="0"/>
        </w:rPr>
      </w:pPr>
      <w:r w:rsidRPr="00CE2623">
        <w:rPr>
          <w:spacing w:val="0"/>
        </w:rPr>
        <w:t>1.1. Изменения согласно приложению 1 к настоящему постановлению администрации муниципального образования «Город Астрахань».</w:t>
      </w:r>
    </w:p>
    <w:p w:rsidR="00837D19" w:rsidRPr="00CE2623" w:rsidRDefault="00837D19" w:rsidP="00B12B27">
      <w:pPr>
        <w:pStyle w:val="a3"/>
        <w:spacing w:line="240" w:lineRule="auto"/>
        <w:ind w:firstLine="709"/>
        <w:rPr>
          <w:spacing w:val="0"/>
        </w:rPr>
      </w:pPr>
      <w:r w:rsidRPr="00CE2623">
        <w:rPr>
          <w:spacing w:val="0"/>
        </w:rPr>
        <w:t>1.2. Приложение 2 к настоящему постановлению администрации муниципального образования «Город Астрахань» считать приложением 3 к административному Регламенту.</w:t>
      </w:r>
    </w:p>
    <w:p w:rsidR="00837D19" w:rsidRPr="00CE2623" w:rsidRDefault="00837D19" w:rsidP="00B12B27">
      <w:pPr>
        <w:pStyle w:val="a3"/>
        <w:spacing w:line="240" w:lineRule="auto"/>
        <w:ind w:firstLine="709"/>
        <w:rPr>
          <w:spacing w:val="0"/>
        </w:rPr>
      </w:pPr>
      <w:r w:rsidRPr="00CE2623">
        <w:rPr>
          <w:spacing w:val="0"/>
        </w:rPr>
        <w:t>2. Управлению по строительству, архитектуре и градостроительству администрации муниципального образования «Город Астрахань» внести соответствующие изменения в государственную информационную систему http://www.gosuslugi.astrobl.ru, на официальном сайте администрации муниципального образования «Город Астрахань» во вкладке «Административные регламенты».</w:t>
      </w:r>
    </w:p>
    <w:p w:rsidR="00837D19" w:rsidRPr="00CE2623" w:rsidRDefault="00837D19" w:rsidP="00B12B27">
      <w:pPr>
        <w:pStyle w:val="a3"/>
        <w:spacing w:line="240" w:lineRule="auto"/>
        <w:ind w:firstLine="709"/>
        <w:rPr>
          <w:spacing w:val="0"/>
        </w:rPr>
      </w:pPr>
      <w:r w:rsidRPr="00CE2623">
        <w:rPr>
          <w:spacing w:val="0"/>
        </w:rPr>
        <w:t>3. Управлению информационной политики администрации муниципального образования «Город Астрахань»:</w:t>
      </w:r>
    </w:p>
    <w:p w:rsidR="00837D19" w:rsidRPr="00CE2623" w:rsidRDefault="00837D19" w:rsidP="00B12B27">
      <w:pPr>
        <w:pStyle w:val="a3"/>
        <w:spacing w:line="240" w:lineRule="auto"/>
        <w:ind w:firstLine="709"/>
        <w:rPr>
          <w:spacing w:val="0"/>
        </w:rPr>
      </w:pPr>
      <w:r w:rsidRPr="00CE2623">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837D19" w:rsidRPr="00CE2623" w:rsidRDefault="00837D19" w:rsidP="00B12B27">
      <w:pPr>
        <w:pStyle w:val="a3"/>
        <w:spacing w:line="240" w:lineRule="auto"/>
        <w:ind w:firstLine="709"/>
        <w:rPr>
          <w:spacing w:val="0"/>
        </w:rPr>
      </w:pPr>
      <w:r w:rsidRPr="00CE2623">
        <w:rPr>
          <w:spacing w:val="0"/>
        </w:rPr>
        <w:t xml:space="preserve">3.2. </w:t>
      </w:r>
      <w:proofErr w:type="gramStart"/>
      <w:r w:rsidRPr="00CE2623">
        <w:rPr>
          <w:spacing w:val="0"/>
        </w:rPr>
        <w:t>Разместить</w:t>
      </w:r>
      <w:proofErr w:type="gramEnd"/>
      <w:r w:rsidRPr="00CE2623">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37D19" w:rsidRPr="00CE2623" w:rsidRDefault="00837D19" w:rsidP="00B12B27">
      <w:pPr>
        <w:pStyle w:val="a3"/>
        <w:spacing w:line="240" w:lineRule="auto"/>
        <w:ind w:firstLine="709"/>
        <w:rPr>
          <w:spacing w:val="0"/>
        </w:rPr>
      </w:pPr>
      <w:r w:rsidRPr="00CE2623">
        <w:rPr>
          <w:spacing w:val="0"/>
        </w:rPr>
        <w:t>4. Управлению контроля и документооборота администрации муниципального образования «Город Астрахань»:</w:t>
      </w:r>
    </w:p>
    <w:p w:rsidR="00837D19" w:rsidRPr="00CE2623" w:rsidRDefault="00837D19" w:rsidP="00B12B27">
      <w:pPr>
        <w:pStyle w:val="a3"/>
        <w:spacing w:line="240" w:lineRule="auto"/>
        <w:ind w:firstLine="709"/>
        <w:rPr>
          <w:spacing w:val="0"/>
        </w:rPr>
      </w:pPr>
      <w:r w:rsidRPr="00CE2623">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837D19" w:rsidRPr="00CE2623" w:rsidRDefault="00837D19" w:rsidP="00B12B27">
      <w:pPr>
        <w:pStyle w:val="a3"/>
        <w:spacing w:line="240" w:lineRule="auto"/>
        <w:ind w:firstLine="709"/>
        <w:rPr>
          <w:spacing w:val="0"/>
        </w:rPr>
      </w:pPr>
      <w:r w:rsidRPr="00CE2623">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37D19" w:rsidRPr="00CE2623" w:rsidRDefault="00837D19" w:rsidP="00B12B27">
      <w:pPr>
        <w:pStyle w:val="a3"/>
        <w:spacing w:line="240" w:lineRule="auto"/>
        <w:ind w:firstLine="709"/>
        <w:rPr>
          <w:spacing w:val="0"/>
        </w:rPr>
      </w:pPr>
      <w:r w:rsidRPr="00CE2623">
        <w:rPr>
          <w:spacing w:val="0"/>
        </w:rP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837D19" w:rsidRPr="00CE2623" w:rsidRDefault="00837D19" w:rsidP="00B12B27">
      <w:pPr>
        <w:pStyle w:val="a3"/>
        <w:spacing w:line="240" w:lineRule="auto"/>
        <w:ind w:firstLine="709"/>
        <w:rPr>
          <w:spacing w:val="0"/>
        </w:rPr>
      </w:pPr>
      <w:r w:rsidRPr="00CE2623">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837D19" w:rsidRPr="00CE2623" w:rsidRDefault="00837D19" w:rsidP="00837D19">
      <w:pPr>
        <w:pStyle w:val="a3"/>
        <w:spacing w:line="240" w:lineRule="auto"/>
        <w:jc w:val="right"/>
        <w:rPr>
          <w:b/>
          <w:bCs/>
          <w:spacing w:val="0"/>
        </w:rPr>
      </w:pPr>
      <w:r w:rsidRPr="00CE2623">
        <w:rPr>
          <w:b/>
          <w:bCs/>
          <w:spacing w:val="0"/>
        </w:rPr>
        <w:t>Глава муниципального образования «Город Астрахань»</w:t>
      </w:r>
      <w:r w:rsidR="00B12B27">
        <w:rPr>
          <w:b/>
          <w:bCs/>
          <w:spacing w:val="0"/>
        </w:rPr>
        <w:t xml:space="preserve"> </w:t>
      </w:r>
      <w:r w:rsidRPr="00CE2623">
        <w:rPr>
          <w:b/>
          <w:bCs/>
          <w:spacing w:val="0"/>
        </w:rPr>
        <w:t>М.Н. ПЕРМЯКОВА</w:t>
      </w:r>
    </w:p>
    <w:p w:rsidR="00B12B27" w:rsidRDefault="00B12B27" w:rsidP="00837D19">
      <w:pPr>
        <w:pStyle w:val="a3"/>
        <w:spacing w:line="240" w:lineRule="auto"/>
        <w:ind w:firstLine="0"/>
        <w:rPr>
          <w:spacing w:val="0"/>
        </w:rPr>
      </w:pPr>
      <w:r>
        <w:rPr>
          <w:spacing w:val="0"/>
        </w:rPr>
        <w:br w:type="page"/>
      </w:r>
    </w:p>
    <w:p w:rsidR="00837D19" w:rsidRPr="00CE2623" w:rsidRDefault="00837D19" w:rsidP="00B12B27">
      <w:pPr>
        <w:pStyle w:val="a3"/>
        <w:spacing w:line="240" w:lineRule="auto"/>
        <w:ind w:left="4248" w:firstLine="0"/>
        <w:rPr>
          <w:spacing w:val="0"/>
        </w:rPr>
      </w:pPr>
      <w:r w:rsidRPr="00CE2623">
        <w:rPr>
          <w:spacing w:val="0"/>
        </w:rPr>
        <w:lastRenderedPageBreak/>
        <w:t xml:space="preserve">Приложение 1 к постановлению администрации </w:t>
      </w:r>
    </w:p>
    <w:p w:rsidR="00837D19" w:rsidRPr="00CE2623" w:rsidRDefault="00837D19" w:rsidP="00B12B27">
      <w:pPr>
        <w:pStyle w:val="a3"/>
        <w:spacing w:line="240" w:lineRule="auto"/>
        <w:ind w:left="4248" w:firstLine="0"/>
        <w:rPr>
          <w:spacing w:val="0"/>
        </w:rPr>
      </w:pPr>
      <w:r w:rsidRPr="00CE2623">
        <w:rPr>
          <w:spacing w:val="0"/>
        </w:rPr>
        <w:t xml:space="preserve">муниципального образования «Город Астрахань» </w:t>
      </w:r>
    </w:p>
    <w:p w:rsidR="00837D19" w:rsidRPr="00CE2623" w:rsidRDefault="00837D19" w:rsidP="00B12B27">
      <w:pPr>
        <w:pStyle w:val="a3"/>
        <w:spacing w:line="240" w:lineRule="auto"/>
        <w:ind w:left="4248" w:firstLine="0"/>
        <w:rPr>
          <w:spacing w:val="0"/>
        </w:rPr>
      </w:pPr>
      <w:r w:rsidRPr="00CE2623">
        <w:rPr>
          <w:spacing w:val="0"/>
        </w:rPr>
        <w:t>от 19.01.2021 № 34</w:t>
      </w:r>
    </w:p>
    <w:p w:rsidR="00837D19" w:rsidRPr="00CE2623" w:rsidRDefault="00837D19" w:rsidP="00837D19">
      <w:pPr>
        <w:pStyle w:val="3"/>
        <w:spacing w:line="240" w:lineRule="auto"/>
        <w:rPr>
          <w:spacing w:val="0"/>
        </w:rPr>
      </w:pPr>
      <w:r w:rsidRPr="00CE2623">
        <w:rPr>
          <w:spacing w:val="0"/>
        </w:rPr>
        <w:t xml:space="preserve">Изменения, вносимые в административный Регламент </w:t>
      </w:r>
    </w:p>
    <w:p w:rsidR="00837D19" w:rsidRPr="00CE2623" w:rsidRDefault="00837D19" w:rsidP="00837D19">
      <w:pPr>
        <w:pStyle w:val="3"/>
        <w:spacing w:line="240" w:lineRule="auto"/>
        <w:rPr>
          <w:spacing w:val="0"/>
        </w:rPr>
      </w:pPr>
      <w:r w:rsidRPr="00CE2623">
        <w:rPr>
          <w:spacing w:val="0"/>
        </w:rPr>
        <w:t xml:space="preserve">администрации муниципального образования «Город Астрахань» </w:t>
      </w:r>
    </w:p>
    <w:p w:rsidR="00837D19" w:rsidRPr="00CE2623" w:rsidRDefault="00837D19" w:rsidP="00837D19">
      <w:pPr>
        <w:pStyle w:val="3"/>
        <w:spacing w:line="240" w:lineRule="auto"/>
        <w:rPr>
          <w:spacing w:val="0"/>
        </w:rPr>
      </w:pPr>
      <w:r w:rsidRPr="00CE2623">
        <w:rPr>
          <w:spacing w:val="0"/>
        </w:rPr>
        <w:t xml:space="preserve">предоставления муниципальной услуги «Предоставление </w:t>
      </w:r>
    </w:p>
    <w:p w:rsidR="00837D19" w:rsidRPr="00CE2623" w:rsidRDefault="00837D19" w:rsidP="00837D19">
      <w:pPr>
        <w:pStyle w:val="3"/>
        <w:spacing w:line="240" w:lineRule="auto"/>
        <w:rPr>
          <w:spacing w:val="0"/>
        </w:rPr>
      </w:pPr>
      <w:r w:rsidRPr="00CE2623">
        <w:rPr>
          <w:spacing w:val="0"/>
        </w:rPr>
        <w:t xml:space="preserve">разрешения на условно разрешенный вид использования </w:t>
      </w:r>
    </w:p>
    <w:p w:rsidR="00837D19" w:rsidRPr="00CE2623" w:rsidRDefault="00837D19" w:rsidP="00837D19">
      <w:pPr>
        <w:pStyle w:val="3"/>
        <w:spacing w:line="240" w:lineRule="auto"/>
        <w:rPr>
          <w:spacing w:val="0"/>
        </w:rPr>
      </w:pPr>
      <w:r w:rsidRPr="00CE2623">
        <w:rPr>
          <w:spacing w:val="0"/>
        </w:rPr>
        <w:t>земельного участка или объекта капитального строительства»</w:t>
      </w:r>
    </w:p>
    <w:p w:rsidR="00837D19" w:rsidRPr="00CE2623" w:rsidRDefault="00837D19" w:rsidP="00837D19">
      <w:pPr>
        <w:pStyle w:val="a3"/>
        <w:spacing w:line="240" w:lineRule="auto"/>
        <w:rPr>
          <w:spacing w:val="0"/>
        </w:rPr>
      </w:pPr>
      <w:r w:rsidRPr="00CE2623">
        <w:rPr>
          <w:spacing w:val="0"/>
        </w:rPr>
        <w:t>1. По всему тексту административного Регламента, в приложении 2 к административному Регламенту, слова «главе администрации муниципального образования «Город Астрахань», «главой администрации муниципального образования «Город Астрахань», «глава администрации муниципального образования «Город Астрахань» заменить словами «глава муниципального образования «Город Астрахань» в соответствующих падежах.</w:t>
      </w:r>
    </w:p>
    <w:p w:rsidR="00837D19" w:rsidRPr="00CE2623" w:rsidRDefault="00837D19" w:rsidP="00837D19">
      <w:pPr>
        <w:pStyle w:val="a3"/>
        <w:spacing w:line="240" w:lineRule="auto"/>
        <w:rPr>
          <w:spacing w:val="0"/>
        </w:rPr>
      </w:pPr>
      <w:r w:rsidRPr="00CE2623">
        <w:rPr>
          <w:spacing w:val="0"/>
        </w:rPr>
        <w:t>2. Пункт 2.5 административного Регламента изложить в следующей редакции:</w:t>
      </w:r>
    </w:p>
    <w:p w:rsidR="00837D19" w:rsidRPr="00CE2623" w:rsidRDefault="00B12B27" w:rsidP="00B12B27">
      <w:pPr>
        <w:pStyle w:val="a3"/>
        <w:spacing w:line="240" w:lineRule="auto"/>
        <w:ind w:firstLine="0"/>
        <w:rPr>
          <w:spacing w:val="0"/>
        </w:rPr>
      </w:pPr>
      <w:r>
        <w:rPr>
          <w:noProof/>
          <w:lang w:eastAsia="ru-RU"/>
        </w:rPr>
        <w:drawing>
          <wp:inline distT="0" distB="0" distL="0" distR="0" wp14:anchorId="7E1C45E8" wp14:editId="1DB2D004">
            <wp:extent cx="4304581" cy="3208414"/>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306027" cy="3209492"/>
                    </a:xfrm>
                    <a:prstGeom prst="rect">
                      <a:avLst/>
                    </a:prstGeom>
                  </pic:spPr>
                </pic:pic>
              </a:graphicData>
            </a:graphic>
          </wp:inline>
        </w:drawing>
      </w:r>
    </w:p>
    <w:p w:rsidR="00837D19" w:rsidRPr="00CE2623" w:rsidRDefault="00B12B27" w:rsidP="00837D19">
      <w:pPr>
        <w:pStyle w:val="a3"/>
        <w:spacing w:line="240" w:lineRule="auto"/>
        <w:ind w:firstLine="0"/>
        <w:rPr>
          <w:spacing w:val="0"/>
        </w:rPr>
      </w:pPr>
      <w:r>
        <w:rPr>
          <w:noProof/>
          <w:lang w:eastAsia="ru-RU"/>
        </w:rPr>
        <w:drawing>
          <wp:inline distT="0" distB="0" distL="0" distR="0" wp14:anchorId="7CDC1311" wp14:editId="21D47494">
            <wp:extent cx="4285624" cy="4080295"/>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b="14602"/>
                    <a:stretch/>
                  </pic:blipFill>
                  <pic:spPr bwMode="auto">
                    <a:xfrm>
                      <a:off x="0" y="0"/>
                      <a:ext cx="4297177" cy="4091294"/>
                    </a:xfrm>
                    <a:prstGeom prst="rect">
                      <a:avLst/>
                    </a:prstGeom>
                    <a:ln>
                      <a:noFill/>
                    </a:ln>
                    <a:extLst>
                      <a:ext uri="{53640926-AAD7-44D8-BBD7-CCE9431645EC}">
                        <a14:shadowObscured xmlns:a14="http://schemas.microsoft.com/office/drawing/2010/main"/>
                      </a:ext>
                    </a:extLst>
                  </pic:spPr>
                </pic:pic>
              </a:graphicData>
            </a:graphic>
          </wp:inline>
        </w:drawing>
      </w:r>
    </w:p>
    <w:p w:rsidR="00837D19" w:rsidRPr="00CE2623" w:rsidRDefault="00B12B27" w:rsidP="00837D19">
      <w:pPr>
        <w:pStyle w:val="a3"/>
        <w:spacing w:line="240" w:lineRule="auto"/>
        <w:ind w:firstLine="0"/>
        <w:rPr>
          <w:spacing w:val="0"/>
        </w:rPr>
      </w:pPr>
      <w:r>
        <w:rPr>
          <w:noProof/>
          <w:lang w:eastAsia="ru-RU"/>
        </w:rPr>
        <w:lastRenderedPageBreak/>
        <w:drawing>
          <wp:inline distT="0" distB="0" distL="0" distR="0" wp14:anchorId="4460F072" wp14:editId="35081174">
            <wp:extent cx="4321834" cy="2379203"/>
            <wp:effectExtent l="0" t="0" r="2540"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323295" cy="2380007"/>
                    </a:xfrm>
                    <a:prstGeom prst="rect">
                      <a:avLst/>
                    </a:prstGeom>
                  </pic:spPr>
                </pic:pic>
              </a:graphicData>
            </a:graphic>
          </wp:inline>
        </w:drawing>
      </w:r>
    </w:p>
    <w:p w:rsidR="00837D19" w:rsidRPr="00CE2623" w:rsidRDefault="00B12B27" w:rsidP="00837D19">
      <w:pPr>
        <w:pStyle w:val="a3"/>
        <w:spacing w:line="240" w:lineRule="auto"/>
        <w:ind w:firstLine="0"/>
        <w:rPr>
          <w:spacing w:val="0"/>
        </w:rPr>
      </w:pPr>
      <w:r>
        <w:rPr>
          <w:noProof/>
          <w:lang w:eastAsia="ru-RU"/>
        </w:rPr>
        <w:drawing>
          <wp:inline distT="0" distB="0" distL="0" distR="0" wp14:anchorId="0B26A3BB" wp14:editId="6B6F0245">
            <wp:extent cx="4295954" cy="6286219"/>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298647" cy="6290160"/>
                    </a:xfrm>
                    <a:prstGeom prst="rect">
                      <a:avLst/>
                    </a:prstGeom>
                  </pic:spPr>
                </pic:pic>
              </a:graphicData>
            </a:graphic>
          </wp:inline>
        </w:drawing>
      </w:r>
    </w:p>
    <w:p w:rsidR="00837D19" w:rsidRPr="00CE2623" w:rsidRDefault="00837D19" w:rsidP="00837D19">
      <w:pPr>
        <w:pStyle w:val="a3"/>
        <w:spacing w:line="240" w:lineRule="auto"/>
        <w:ind w:firstLine="0"/>
        <w:rPr>
          <w:spacing w:val="0"/>
        </w:rPr>
      </w:pPr>
    </w:p>
    <w:p w:rsidR="00B12B27" w:rsidRDefault="00B12B27" w:rsidP="00837D19">
      <w:pPr>
        <w:pStyle w:val="a3"/>
        <w:spacing w:line="240" w:lineRule="auto"/>
        <w:rPr>
          <w:spacing w:val="0"/>
        </w:rPr>
      </w:pPr>
    </w:p>
    <w:p w:rsidR="00B12B27" w:rsidRDefault="00B12B27" w:rsidP="00837D19">
      <w:pPr>
        <w:pStyle w:val="a3"/>
        <w:spacing w:line="240" w:lineRule="auto"/>
        <w:rPr>
          <w:spacing w:val="0"/>
        </w:rPr>
      </w:pPr>
    </w:p>
    <w:p w:rsidR="00B12B27" w:rsidRDefault="00B12B27" w:rsidP="00837D19">
      <w:pPr>
        <w:pStyle w:val="a3"/>
        <w:spacing w:line="240" w:lineRule="auto"/>
        <w:rPr>
          <w:spacing w:val="0"/>
        </w:rPr>
      </w:pPr>
    </w:p>
    <w:p w:rsidR="00B12B27" w:rsidRDefault="00B12B27" w:rsidP="00B12B27">
      <w:pPr>
        <w:pStyle w:val="a3"/>
        <w:spacing w:line="240" w:lineRule="auto"/>
        <w:ind w:firstLine="0"/>
        <w:rPr>
          <w:spacing w:val="0"/>
        </w:rPr>
      </w:pPr>
      <w:r>
        <w:rPr>
          <w:noProof/>
          <w:lang w:eastAsia="ru-RU"/>
        </w:rPr>
        <w:lastRenderedPageBreak/>
        <w:drawing>
          <wp:inline distT="0" distB="0" distL="0" distR="0" wp14:anchorId="284AC5AA" wp14:editId="74A52B82">
            <wp:extent cx="4304581" cy="6302242"/>
            <wp:effectExtent l="0" t="0" r="1270"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305052" cy="6302932"/>
                    </a:xfrm>
                    <a:prstGeom prst="rect">
                      <a:avLst/>
                    </a:prstGeom>
                  </pic:spPr>
                </pic:pic>
              </a:graphicData>
            </a:graphic>
          </wp:inline>
        </w:drawing>
      </w:r>
    </w:p>
    <w:p w:rsidR="00B12B27" w:rsidRDefault="00B12B27" w:rsidP="00B12B27">
      <w:pPr>
        <w:pStyle w:val="a3"/>
        <w:spacing w:line="240" w:lineRule="auto"/>
        <w:ind w:firstLine="0"/>
        <w:rPr>
          <w:spacing w:val="0"/>
        </w:rPr>
      </w:pPr>
      <w:r>
        <w:rPr>
          <w:noProof/>
          <w:lang w:eastAsia="ru-RU"/>
        </w:rPr>
        <w:drawing>
          <wp:inline distT="0" distB="0" distL="0" distR="0" wp14:anchorId="52D62238" wp14:editId="17489F9D">
            <wp:extent cx="4287328" cy="2682820"/>
            <wp:effectExtent l="0" t="0" r="0"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286629" cy="2682383"/>
                    </a:xfrm>
                    <a:prstGeom prst="rect">
                      <a:avLst/>
                    </a:prstGeom>
                  </pic:spPr>
                </pic:pic>
              </a:graphicData>
            </a:graphic>
          </wp:inline>
        </w:drawing>
      </w:r>
    </w:p>
    <w:p w:rsidR="00B12B27" w:rsidRDefault="00B12B27" w:rsidP="00B12B27">
      <w:pPr>
        <w:pStyle w:val="a3"/>
        <w:spacing w:line="240" w:lineRule="auto"/>
        <w:ind w:firstLine="0"/>
        <w:rPr>
          <w:spacing w:val="0"/>
        </w:rPr>
      </w:pPr>
    </w:p>
    <w:p w:rsidR="00B12B27" w:rsidRDefault="00B12B27" w:rsidP="00B12B27">
      <w:pPr>
        <w:pStyle w:val="a3"/>
        <w:spacing w:line="240" w:lineRule="auto"/>
        <w:ind w:firstLine="0"/>
        <w:rPr>
          <w:spacing w:val="0"/>
        </w:rPr>
      </w:pPr>
      <w:r>
        <w:rPr>
          <w:noProof/>
          <w:lang w:eastAsia="ru-RU"/>
        </w:rPr>
        <w:lastRenderedPageBreak/>
        <w:drawing>
          <wp:inline distT="0" distB="0" distL="0" distR="0" wp14:anchorId="531707DC" wp14:editId="4078BAF7">
            <wp:extent cx="4321834" cy="3537626"/>
            <wp:effectExtent l="0" t="0" r="2540" b="571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326031" cy="3541062"/>
                    </a:xfrm>
                    <a:prstGeom prst="rect">
                      <a:avLst/>
                    </a:prstGeom>
                  </pic:spPr>
                </pic:pic>
              </a:graphicData>
            </a:graphic>
          </wp:inline>
        </w:drawing>
      </w:r>
    </w:p>
    <w:p w:rsidR="00B12B27" w:rsidRDefault="00B12B27" w:rsidP="00B12B27">
      <w:pPr>
        <w:pStyle w:val="a3"/>
        <w:spacing w:line="240" w:lineRule="auto"/>
        <w:ind w:firstLine="0"/>
        <w:rPr>
          <w:spacing w:val="0"/>
        </w:rPr>
      </w:pPr>
      <w:r>
        <w:rPr>
          <w:noProof/>
          <w:lang w:eastAsia="ru-RU"/>
        </w:rPr>
        <w:drawing>
          <wp:inline distT="0" distB="0" distL="0" distR="0" wp14:anchorId="75649479" wp14:editId="4FF88D3D">
            <wp:extent cx="4304581" cy="5564038"/>
            <wp:effectExtent l="0" t="0" r="127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b="12094"/>
                    <a:stretch/>
                  </pic:blipFill>
                  <pic:spPr bwMode="auto">
                    <a:xfrm>
                      <a:off x="0" y="0"/>
                      <a:ext cx="4305523" cy="5565256"/>
                    </a:xfrm>
                    <a:prstGeom prst="rect">
                      <a:avLst/>
                    </a:prstGeom>
                    <a:ln>
                      <a:noFill/>
                    </a:ln>
                    <a:extLst>
                      <a:ext uri="{53640926-AAD7-44D8-BBD7-CCE9431645EC}">
                        <a14:shadowObscured xmlns:a14="http://schemas.microsoft.com/office/drawing/2010/main"/>
                      </a:ext>
                    </a:extLst>
                  </pic:spPr>
                </pic:pic>
              </a:graphicData>
            </a:graphic>
          </wp:inline>
        </w:drawing>
      </w:r>
    </w:p>
    <w:p w:rsidR="00B12B27" w:rsidRDefault="00B12B27" w:rsidP="00B12B27">
      <w:pPr>
        <w:pStyle w:val="a3"/>
        <w:spacing w:line="240" w:lineRule="auto"/>
        <w:ind w:firstLine="0"/>
        <w:rPr>
          <w:spacing w:val="0"/>
        </w:rPr>
      </w:pPr>
    </w:p>
    <w:p w:rsidR="00B12B27" w:rsidRDefault="00B12B27" w:rsidP="00B12B27">
      <w:pPr>
        <w:pStyle w:val="a3"/>
        <w:spacing w:line="240" w:lineRule="auto"/>
        <w:ind w:firstLine="0"/>
        <w:rPr>
          <w:spacing w:val="0"/>
        </w:rPr>
      </w:pPr>
      <w:r>
        <w:rPr>
          <w:noProof/>
          <w:lang w:eastAsia="ru-RU"/>
        </w:rPr>
        <w:lastRenderedPageBreak/>
        <w:drawing>
          <wp:inline distT="0" distB="0" distL="0" distR="0" wp14:anchorId="487E3750" wp14:editId="488D3B7B">
            <wp:extent cx="4313207" cy="701364"/>
            <wp:effectExtent l="0" t="0" r="0"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321031" cy="702636"/>
                    </a:xfrm>
                    <a:prstGeom prst="rect">
                      <a:avLst/>
                    </a:prstGeom>
                  </pic:spPr>
                </pic:pic>
              </a:graphicData>
            </a:graphic>
          </wp:inline>
        </w:drawing>
      </w:r>
    </w:p>
    <w:p w:rsidR="00B12B27" w:rsidRDefault="00B12B27" w:rsidP="00B12B27">
      <w:pPr>
        <w:pStyle w:val="a3"/>
        <w:spacing w:line="240" w:lineRule="auto"/>
        <w:ind w:firstLine="0"/>
        <w:rPr>
          <w:spacing w:val="0"/>
        </w:rPr>
      </w:pPr>
      <w:r>
        <w:rPr>
          <w:noProof/>
          <w:lang w:eastAsia="ru-RU"/>
        </w:rPr>
        <w:drawing>
          <wp:inline distT="0" distB="0" distL="0" distR="0" wp14:anchorId="0374D3EA" wp14:editId="74409AAB">
            <wp:extent cx="4313207" cy="6171640"/>
            <wp:effectExtent l="0" t="0" r="0" b="63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312504" cy="6170634"/>
                    </a:xfrm>
                    <a:prstGeom prst="rect">
                      <a:avLst/>
                    </a:prstGeom>
                  </pic:spPr>
                </pic:pic>
              </a:graphicData>
            </a:graphic>
          </wp:inline>
        </w:drawing>
      </w:r>
    </w:p>
    <w:p w:rsidR="00837D19" w:rsidRPr="00CE2623" w:rsidRDefault="00837D19" w:rsidP="00B12B27">
      <w:pPr>
        <w:pStyle w:val="a3"/>
        <w:spacing w:line="240" w:lineRule="auto"/>
        <w:ind w:firstLine="709"/>
        <w:rPr>
          <w:spacing w:val="0"/>
        </w:rPr>
      </w:pPr>
      <w:r w:rsidRPr="00CE2623">
        <w:rPr>
          <w:spacing w:val="0"/>
        </w:rPr>
        <w:t>- постановление администрации муниципального образования «Город Астрахань» от 25.11.2019 № 443 «О комиссии по землепользованию и застройке муниципального образования «Город Астрахань» («Астраханский вестник», 2019, № 49; 2020, № 8, № 46).».</w:t>
      </w:r>
    </w:p>
    <w:p w:rsidR="00837D19" w:rsidRPr="00CE2623" w:rsidRDefault="00837D19" w:rsidP="00B12B27">
      <w:pPr>
        <w:pStyle w:val="a3"/>
        <w:spacing w:line="240" w:lineRule="auto"/>
        <w:ind w:firstLine="709"/>
        <w:rPr>
          <w:spacing w:val="0"/>
        </w:rPr>
      </w:pPr>
      <w:r w:rsidRPr="00CE2623">
        <w:rPr>
          <w:spacing w:val="0"/>
        </w:rPr>
        <w:t>3. В пункте 5.7 административного Регламента слова «нормативными правовыми актами субъектов Российской Федерации» заменить словами «нормативными правовыми актами Астраханской области».</w:t>
      </w:r>
    </w:p>
    <w:p w:rsidR="00837D19" w:rsidRPr="00CE2623" w:rsidRDefault="00837D19" w:rsidP="00837D19">
      <w:pPr>
        <w:pStyle w:val="a3"/>
        <w:spacing w:line="240" w:lineRule="auto"/>
        <w:ind w:firstLine="0"/>
        <w:rPr>
          <w:spacing w:val="0"/>
        </w:rPr>
      </w:pPr>
    </w:p>
    <w:p w:rsidR="00B12B27" w:rsidRDefault="00B12B27" w:rsidP="00837D19">
      <w:pPr>
        <w:pStyle w:val="a3"/>
        <w:spacing w:line="240" w:lineRule="auto"/>
        <w:ind w:firstLine="0"/>
        <w:rPr>
          <w:spacing w:val="0"/>
        </w:rPr>
      </w:pPr>
      <w:r>
        <w:rPr>
          <w:spacing w:val="0"/>
        </w:rPr>
        <w:br w:type="page"/>
      </w:r>
    </w:p>
    <w:p w:rsidR="00FF4A14" w:rsidRDefault="00B12B27" w:rsidP="00B12B27">
      <w:pPr>
        <w:pStyle w:val="a3"/>
        <w:spacing w:line="240" w:lineRule="auto"/>
        <w:ind w:firstLine="0"/>
      </w:pPr>
      <w:r>
        <w:rPr>
          <w:noProof/>
          <w:lang w:eastAsia="ru-RU"/>
        </w:rPr>
        <w:lastRenderedPageBreak/>
        <w:drawing>
          <wp:inline distT="0" distB="0" distL="0" distR="0" wp14:anchorId="6A8AAC6F" wp14:editId="1C356D99">
            <wp:extent cx="5580380" cy="8253805"/>
            <wp:effectExtent l="0" t="0" r="127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580380" cy="8253805"/>
                    </a:xfrm>
                    <a:prstGeom prst="rect">
                      <a:avLst/>
                    </a:prstGeom>
                  </pic:spPr>
                </pic:pic>
              </a:graphicData>
            </a:graphic>
          </wp:inline>
        </w:drawing>
      </w:r>
      <w:r w:rsidRPr="00B12B27">
        <w:rPr>
          <w:noProof/>
          <w:lang w:eastAsia="ru-RU"/>
        </w:rPr>
        <w:t xml:space="preserve"> </w:t>
      </w:r>
      <w:r>
        <w:rPr>
          <w:noProof/>
          <w:lang w:eastAsia="ru-RU"/>
        </w:rPr>
        <w:lastRenderedPageBreak/>
        <w:drawing>
          <wp:inline distT="0" distB="0" distL="0" distR="0" wp14:anchorId="5917329A" wp14:editId="31F2D8BD">
            <wp:extent cx="5580380" cy="7596578"/>
            <wp:effectExtent l="0" t="0" r="1270" b="444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580380" cy="7596578"/>
                    </a:xfrm>
                    <a:prstGeom prst="rect">
                      <a:avLst/>
                    </a:prstGeom>
                  </pic:spPr>
                </pic:pic>
              </a:graphicData>
            </a:graphic>
          </wp:inline>
        </w:drawing>
      </w:r>
      <w:bookmarkStart w:id="0" w:name="_GoBack"/>
      <w:bookmarkEnd w:id="0"/>
    </w:p>
    <w:sectPr w:rsidR="00FF4A14" w:rsidSect="00B12B27">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D19"/>
    <w:rsid w:val="00837D19"/>
    <w:rsid w:val="008505A8"/>
    <w:rsid w:val="00A56E3A"/>
    <w:rsid w:val="00B12B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37D1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37D1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12B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12B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37D1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37D1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B12B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12B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8</Pages>
  <Words>666</Words>
  <Characters>3801</Characters>
  <Application>Microsoft Office Word</Application>
  <DocSecurity>0</DocSecurity>
  <Lines>31</Lines>
  <Paragraphs>8</Paragraphs>
  <ScaleCrop>false</ScaleCrop>
  <Company/>
  <LinksUpToDate>false</LinksUpToDate>
  <CharactersWithSpaces>4459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2021-01-26T07:12:00Z</dcterms:created>
  <dcterms:modified xsi:type="dcterms:W3CDTF">2021-01-26T07:25:00Z</dcterms:modified>
</cp:coreProperties>
</file>