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327" w:rsidRPr="00485D41" w:rsidRDefault="00485D41" w:rsidP="00485D4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>
        <w:rPr>
          <w:rFonts w:asciiTheme="majorHAnsi" w:hAnsiTheme="majorHAnsi"/>
          <w:b/>
          <w:sz w:val="20"/>
          <w:szCs w:val="20"/>
        </w:rPr>
        <w:t>А</w:t>
      </w:r>
      <w:r w:rsidRPr="00485D41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485D41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485D41">
        <w:rPr>
          <w:rFonts w:asciiTheme="majorHAnsi" w:hAnsiTheme="majorHAnsi"/>
          <w:b/>
          <w:sz w:val="20"/>
          <w:szCs w:val="20"/>
        </w:rPr>
        <w:t>страхань»</w:t>
      </w:r>
    </w:p>
    <w:p w:rsidR="00485D41" w:rsidRPr="00485D41" w:rsidRDefault="008F3F72" w:rsidP="00485D4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485D4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4E7327" w:rsidRPr="00485D41" w:rsidRDefault="008F3F72" w:rsidP="00485D41">
      <w:pPr>
        <w:jc w:val="center"/>
        <w:rPr>
          <w:rFonts w:asciiTheme="majorHAnsi" w:hAnsiTheme="majorHAnsi"/>
          <w:b/>
          <w:sz w:val="20"/>
          <w:szCs w:val="20"/>
        </w:rPr>
      </w:pPr>
      <w:r w:rsidRPr="00485D41">
        <w:rPr>
          <w:rFonts w:asciiTheme="majorHAnsi" w:hAnsiTheme="majorHAnsi"/>
          <w:b/>
          <w:sz w:val="20"/>
          <w:szCs w:val="20"/>
        </w:rPr>
        <w:t>11 сентября 2023 года</w:t>
      </w:r>
      <w:r w:rsidR="001C2A8B" w:rsidRPr="00485D41">
        <w:rPr>
          <w:rFonts w:asciiTheme="majorHAnsi" w:hAnsiTheme="majorHAnsi"/>
          <w:b/>
          <w:sz w:val="20"/>
          <w:szCs w:val="20"/>
        </w:rPr>
        <w:t xml:space="preserve"> № </w:t>
      </w:r>
      <w:r w:rsidRPr="00485D41">
        <w:rPr>
          <w:rFonts w:asciiTheme="majorHAnsi" w:hAnsiTheme="majorHAnsi"/>
          <w:b/>
          <w:sz w:val="20"/>
          <w:szCs w:val="20"/>
        </w:rPr>
        <w:t>1522-р</w:t>
      </w:r>
    </w:p>
    <w:p w:rsidR="00485D41" w:rsidRDefault="001C2A8B" w:rsidP="00485D41">
      <w:pPr>
        <w:jc w:val="center"/>
        <w:rPr>
          <w:rFonts w:asciiTheme="majorHAnsi" w:hAnsiTheme="majorHAnsi"/>
          <w:b/>
          <w:sz w:val="20"/>
          <w:szCs w:val="20"/>
        </w:rPr>
      </w:pPr>
      <w:r w:rsidRPr="00485D41">
        <w:rPr>
          <w:rFonts w:asciiTheme="majorHAnsi" w:hAnsiTheme="majorHAnsi"/>
          <w:b/>
          <w:sz w:val="20"/>
          <w:szCs w:val="20"/>
        </w:rPr>
        <w:t>«</w:t>
      </w:r>
      <w:r w:rsidR="008F3F72" w:rsidRPr="00485D41">
        <w:rPr>
          <w:rFonts w:asciiTheme="majorHAnsi" w:hAnsiTheme="majorHAnsi"/>
          <w:b/>
          <w:sz w:val="20"/>
          <w:szCs w:val="20"/>
        </w:rPr>
        <w:t xml:space="preserve">О временном ограничении пешеходного движения </w:t>
      </w:r>
    </w:p>
    <w:p w:rsidR="004E7327" w:rsidRPr="00485D41" w:rsidRDefault="008F3F72" w:rsidP="00485D41">
      <w:pPr>
        <w:jc w:val="center"/>
        <w:rPr>
          <w:rFonts w:asciiTheme="majorHAnsi" w:hAnsiTheme="majorHAnsi"/>
          <w:b/>
          <w:sz w:val="20"/>
          <w:szCs w:val="20"/>
        </w:rPr>
      </w:pPr>
      <w:r w:rsidRPr="00485D41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485D41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485D41">
        <w:rPr>
          <w:rFonts w:asciiTheme="majorHAnsi" w:hAnsiTheme="majorHAnsi"/>
          <w:b/>
          <w:sz w:val="20"/>
          <w:szCs w:val="20"/>
        </w:rPr>
        <w:t>ремонта фасада здания</w:t>
      </w:r>
      <w:r w:rsidR="001C2A8B" w:rsidRPr="00485D4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4E7327" w:rsidRPr="00485D41" w:rsidRDefault="008F3F72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5D4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485D41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485D41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485D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85D41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485D41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</w:t>
      </w:r>
      <w:r w:rsidRPr="00485D41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485D41">
        <w:rPr>
          <w:rFonts w:ascii="Arial" w:hAnsi="Arial" w:cs="Arial"/>
          <w:sz w:val="18"/>
          <w:szCs w:val="18"/>
        </w:rPr>
        <w:t xml:space="preserve"> работ: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1. </w:t>
      </w:r>
      <w:r w:rsidR="008F3F72" w:rsidRPr="00485D41">
        <w:rPr>
          <w:rFonts w:ascii="Arial" w:hAnsi="Arial" w:cs="Arial"/>
          <w:sz w:val="18"/>
          <w:szCs w:val="18"/>
        </w:rPr>
        <w:t>Ввести временное ограничение</w:t>
      </w:r>
      <w:r w:rsidR="008F3F72" w:rsidRPr="00485D41">
        <w:rPr>
          <w:rFonts w:ascii="Arial" w:hAnsi="Arial" w:cs="Arial"/>
          <w:sz w:val="18"/>
          <w:szCs w:val="18"/>
        </w:rPr>
        <w:t xml:space="preserve"> пешеходного движения с 08:00 14.09.2023 до 20:00 31.12.2023 по ул. Мусы </w:t>
      </w:r>
      <w:proofErr w:type="spellStart"/>
      <w:r w:rsidR="008F3F72" w:rsidRPr="00485D41">
        <w:rPr>
          <w:rFonts w:ascii="Arial" w:hAnsi="Arial" w:cs="Arial"/>
          <w:sz w:val="18"/>
          <w:szCs w:val="18"/>
        </w:rPr>
        <w:t>Джалиля</w:t>
      </w:r>
      <w:proofErr w:type="spellEnd"/>
      <w:r w:rsidR="008F3F72" w:rsidRPr="00485D41">
        <w:rPr>
          <w:rFonts w:ascii="Arial" w:hAnsi="Arial" w:cs="Arial"/>
          <w:sz w:val="18"/>
          <w:szCs w:val="18"/>
        </w:rPr>
        <w:t xml:space="preserve"> / ул. Зои Космодемьянской, д. 20/65.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2. </w:t>
      </w:r>
      <w:r w:rsidR="008F3F72" w:rsidRPr="00485D4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3. </w:t>
      </w:r>
      <w:r w:rsidR="008F3F72" w:rsidRPr="00485D41">
        <w:rPr>
          <w:rFonts w:ascii="Arial" w:hAnsi="Arial" w:cs="Arial"/>
          <w:sz w:val="18"/>
          <w:szCs w:val="18"/>
        </w:rPr>
        <w:t>Управлени</w:t>
      </w:r>
      <w:r w:rsidR="008F3F72" w:rsidRPr="00485D41">
        <w:rPr>
          <w:rFonts w:ascii="Arial" w:hAnsi="Arial" w:cs="Arial"/>
          <w:sz w:val="18"/>
          <w:szCs w:val="18"/>
        </w:rPr>
        <w:t>ю дорожного хозяйства и транспорта администрации муниципального образования «Городской округ город Астрахань» в течение</w:t>
      </w:r>
      <w:r w:rsidRPr="00485D41">
        <w:rPr>
          <w:rFonts w:ascii="Arial" w:hAnsi="Arial" w:cs="Arial"/>
          <w:sz w:val="18"/>
          <w:szCs w:val="18"/>
        </w:rPr>
        <w:t xml:space="preserve"> </w:t>
      </w:r>
      <w:r w:rsidR="008F3F72" w:rsidRPr="00485D41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</w:t>
      </w:r>
      <w:r w:rsidRPr="00485D41">
        <w:rPr>
          <w:rFonts w:ascii="Arial" w:hAnsi="Arial" w:cs="Arial"/>
          <w:sz w:val="18"/>
          <w:szCs w:val="18"/>
        </w:rPr>
        <w:t xml:space="preserve"> </w:t>
      </w:r>
      <w:r w:rsidR="008F3F72" w:rsidRPr="00485D4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="008F3F72" w:rsidRPr="00485D41">
        <w:rPr>
          <w:rFonts w:ascii="Arial" w:hAnsi="Arial" w:cs="Arial"/>
          <w:sz w:val="18"/>
          <w:szCs w:val="18"/>
        </w:rPr>
        <w:t xml:space="preserve"> его в адрес УГИБДД УМВД России по Астраханской области.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4. </w:t>
      </w:r>
      <w:r w:rsidR="008F3F72" w:rsidRPr="00485D41">
        <w:rPr>
          <w:rFonts w:ascii="Arial" w:hAnsi="Arial" w:cs="Arial"/>
          <w:sz w:val="18"/>
          <w:szCs w:val="18"/>
        </w:rPr>
        <w:t>Белоусову Николаю Александровичу установить соответствующие</w:t>
      </w:r>
      <w:r w:rsidRPr="00485D41">
        <w:rPr>
          <w:rFonts w:ascii="Arial" w:hAnsi="Arial" w:cs="Arial"/>
          <w:sz w:val="18"/>
          <w:szCs w:val="18"/>
        </w:rPr>
        <w:t xml:space="preserve"> </w:t>
      </w:r>
      <w:r w:rsidR="008F3F72" w:rsidRPr="00485D41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</w:t>
      </w:r>
      <w:r w:rsidR="008F3F72" w:rsidRPr="00485D41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5. </w:t>
      </w:r>
      <w:r w:rsidR="008F3F72" w:rsidRPr="00485D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</w:t>
      </w:r>
      <w:r w:rsidR="008F3F72" w:rsidRPr="00485D41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8F3F72" w:rsidRPr="00485D41">
        <w:rPr>
          <w:rFonts w:ascii="Arial" w:hAnsi="Arial" w:cs="Arial"/>
          <w:sz w:val="18"/>
          <w:szCs w:val="18"/>
        </w:rPr>
        <w:t>разместить</w:t>
      </w:r>
      <w:proofErr w:type="gramEnd"/>
      <w:r w:rsidR="008F3F72" w:rsidRPr="00485D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</w:t>
      </w:r>
      <w:r w:rsidR="008F3F72" w:rsidRPr="00485D41">
        <w:rPr>
          <w:rFonts w:ascii="Arial" w:hAnsi="Arial" w:cs="Arial"/>
          <w:sz w:val="18"/>
          <w:szCs w:val="18"/>
        </w:rPr>
        <w:t>оряжении администрации муниципального образования «Городской округ город Астрахань» в средствах массовой информации.</w:t>
      </w:r>
    </w:p>
    <w:p w:rsidR="004E7327" w:rsidRPr="00485D41" w:rsidRDefault="001C2A8B" w:rsidP="00485D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D4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F3F72" w:rsidRPr="00485D41">
        <w:rPr>
          <w:rFonts w:ascii="Arial" w:hAnsi="Arial" w:cs="Arial"/>
          <w:sz w:val="18"/>
          <w:szCs w:val="18"/>
        </w:rPr>
        <w:t>Контроль за</w:t>
      </w:r>
      <w:proofErr w:type="gramEnd"/>
      <w:r w:rsidR="008F3F72" w:rsidRPr="00485D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</w:t>
      </w:r>
      <w:r w:rsidR="008F3F72" w:rsidRPr="00485D41">
        <w:rPr>
          <w:rFonts w:ascii="Arial" w:hAnsi="Arial" w:cs="Arial"/>
          <w:sz w:val="18"/>
          <w:szCs w:val="18"/>
        </w:rPr>
        <w:t>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67F87" w:rsidRDefault="008F3F72" w:rsidP="001C2A8B">
      <w:pPr>
        <w:jc w:val="right"/>
        <w:rPr>
          <w:rFonts w:ascii="Arial" w:hAnsi="Arial" w:cs="Arial"/>
          <w:b/>
          <w:sz w:val="18"/>
          <w:szCs w:val="18"/>
        </w:rPr>
        <w:sectPr w:rsidR="00567F87" w:rsidSect="00485D4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85D4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C2A8B" w:rsidRPr="00485D41">
        <w:rPr>
          <w:rFonts w:ascii="Arial" w:hAnsi="Arial" w:cs="Arial"/>
          <w:b/>
          <w:sz w:val="18"/>
          <w:szCs w:val="18"/>
        </w:rPr>
        <w:t xml:space="preserve"> </w:t>
      </w:r>
      <w:bookmarkStart w:id="2" w:name="bookmark4"/>
      <w:bookmarkStart w:id="3" w:name="bookmark5"/>
      <w:r w:rsidRPr="00485D41">
        <w:rPr>
          <w:rFonts w:ascii="Arial" w:hAnsi="Arial" w:cs="Arial"/>
          <w:b/>
          <w:sz w:val="18"/>
          <w:szCs w:val="18"/>
        </w:rPr>
        <w:t xml:space="preserve">«Городской </w:t>
      </w:r>
      <w:r w:rsidRPr="00485D41">
        <w:rPr>
          <w:rFonts w:ascii="Arial" w:hAnsi="Arial" w:cs="Arial"/>
          <w:b/>
          <w:sz w:val="18"/>
          <w:szCs w:val="18"/>
        </w:rPr>
        <w:t>округ город Астрахань»</w:t>
      </w:r>
      <w:bookmarkEnd w:id="2"/>
      <w:bookmarkEnd w:id="3"/>
      <w:r w:rsidR="001C2A8B" w:rsidRPr="00485D41">
        <w:rPr>
          <w:rFonts w:ascii="Arial" w:hAnsi="Arial" w:cs="Arial"/>
          <w:b/>
          <w:sz w:val="18"/>
          <w:szCs w:val="18"/>
        </w:rPr>
        <w:t xml:space="preserve"> </w:t>
      </w:r>
      <w:r w:rsidRPr="00485D41">
        <w:rPr>
          <w:rFonts w:ascii="Arial" w:hAnsi="Arial" w:cs="Arial"/>
          <w:b/>
          <w:sz w:val="18"/>
          <w:szCs w:val="18"/>
        </w:rPr>
        <w:t>О.А. Полумордвинов</w:t>
      </w:r>
    </w:p>
    <w:p w:rsidR="004E7327" w:rsidRPr="00485D41" w:rsidRDefault="00567F87" w:rsidP="001C2A8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94D8B1E" wp14:editId="59C702E1">
            <wp:extent cx="5580380" cy="7973986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327" w:rsidRPr="00485D41" w:rsidRDefault="004E7327" w:rsidP="001C2A8B">
      <w:pPr>
        <w:rPr>
          <w:rFonts w:ascii="Arial" w:hAnsi="Arial" w:cs="Arial"/>
          <w:sz w:val="18"/>
          <w:szCs w:val="18"/>
        </w:rPr>
      </w:pPr>
    </w:p>
    <w:sectPr w:rsidR="004E7327" w:rsidRPr="00485D41" w:rsidSect="00485D4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F72" w:rsidRDefault="008F3F72">
      <w:r>
        <w:separator/>
      </w:r>
    </w:p>
  </w:endnote>
  <w:endnote w:type="continuationSeparator" w:id="0">
    <w:p w:rsidR="008F3F72" w:rsidRDefault="008F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F72" w:rsidRDefault="008F3F72"/>
  </w:footnote>
  <w:footnote w:type="continuationSeparator" w:id="0">
    <w:p w:rsidR="008F3F72" w:rsidRDefault="008F3F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B7782"/>
    <w:multiLevelType w:val="multilevel"/>
    <w:tmpl w:val="EEB06F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7327"/>
    <w:rsid w:val="001C2A8B"/>
    <w:rsid w:val="00485D41"/>
    <w:rsid w:val="004E7327"/>
    <w:rsid w:val="00567F87"/>
    <w:rsid w:val="008F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left="6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ind w:left="1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67F8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7F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left="6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ind w:left="1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67F8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7F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2023-09-12T06:02:00Z</dcterms:created>
  <dcterms:modified xsi:type="dcterms:W3CDTF">2023-09-12T06:04:00Z</dcterms:modified>
</cp:coreProperties>
</file>