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3D" w:rsidRDefault="00A71D3D" w:rsidP="00A71D3D">
      <w:pPr>
        <w:pStyle w:val="3"/>
      </w:pPr>
      <w:bookmarkStart w:id="0" w:name="_GoBack"/>
      <w:r>
        <w:t>Администрация муниципального образования «Город Астрахань»</w:t>
      </w:r>
    </w:p>
    <w:bookmarkEnd w:id="0"/>
    <w:p w:rsidR="00A71D3D" w:rsidRDefault="00A71D3D" w:rsidP="00A71D3D">
      <w:pPr>
        <w:pStyle w:val="3"/>
      </w:pPr>
      <w:r>
        <w:t>РАСПОРЯЖЕНИЕ</w:t>
      </w:r>
      <w:r>
        <w:t xml:space="preserve"> </w:t>
      </w:r>
    </w:p>
    <w:p w:rsidR="00A71D3D" w:rsidRDefault="00A71D3D" w:rsidP="00A71D3D">
      <w:pPr>
        <w:pStyle w:val="3"/>
      </w:pPr>
      <w:r>
        <w:t>17 июня 2021 года № 1050-р</w:t>
      </w:r>
    </w:p>
    <w:p w:rsidR="00A71D3D" w:rsidRDefault="00A71D3D" w:rsidP="00A71D3D">
      <w:pPr>
        <w:pStyle w:val="3"/>
      </w:pPr>
      <w:r>
        <w:t xml:space="preserve">«О предоставлении разрешения на условно разрешенный вид </w:t>
      </w:r>
    </w:p>
    <w:p w:rsidR="00A71D3D" w:rsidRDefault="00A71D3D" w:rsidP="00A71D3D">
      <w:pPr>
        <w:pStyle w:val="3"/>
      </w:pPr>
      <w:r>
        <w:t xml:space="preserve">использования земельного участка в гаражном кооперативе 25А </w:t>
      </w:r>
    </w:p>
    <w:p w:rsidR="00A71D3D" w:rsidRDefault="00A71D3D" w:rsidP="00A71D3D">
      <w:pPr>
        <w:pStyle w:val="3"/>
      </w:pPr>
      <w:r>
        <w:t xml:space="preserve">по ул. Боевой, 117а в Советском районе г. Астрахани - </w:t>
      </w:r>
    </w:p>
    <w:p w:rsidR="00A71D3D" w:rsidRDefault="00A71D3D" w:rsidP="00A71D3D">
      <w:pPr>
        <w:pStyle w:val="3"/>
      </w:pPr>
      <w:r>
        <w:t>хранение автотранспорта»</w:t>
      </w:r>
    </w:p>
    <w:p w:rsidR="00A71D3D" w:rsidRDefault="00A71D3D" w:rsidP="00A71D3D">
      <w:pPr>
        <w:pStyle w:val="a3"/>
        <w:ind w:firstLine="709"/>
      </w:pPr>
      <w:proofErr w:type="gramStart"/>
      <w:r>
        <w:t>В связи с обращением Танина И.Л. от 09.04.2021 № 05-04-01-1869,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</w:t>
      </w:r>
      <w:proofErr w:type="gramEnd"/>
      <w:r>
        <w:t xml:space="preserve">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28.05.2021:</w:t>
      </w:r>
    </w:p>
    <w:p w:rsidR="00A71D3D" w:rsidRDefault="00A71D3D" w:rsidP="00A71D3D">
      <w:pPr>
        <w:pStyle w:val="a3"/>
        <w:ind w:firstLine="709"/>
      </w:pPr>
      <w:r>
        <w:t>1. Предоставить разрешение на условно разрешенный вид использования земельного участка площадью 24 кв. м (кадастровый номер 30:12:030246:252) в гаражном кооперативе 25А по ул. Боевой, 117а в Советском районе г. Астрахани - хранение автотранспорта.</w:t>
      </w:r>
    </w:p>
    <w:p w:rsidR="00A71D3D" w:rsidRDefault="00A71D3D" w:rsidP="00A71D3D">
      <w:pPr>
        <w:pStyle w:val="a3"/>
        <w:ind w:firstLine="709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A71D3D" w:rsidRDefault="00A71D3D" w:rsidP="00A71D3D">
      <w:pPr>
        <w:pStyle w:val="a3"/>
        <w:ind w:firstLine="709"/>
      </w:pPr>
      <w:r>
        <w:t>3. Управлению информационной политики администрации муниципального образования «Город Астрахань»:</w:t>
      </w:r>
    </w:p>
    <w:p w:rsidR="00A71D3D" w:rsidRDefault="00A71D3D" w:rsidP="00A71D3D">
      <w:pPr>
        <w:pStyle w:val="a3"/>
        <w:ind w:firstLine="709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71D3D" w:rsidRDefault="00A71D3D" w:rsidP="00A71D3D">
      <w:pPr>
        <w:pStyle w:val="a3"/>
        <w:ind w:firstLine="709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71D3D" w:rsidRDefault="00A71D3D" w:rsidP="00A71D3D">
      <w:pPr>
        <w:pStyle w:val="a3"/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A71D3D" w:rsidRDefault="00A71D3D" w:rsidP="00A71D3D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A71D3D" w:rsidRDefault="00A71D3D" w:rsidP="00A71D3D">
      <w:pPr>
        <w:pStyle w:val="a3"/>
        <w:spacing w:after="57"/>
        <w:jc w:val="right"/>
      </w:pPr>
      <w:r>
        <w:rPr>
          <w:b/>
          <w:bCs/>
        </w:rPr>
        <w:t>М.Н. ПЕРМЯКОВА</w:t>
      </w:r>
    </w:p>
    <w:p w:rsidR="00FF4A14" w:rsidRDefault="00210344"/>
    <w:sectPr w:rsidR="00FF4A14" w:rsidSect="00A71D3D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D"/>
    <w:rsid w:val="00210344"/>
    <w:rsid w:val="008505A8"/>
    <w:rsid w:val="00A56E3A"/>
    <w:rsid w:val="00A7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71D3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71D3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71D3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71D3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2021-06-24T07:15:00Z</dcterms:created>
  <dcterms:modified xsi:type="dcterms:W3CDTF">2021-06-24T07:15:00Z</dcterms:modified>
</cp:coreProperties>
</file>