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BB" w:rsidRPr="001B4954" w:rsidRDefault="00D90EBB" w:rsidP="00D90EBB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Администрация муниципального образования «Город Астрахань»</w:t>
      </w:r>
    </w:p>
    <w:p w:rsidR="002419FF" w:rsidRDefault="00D90EBB" w:rsidP="00D90EBB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РАСПОРЯЖЕНИЕ</w:t>
      </w:r>
    </w:p>
    <w:p w:rsidR="00D90EBB" w:rsidRPr="001B4954" w:rsidRDefault="00D90EBB" w:rsidP="00D90EBB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 xml:space="preserve">24 февраля 2021 года № 275-р </w:t>
      </w:r>
    </w:p>
    <w:p w:rsidR="002419FF" w:rsidRDefault="00D90EBB" w:rsidP="00D90EBB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«О предоставлении разрешения на отклонение от предельных параметров разрешенного строительства, реконструкции объекта капитального строительства </w:t>
      </w:r>
    </w:p>
    <w:p w:rsidR="00D90EBB" w:rsidRPr="001B4954" w:rsidRDefault="00D90EBB" w:rsidP="00D90EBB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по пер. 9-й </w:t>
      </w:r>
      <w:proofErr w:type="gramStart"/>
      <w:r w:rsidRPr="001B4954">
        <w:rPr>
          <w:spacing w:val="0"/>
        </w:rPr>
        <w:t>Ульяновский</w:t>
      </w:r>
      <w:proofErr w:type="gramEnd"/>
      <w:r w:rsidRPr="001B4954">
        <w:rPr>
          <w:spacing w:val="0"/>
        </w:rPr>
        <w:t>, 19 в Советском районе г. Астрахани»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proofErr w:type="gramStart"/>
      <w:r w:rsidRPr="001B4954">
        <w:rPr>
          <w:spacing w:val="0"/>
        </w:rPr>
        <w:t xml:space="preserve">В связи с обращением Поповой Т.В. от 16.12.2020 № 05-04-01-7299,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</w:t>
      </w:r>
      <w:bookmarkStart w:id="0" w:name="_GoBack"/>
      <w:bookmarkEnd w:id="0"/>
      <w:r w:rsidRPr="001B4954">
        <w:rPr>
          <w:spacing w:val="0"/>
        </w:rPr>
        <w:t>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</w:t>
      </w:r>
      <w:proofErr w:type="gramEnd"/>
      <w:r w:rsidRPr="001B4954">
        <w:rPr>
          <w:spacing w:val="0"/>
        </w:rPr>
        <w:t xml:space="preserve"> Астрахань» от 19.06.2018 № 70,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03.02.2021: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1. </w:t>
      </w:r>
      <w:proofErr w:type="gramStart"/>
      <w:r w:rsidRPr="001B4954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</w:t>
      </w:r>
      <w:r>
        <w:rPr>
          <w:spacing w:val="0"/>
        </w:rPr>
        <w:t xml:space="preserve"> капитального строительства по </w:t>
      </w:r>
      <w:r w:rsidRPr="001B4954">
        <w:rPr>
          <w:spacing w:val="0"/>
        </w:rPr>
        <w:t>пер. 9-й Ульяновский, 19 в Советском районе г. Астрахани в отношении расстояния от основного строения на земельном участке площадью 600 кв. м (кадастровый номер 30:12:030642:900) до фронтальной границы участка со стороны ул. Ульянова - 1 м, согласно приложению к настоящему распоряжению администрации муниципального образования</w:t>
      </w:r>
      <w:proofErr w:type="gramEnd"/>
      <w:r w:rsidRPr="001B4954">
        <w:rPr>
          <w:spacing w:val="0"/>
        </w:rPr>
        <w:t xml:space="preserve"> «Город Астрахань».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3.1. </w:t>
      </w:r>
      <w:proofErr w:type="gramStart"/>
      <w:r w:rsidRPr="001B4954">
        <w:rPr>
          <w:spacing w:val="0"/>
        </w:rPr>
        <w:t>Разместить</w:t>
      </w:r>
      <w:proofErr w:type="gramEnd"/>
      <w:r w:rsidRPr="001B4954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D90EBB" w:rsidRPr="001B4954" w:rsidRDefault="00D90EBB" w:rsidP="002419FF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4. </w:t>
      </w:r>
      <w:proofErr w:type="gramStart"/>
      <w:r w:rsidRPr="001B4954">
        <w:rPr>
          <w:spacing w:val="0"/>
        </w:rPr>
        <w:t>Контроль за</w:t>
      </w:r>
      <w:proofErr w:type="gramEnd"/>
      <w:r w:rsidRPr="001B4954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FF4A14" w:rsidRDefault="00D90EBB" w:rsidP="002419FF">
      <w:pPr>
        <w:pStyle w:val="a3"/>
        <w:spacing w:line="240" w:lineRule="auto"/>
        <w:jc w:val="right"/>
        <w:rPr>
          <w:b/>
          <w:bCs/>
          <w:caps/>
        </w:rPr>
      </w:pPr>
      <w:r w:rsidRPr="001B4954">
        <w:rPr>
          <w:b/>
          <w:bCs/>
          <w:spacing w:val="0"/>
        </w:rPr>
        <w:t xml:space="preserve">Глава муниципального образования «Город Астрахань» </w:t>
      </w:r>
      <w:r w:rsidRPr="001B4954">
        <w:rPr>
          <w:b/>
          <w:bCs/>
        </w:rPr>
        <w:t xml:space="preserve">М.Н. </w:t>
      </w:r>
      <w:r w:rsidRPr="001B4954">
        <w:rPr>
          <w:b/>
          <w:bCs/>
          <w:caps/>
        </w:rPr>
        <w:t>Пермякова</w:t>
      </w:r>
    </w:p>
    <w:p w:rsidR="002419FF" w:rsidRDefault="002419FF" w:rsidP="002419FF">
      <w:pPr>
        <w:pStyle w:val="a3"/>
        <w:spacing w:line="240" w:lineRule="auto"/>
        <w:jc w:val="right"/>
        <w:rPr>
          <w:b/>
          <w:bCs/>
          <w:caps/>
        </w:rPr>
      </w:pPr>
      <w:r>
        <w:rPr>
          <w:b/>
          <w:bCs/>
          <w:caps/>
        </w:rPr>
        <w:br w:type="page"/>
      </w:r>
    </w:p>
    <w:p w:rsidR="002419FF" w:rsidRDefault="002419FF" w:rsidP="002419FF">
      <w:pPr>
        <w:pStyle w:val="a3"/>
        <w:spacing w:line="240" w:lineRule="auto"/>
        <w:jc w:val="right"/>
        <w:sectPr w:rsidR="002419FF" w:rsidSect="002419FF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2419FF" w:rsidRDefault="002419FF" w:rsidP="002419FF">
      <w:pPr>
        <w:pStyle w:val="a3"/>
        <w:spacing w:line="240" w:lineRule="auto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992131" cy="9620092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4085" cy="96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9FF" w:rsidSect="002419F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BB"/>
    <w:rsid w:val="002419FF"/>
    <w:rsid w:val="008505A8"/>
    <w:rsid w:val="00A56E3A"/>
    <w:rsid w:val="00D9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D90EB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D90EB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4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D90EB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D90EB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4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2021-03-04T04:24:00Z</dcterms:created>
  <dcterms:modified xsi:type="dcterms:W3CDTF">2021-03-04T04:27:00Z</dcterms:modified>
</cp:coreProperties>
</file>