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5A" w:rsidRPr="00433487" w:rsidRDefault="00F4665A" w:rsidP="00F466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</w:t>
      </w:r>
      <w:r w:rsidRPr="00433487">
        <w:rPr>
          <w:rFonts w:asciiTheme="majorHAnsi" w:hAnsiTheme="majorHAnsi"/>
          <w:b/>
          <w:sz w:val="20"/>
          <w:szCs w:val="20"/>
        </w:rPr>
        <w:t>ция муниципального образовани</w:t>
      </w:r>
      <w:r w:rsidRPr="00433487">
        <w:rPr>
          <w:rStyle w:val="2LucidaSansUnicode105pt"/>
          <w:rFonts w:asciiTheme="majorHAnsi" w:eastAsia="Courier New" w:hAnsiTheme="majorHAnsi" w:cs="Courier New"/>
          <w:bCs w:val="0"/>
          <w:i w:val="0"/>
          <w:iCs w:val="0"/>
          <w:sz w:val="20"/>
          <w:szCs w:val="20"/>
        </w:rPr>
        <w:t>я</w:t>
      </w:r>
      <w:r>
        <w:rPr>
          <w:rStyle w:val="2LucidaSansUnicode105pt"/>
          <w:rFonts w:asciiTheme="majorHAnsi" w:eastAsia="Courier New" w:hAnsiTheme="majorHAnsi" w:cs="Courier New"/>
          <w:b w:val="0"/>
          <w:bCs w:val="0"/>
          <w:i w:val="0"/>
          <w:iCs w:val="0"/>
          <w:sz w:val="20"/>
          <w:szCs w:val="20"/>
        </w:rPr>
        <w:t xml:space="preserve"> </w:t>
      </w:r>
      <w:r w:rsidRPr="00433487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843AC6" w:rsidRDefault="00843AC6" w:rsidP="00F4665A">
      <w:pPr>
        <w:pStyle w:val="a4"/>
        <w:jc w:val="center"/>
        <w:rPr>
          <w:rStyle w:val="3Sylfaen155pt4pt"/>
          <w:rFonts w:asciiTheme="majorHAnsi" w:hAnsiTheme="majorHAnsi" w:cs="Arial"/>
          <w:b/>
          <w:sz w:val="20"/>
          <w:szCs w:val="20"/>
        </w:rPr>
      </w:pPr>
      <w:r>
        <w:rPr>
          <w:rStyle w:val="3Sylfaen155pt4pt"/>
          <w:rFonts w:asciiTheme="majorHAnsi" w:hAnsiTheme="majorHAnsi" w:cs="Arial"/>
          <w:b/>
          <w:sz w:val="20"/>
          <w:szCs w:val="20"/>
        </w:rPr>
        <w:t>РАСПОРЯЖЕНИЕ</w:t>
      </w:r>
      <w:bookmarkStart w:id="0" w:name="_GoBack"/>
      <w:bookmarkEnd w:id="0"/>
    </w:p>
    <w:p w:rsidR="00F4665A" w:rsidRPr="00433487" w:rsidRDefault="00F4665A" w:rsidP="00F466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31 января 2018 года №</w:t>
      </w:r>
      <w:r w:rsidRPr="00433487">
        <w:rPr>
          <w:rFonts w:asciiTheme="majorHAnsi" w:hAnsiTheme="majorHAnsi"/>
          <w:b/>
          <w:sz w:val="20"/>
          <w:szCs w:val="20"/>
        </w:rPr>
        <w:t>405-р</w:t>
      </w:r>
    </w:p>
    <w:p w:rsidR="00F4665A" w:rsidRPr="00433487" w:rsidRDefault="00F4665A" w:rsidP="00F4665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33487">
        <w:rPr>
          <w:rFonts w:asciiTheme="majorHAnsi" w:hAnsiTheme="majorHAnsi"/>
          <w:b/>
          <w:sz w:val="20"/>
          <w:szCs w:val="20"/>
        </w:rPr>
        <w:t xml:space="preserve">Об утверждении Перечня актуальных сведений об объекте адресации, вносимых в государственный адресный реестр и признании адреса объекта адресации </w:t>
      </w:r>
      <w:proofErr w:type="gramStart"/>
      <w:r w:rsidRPr="00433487">
        <w:rPr>
          <w:rFonts w:asciiTheme="majorHAnsi" w:hAnsiTheme="majorHAnsi"/>
          <w:b/>
          <w:sz w:val="20"/>
          <w:szCs w:val="20"/>
        </w:rPr>
        <w:t>актуальным</w:t>
      </w:r>
      <w:proofErr w:type="gramEnd"/>
      <w:r>
        <w:rPr>
          <w:rFonts w:asciiTheme="majorHAnsi" w:hAnsiTheme="majorHAnsi"/>
          <w:b/>
          <w:sz w:val="20"/>
          <w:szCs w:val="20"/>
        </w:rPr>
        <w:t>»</w:t>
      </w:r>
    </w:p>
    <w:p w:rsidR="00F4665A" w:rsidRPr="00433487" w:rsidRDefault="00F4665A" w:rsidP="00F4665A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433487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433487">
        <w:rPr>
          <w:rFonts w:ascii="Arial" w:hAnsi="Arial" w:cs="Arial"/>
          <w:color w:val="000000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433487">
        <w:rPr>
          <w:rFonts w:ascii="Arial" w:hAnsi="Arial" w:cs="Arial"/>
          <w:color w:val="000000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433487"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обращением Общества с ограниченной ответственностью «Управляющая компания «Микрорайон» об отсутствии в государственном адресном реестре сведений об адресе от 12.12.2017 №1080:</w:t>
      </w:r>
    </w:p>
    <w:p w:rsidR="00F4665A" w:rsidRPr="00433487" w:rsidRDefault="00F4665A" w:rsidP="00F4665A">
      <w:pPr>
        <w:pStyle w:val="1"/>
        <w:numPr>
          <w:ilvl w:val="0"/>
          <w:numId w:val="1"/>
        </w:numPr>
        <w:shd w:val="clear" w:color="auto" w:fill="auto"/>
        <w:tabs>
          <w:tab w:val="left" w:pos="1068"/>
          <w:tab w:val="left" w:pos="113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433487">
        <w:rPr>
          <w:rFonts w:ascii="Arial" w:hAnsi="Arial" w:cs="Arial"/>
          <w:color w:val="000000"/>
          <w:sz w:val="18"/>
          <w:szCs w:val="18"/>
        </w:rPr>
        <w:t>Утвердить прилагаемый Перечень актуальных сведений об объекте адресации, вносимых в государственный адресный реестр.</w:t>
      </w:r>
    </w:p>
    <w:p w:rsidR="00F4665A" w:rsidRPr="00433487" w:rsidRDefault="00F4665A" w:rsidP="00F4665A">
      <w:pPr>
        <w:pStyle w:val="1"/>
        <w:numPr>
          <w:ilvl w:val="0"/>
          <w:numId w:val="1"/>
        </w:numPr>
        <w:shd w:val="clear" w:color="auto" w:fill="auto"/>
        <w:tabs>
          <w:tab w:val="left" w:pos="1068"/>
          <w:tab w:val="left" w:pos="113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433487">
        <w:rPr>
          <w:rFonts w:ascii="Arial" w:hAnsi="Arial" w:cs="Arial"/>
          <w:color w:val="000000"/>
          <w:sz w:val="18"/>
          <w:szCs w:val="18"/>
        </w:rPr>
        <w:t>Признать актуальным адрес объекта адресации согласно Перечню, указанному в пункте 1 настоящего распоряжения.</w:t>
      </w:r>
    </w:p>
    <w:p w:rsidR="00F4665A" w:rsidRPr="00433487" w:rsidRDefault="00F4665A" w:rsidP="00F4665A">
      <w:pPr>
        <w:pStyle w:val="1"/>
        <w:numPr>
          <w:ilvl w:val="0"/>
          <w:numId w:val="1"/>
        </w:numPr>
        <w:shd w:val="clear" w:color="auto" w:fill="auto"/>
        <w:tabs>
          <w:tab w:val="left" w:pos="1068"/>
          <w:tab w:val="left" w:pos="113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433487"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объекте адресации согласно Перечню, указанному в пункте 1 настоящего распоряжения.</w:t>
      </w:r>
    </w:p>
    <w:p w:rsidR="00F4665A" w:rsidRPr="00433487" w:rsidRDefault="00F4665A" w:rsidP="00F4665A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78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433487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33487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33487"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 w:rsidRPr="00433487">
        <w:rPr>
          <w:rFonts w:ascii="Arial" w:hAnsi="Arial" w:cs="Arial"/>
          <w:sz w:val="18"/>
          <w:szCs w:val="18"/>
        </w:rPr>
        <w:t xml:space="preserve"> </w:t>
      </w:r>
      <w:r w:rsidRPr="00433487">
        <w:rPr>
          <w:rFonts w:ascii="Arial" w:hAnsi="Arial" w:cs="Arial"/>
          <w:color w:val="000000"/>
          <w:sz w:val="18"/>
          <w:szCs w:val="18"/>
        </w:rPr>
        <w:t>распоряжение администрации</w:t>
      </w:r>
      <w:r w:rsidRPr="00433487">
        <w:rPr>
          <w:rFonts w:ascii="Arial" w:hAnsi="Arial" w:cs="Arial"/>
          <w:color w:val="000000"/>
          <w:sz w:val="18"/>
          <w:szCs w:val="18"/>
        </w:rPr>
        <w:tab/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433487">
        <w:rPr>
          <w:rFonts w:ascii="Arial" w:hAnsi="Arial" w:cs="Arial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F4665A" w:rsidRPr="00433487" w:rsidRDefault="00F4665A" w:rsidP="00F4665A">
      <w:pPr>
        <w:pStyle w:val="1"/>
        <w:numPr>
          <w:ilvl w:val="0"/>
          <w:numId w:val="1"/>
        </w:numPr>
        <w:shd w:val="clear" w:color="auto" w:fill="auto"/>
        <w:tabs>
          <w:tab w:val="left" w:pos="1003"/>
          <w:tab w:val="left" w:pos="113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433487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433487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665A" w:rsidRPr="00433487" w:rsidRDefault="00F4665A" w:rsidP="00F4665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33487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433487">
        <w:rPr>
          <w:rFonts w:ascii="Arial" w:hAnsi="Arial" w:cs="Arial"/>
          <w:b/>
          <w:sz w:val="18"/>
          <w:szCs w:val="18"/>
        </w:rPr>
        <w:t xml:space="preserve"> </w:t>
      </w:r>
      <w:r w:rsidRPr="00433487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/>
    <w:p w:rsidR="00F4665A" w:rsidRDefault="00F4665A">
      <w:r>
        <w:rPr>
          <w:noProof/>
          <w:lang w:eastAsia="ru-RU"/>
        </w:rPr>
        <w:lastRenderedPageBreak/>
        <w:drawing>
          <wp:inline distT="0" distB="0" distL="0" distR="0">
            <wp:extent cx="4495800" cy="8735307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8735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6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F4399"/>
    <w:multiLevelType w:val="multilevel"/>
    <w:tmpl w:val="D8F25B46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C1B"/>
    <w:rsid w:val="00843AC6"/>
    <w:rsid w:val="00984FF0"/>
    <w:rsid w:val="009D5C1B"/>
    <w:rsid w:val="00F46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F4665A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2LucidaSansUnicode105pt">
    <w:name w:val="Основной текст (2) + Lucida Sans Unicode;10;5 pt;Не полужирный;Курсив"/>
    <w:basedOn w:val="a0"/>
    <w:rsid w:val="00F4665A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3Sylfaen155pt4pt">
    <w:name w:val="Основной текст (3) + Sylfaen;15;5 pt;Интервал 4 pt"/>
    <w:basedOn w:val="a0"/>
    <w:rsid w:val="00F4665A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31"/>
      <w:szCs w:val="31"/>
      <w:u w:val="none"/>
      <w:lang w:val="ru-RU"/>
    </w:rPr>
  </w:style>
  <w:style w:type="character" w:customStyle="1" w:styleId="a3">
    <w:name w:val="Основной текст_"/>
    <w:basedOn w:val="a0"/>
    <w:link w:val="1"/>
    <w:rsid w:val="00F4665A"/>
    <w:rPr>
      <w:rFonts w:ascii="Sylfaen" w:eastAsia="Sylfaen" w:hAnsi="Sylfaen" w:cs="Sylfae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3"/>
    <w:rsid w:val="00F4665A"/>
    <w:pPr>
      <w:widowControl w:val="0"/>
      <w:shd w:val="clear" w:color="auto" w:fill="FFFFFF"/>
      <w:spacing w:before="120" w:after="1260" w:line="319" w:lineRule="exact"/>
      <w:jc w:val="both"/>
    </w:pPr>
    <w:rPr>
      <w:rFonts w:ascii="Sylfaen" w:eastAsia="Sylfaen" w:hAnsi="Sylfaen" w:cs="Sylfaen"/>
      <w:spacing w:val="-10"/>
      <w:sz w:val="29"/>
      <w:szCs w:val="29"/>
    </w:rPr>
  </w:style>
  <w:style w:type="paragraph" w:styleId="a4">
    <w:name w:val="No Spacing"/>
    <w:uiPriority w:val="1"/>
    <w:qFormat/>
    <w:rsid w:val="00F4665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46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66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F4665A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2LucidaSansUnicode105pt">
    <w:name w:val="Основной текст (2) + Lucida Sans Unicode;10;5 pt;Не полужирный;Курсив"/>
    <w:basedOn w:val="a0"/>
    <w:rsid w:val="00F4665A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3Sylfaen155pt4pt">
    <w:name w:val="Основной текст (3) + Sylfaen;15;5 pt;Интервал 4 pt"/>
    <w:basedOn w:val="a0"/>
    <w:rsid w:val="00F4665A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31"/>
      <w:szCs w:val="31"/>
      <w:u w:val="none"/>
      <w:lang w:val="ru-RU"/>
    </w:rPr>
  </w:style>
  <w:style w:type="character" w:customStyle="1" w:styleId="a3">
    <w:name w:val="Основной текст_"/>
    <w:basedOn w:val="a0"/>
    <w:link w:val="1"/>
    <w:rsid w:val="00F4665A"/>
    <w:rPr>
      <w:rFonts w:ascii="Sylfaen" w:eastAsia="Sylfaen" w:hAnsi="Sylfaen" w:cs="Sylfaen"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3"/>
    <w:rsid w:val="00F4665A"/>
    <w:pPr>
      <w:widowControl w:val="0"/>
      <w:shd w:val="clear" w:color="auto" w:fill="FFFFFF"/>
      <w:spacing w:before="120" w:after="1260" w:line="319" w:lineRule="exact"/>
      <w:jc w:val="both"/>
    </w:pPr>
    <w:rPr>
      <w:rFonts w:ascii="Sylfaen" w:eastAsia="Sylfaen" w:hAnsi="Sylfaen" w:cs="Sylfaen"/>
      <w:spacing w:val="-10"/>
      <w:sz w:val="29"/>
      <w:szCs w:val="29"/>
    </w:rPr>
  </w:style>
  <w:style w:type="paragraph" w:styleId="a4">
    <w:name w:val="No Spacing"/>
    <w:uiPriority w:val="1"/>
    <w:qFormat/>
    <w:rsid w:val="00F4665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46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66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2018-02-01T10:08:00Z</dcterms:created>
  <dcterms:modified xsi:type="dcterms:W3CDTF">2018-02-01T10:09:00Z</dcterms:modified>
</cp:coreProperties>
</file>