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A9E" w:rsidRPr="007D7301" w:rsidRDefault="007D7301" w:rsidP="007D730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D7301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B47C7E" w:rsidRPr="007D7301">
        <w:rPr>
          <w:rFonts w:asciiTheme="majorHAnsi" w:hAnsiTheme="majorHAnsi"/>
          <w:b/>
          <w:sz w:val="20"/>
          <w:szCs w:val="20"/>
        </w:rPr>
        <w:t>«Г</w:t>
      </w:r>
      <w:r w:rsidRPr="007D7301">
        <w:rPr>
          <w:rFonts w:asciiTheme="majorHAnsi" w:hAnsiTheme="majorHAnsi"/>
          <w:b/>
          <w:sz w:val="20"/>
          <w:szCs w:val="20"/>
        </w:rPr>
        <w:t>ород</w:t>
      </w:r>
      <w:r w:rsidR="00B47C7E" w:rsidRPr="007D7301">
        <w:rPr>
          <w:rFonts w:asciiTheme="majorHAnsi" w:hAnsiTheme="majorHAnsi"/>
          <w:b/>
          <w:sz w:val="20"/>
          <w:szCs w:val="20"/>
        </w:rPr>
        <w:t xml:space="preserve"> А</w:t>
      </w:r>
      <w:r w:rsidRPr="007D7301">
        <w:rPr>
          <w:rFonts w:asciiTheme="majorHAnsi" w:hAnsiTheme="majorHAnsi"/>
          <w:b/>
          <w:sz w:val="20"/>
          <w:szCs w:val="20"/>
        </w:rPr>
        <w:t>страхань</w:t>
      </w:r>
      <w:r w:rsidR="00B47C7E" w:rsidRPr="007D7301">
        <w:rPr>
          <w:rFonts w:asciiTheme="majorHAnsi" w:hAnsiTheme="majorHAnsi"/>
          <w:b/>
          <w:sz w:val="20"/>
          <w:szCs w:val="20"/>
        </w:rPr>
        <w:t>»</w:t>
      </w:r>
    </w:p>
    <w:p w:rsidR="007D7301" w:rsidRDefault="00B47C7E" w:rsidP="007D7301">
      <w:pPr>
        <w:pStyle w:val="a8"/>
        <w:jc w:val="center"/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</w:pPr>
      <w:bookmarkStart w:id="0" w:name="bookmark0"/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Р</w:t>
      </w:r>
      <w:r w:rsid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А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С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П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Р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Я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Ж</w:t>
      </w:r>
      <w:r w:rsidRPr="007D7301">
        <w:rPr>
          <w:rStyle w:val="23"/>
          <w:rFonts w:asciiTheme="majorHAnsi" w:eastAsia="Courier New" w:hAnsiTheme="majorHAnsi" w:cs="Courier New"/>
          <w:b/>
          <w:i w:val="0"/>
          <w:iCs w:val="0"/>
          <w:sz w:val="20"/>
          <w:szCs w:val="20"/>
        </w:rPr>
        <w:t>Е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Н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И</w:t>
      </w:r>
      <w:r w:rsidRPr="007D7301">
        <w:rPr>
          <w:rStyle w:val="2TimesNewRoman145pt"/>
          <w:rFonts w:asciiTheme="majorHAnsi" w:eastAsia="Courier New" w:hAnsiTheme="majorHAnsi" w:cs="Courier New"/>
          <w:bCs w:val="0"/>
          <w:sz w:val="20"/>
          <w:szCs w:val="20"/>
        </w:rPr>
        <w:t>Е</w:t>
      </w:r>
    </w:p>
    <w:p w:rsidR="00955A9E" w:rsidRPr="007D7301" w:rsidRDefault="007D7301" w:rsidP="007D730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>26 декабря 2017 года №</w:t>
      </w:r>
      <w:r w:rsidR="00B47C7E" w:rsidRPr="007D7301">
        <w:rPr>
          <w:rFonts w:asciiTheme="majorHAnsi" w:hAnsiTheme="majorHAnsi"/>
          <w:b/>
          <w:sz w:val="20"/>
          <w:szCs w:val="20"/>
        </w:rPr>
        <w:t>2592-р</w:t>
      </w:r>
      <w:bookmarkEnd w:id="0"/>
    </w:p>
    <w:p w:rsidR="00955A9E" w:rsidRPr="007D7301" w:rsidRDefault="007D7301" w:rsidP="007D730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47C7E" w:rsidRPr="007D7301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955A9E" w:rsidRPr="007D7301" w:rsidRDefault="00B47C7E" w:rsidP="007D7301">
      <w:pPr>
        <w:pStyle w:val="1"/>
        <w:shd w:val="clear" w:color="auto" w:fill="auto"/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7D7301">
        <w:rPr>
          <w:rFonts w:ascii="Arial" w:hAnsi="Arial" w:cs="Arial"/>
          <w:sz w:val="18"/>
          <w:szCs w:val="18"/>
        </w:rPr>
        <w:t xml:space="preserve">В связи </w:t>
      </w:r>
      <w:r w:rsidRPr="007D7301">
        <w:rPr>
          <w:rFonts w:ascii="Arial" w:hAnsi="Arial" w:cs="Arial"/>
          <w:sz w:val="18"/>
          <w:szCs w:val="18"/>
        </w:rPr>
        <w:t xml:space="preserve">с обращением Бихатовой Э.С. от 17.10.2017 № 05/17-6319-(0)-0, действующей за Кузьмину М.И. по доверенности, удостоверенной Воляковой Е.В., временно исполняющей обязанности нотариуса города Астрахани Воляковой В.В., зарегистрированной в реестре за № 1-5245 </w:t>
      </w:r>
      <w:r w:rsidRPr="007D7301">
        <w:rPr>
          <w:rFonts w:ascii="Arial" w:hAnsi="Arial" w:cs="Arial"/>
          <w:sz w:val="18"/>
          <w:szCs w:val="18"/>
        </w:rPr>
        <w:t xml:space="preserve">от 27.10.2016,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</w:t>
      </w:r>
      <w:r w:rsidRPr="007D7301">
        <w:rPr>
          <w:rFonts w:ascii="Arial" w:hAnsi="Arial" w:cs="Arial"/>
          <w:sz w:val="18"/>
          <w:szCs w:val="18"/>
        </w:rPr>
        <w:t>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образования «Город Астрах</w:t>
      </w:r>
      <w:r w:rsidRPr="007D7301">
        <w:rPr>
          <w:rFonts w:ascii="Arial" w:hAnsi="Arial" w:cs="Arial"/>
          <w:sz w:val="18"/>
          <w:szCs w:val="18"/>
        </w:rPr>
        <w:t>ань», утвержденными решением Городской Думы муниципального образования «Город Астрахань» от 17.11.2016 № 156, с учетом заключения (протокола) заседания комиссии по землепользованию и застройке муниципального образования «Город Астрахань» от 24.11.2017, вви</w:t>
      </w:r>
      <w:r w:rsidRPr="007D7301">
        <w:rPr>
          <w:rFonts w:ascii="Arial" w:hAnsi="Arial" w:cs="Arial"/>
          <w:sz w:val="18"/>
          <w:szCs w:val="18"/>
        </w:rPr>
        <w:t>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955A9E" w:rsidRPr="007D7301" w:rsidRDefault="00B47C7E" w:rsidP="007D7301">
      <w:pPr>
        <w:pStyle w:val="1"/>
        <w:numPr>
          <w:ilvl w:val="0"/>
          <w:numId w:val="1"/>
        </w:numPr>
        <w:shd w:val="clear" w:color="auto" w:fill="auto"/>
        <w:tabs>
          <w:tab w:val="left" w:pos="1084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7D7301">
        <w:rPr>
          <w:rFonts w:ascii="Arial" w:hAnsi="Arial" w:cs="Arial"/>
          <w:sz w:val="18"/>
          <w:szCs w:val="18"/>
        </w:rPr>
        <w:t>Отклонить предложение Бихатовой Э.С. о внесении изменений в Правила землепользования и застройки муниципал</w:t>
      </w:r>
      <w:r w:rsidRPr="007D7301">
        <w:rPr>
          <w:rFonts w:ascii="Arial" w:hAnsi="Arial" w:cs="Arial"/>
          <w:sz w:val="18"/>
          <w:szCs w:val="18"/>
        </w:rPr>
        <w:t>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по ул. Лычманова, 86 в Кировском районе г. Астрахани, на зону, где возможно размещ</w:t>
      </w:r>
      <w:r w:rsidRPr="007D7301">
        <w:rPr>
          <w:rFonts w:ascii="Arial" w:hAnsi="Arial" w:cs="Arial"/>
          <w:sz w:val="18"/>
          <w:szCs w:val="18"/>
        </w:rPr>
        <w:t>ение малоэтажной многоквартирной жилой застройки.</w:t>
      </w:r>
    </w:p>
    <w:p w:rsidR="00955A9E" w:rsidRPr="007D7301" w:rsidRDefault="00B47C7E" w:rsidP="007D7301">
      <w:pPr>
        <w:pStyle w:val="1"/>
        <w:numPr>
          <w:ilvl w:val="0"/>
          <w:numId w:val="1"/>
        </w:numPr>
        <w:shd w:val="clear" w:color="auto" w:fill="auto"/>
        <w:tabs>
          <w:tab w:val="left" w:pos="1084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7D7301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</w:t>
      </w:r>
      <w:r w:rsidR="007D7301" w:rsidRPr="007D7301">
        <w:rPr>
          <w:rFonts w:ascii="Arial" w:hAnsi="Arial" w:cs="Arial"/>
          <w:sz w:val="18"/>
          <w:szCs w:val="18"/>
        </w:rPr>
        <w:t xml:space="preserve"> </w:t>
      </w:r>
      <w:r w:rsidRPr="007D7301">
        <w:rPr>
          <w:rFonts w:ascii="Arial" w:hAnsi="Arial" w:cs="Arial"/>
          <w:sz w:val="18"/>
          <w:szCs w:val="18"/>
        </w:rPr>
        <w:t xml:space="preserve">заявителю копию настоящего распоряжения администрации муниципального </w:t>
      </w:r>
      <w:r w:rsidRPr="007D7301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55A9E" w:rsidRPr="007D7301" w:rsidRDefault="00B47C7E" w:rsidP="007D7301">
      <w:pPr>
        <w:pStyle w:val="1"/>
        <w:numPr>
          <w:ilvl w:val="0"/>
          <w:numId w:val="1"/>
        </w:numPr>
        <w:shd w:val="clear" w:color="auto" w:fill="auto"/>
        <w:tabs>
          <w:tab w:val="left" w:pos="1052"/>
          <w:tab w:val="left" w:pos="1084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7D730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7D7301" w:rsidRPr="007D7301">
        <w:rPr>
          <w:rFonts w:ascii="Arial" w:hAnsi="Arial" w:cs="Arial"/>
          <w:sz w:val="18"/>
          <w:szCs w:val="18"/>
        </w:rPr>
        <w:t xml:space="preserve"> </w:t>
      </w:r>
      <w:r w:rsidRPr="007D7301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 w:rsidRPr="007D7301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  <w:r w:rsidR="007D7301">
        <w:rPr>
          <w:rFonts w:ascii="Arial" w:hAnsi="Arial" w:cs="Arial"/>
          <w:sz w:val="18"/>
          <w:szCs w:val="18"/>
        </w:rPr>
        <w:t xml:space="preserve"> </w:t>
      </w:r>
      <w:r w:rsidRPr="007D7301">
        <w:rPr>
          <w:rFonts w:ascii="Arial" w:hAnsi="Arial" w:cs="Arial"/>
          <w:sz w:val="18"/>
          <w:szCs w:val="18"/>
        </w:rPr>
        <w:t>Астрахань» на официальном сайте администрации мун</w:t>
      </w:r>
      <w:r w:rsidRPr="007D7301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955A9E" w:rsidRPr="007D7301" w:rsidRDefault="00B47C7E" w:rsidP="007D7301">
      <w:pPr>
        <w:pStyle w:val="1"/>
        <w:numPr>
          <w:ilvl w:val="0"/>
          <w:numId w:val="1"/>
        </w:numPr>
        <w:shd w:val="clear" w:color="auto" w:fill="auto"/>
        <w:tabs>
          <w:tab w:val="left" w:pos="1052"/>
          <w:tab w:val="left" w:pos="1084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7D7301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</w:t>
      </w:r>
      <w:r w:rsidRPr="007D7301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7D7301" w:rsidRPr="007D7301" w:rsidRDefault="00B47C7E" w:rsidP="007D730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D7301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7D7301" w:rsidRPr="007D7301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955A9E" w:rsidRDefault="00955A9E">
      <w:pPr>
        <w:pStyle w:val="1"/>
        <w:shd w:val="clear" w:color="auto" w:fill="auto"/>
        <w:spacing w:before="0" w:after="0" w:line="450" w:lineRule="exact"/>
      </w:pPr>
    </w:p>
    <w:sectPr w:rsidR="00955A9E">
      <w:headerReference w:type="default" r:id="rId8"/>
      <w:type w:val="continuous"/>
      <w:pgSz w:w="11909" w:h="16838"/>
      <w:pgMar w:top="1359" w:right="1229" w:bottom="1089" w:left="1263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C7E" w:rsidRDefault="00B47C7E">
      <w:r>
        <w:separator/>
      </w:r>
    </w:p>
  </w:endnote>
  <w:endnote w:type="continuationSeparator" w:id="0">
    <w:p w:rsidR="00B47C7E" w:rsidRDefault="00B4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C7E" w:rsidRDefault="00B47C7E"/>
  </w:footnote>
  <w:footnote w:type="continuationSeparator" w:id="0">
    <w:p w:rsidR="00B47C7E" w:rsidRDefault="00B47C7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9E" w:rsidRDefault="007D730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3702050</wp:posOffset>
              </wp:positionH>
              <wp:positionV relativeFrom="page">
                <wp:posOffset>680720</wp:posOffset>
              </wp:positionV>
              <wp:extent cx="116840" cy="189865"/>
              <wp:effectExtent l="0" t="4445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A9E" w:rsidRDefault="00B47C7E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3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5pt;margin-top:53.6pt;width:9.2pt;height:14.9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" filled="f" stroked="f">
              <v:textbox style="mso-fit-shape-to-text:t" inset="0,0,0,0">
                <w:txbxContent>
                  <w:p w:rsidR="00955A9E" w:rsidRDefault="00B47C7E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3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4123D"/>
    <w:multiLevelType w:val="multilevel"/>
    <w:tmpl w:val="1EC023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A9E"/>
    <w:rsid w:val="007D7301"/>
    <w:rsid w:val="00955A9E"/>
    <w:rsid w:val="00B4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45pt">
    <w:name w:val="Заголовок №2 + Times New Roman;14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23">
    <w:name w:val="Заголовок №2 + Курсив"/>
    <w:basedOn w:val="2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5pt">
    <w:name w:val="Основной текст + 22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45"/>
      <w:szCs w:val="45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60" w:after="36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20" w:line="444" w:lineRule="exact"/>
      <w:ind w:firstLine="2700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jc w:val="both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No Spacing"/>
    <w:uiPriority w:val="1"/>
    <w:qFormat/>
    <w:rsid w:val="007D730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45pt">
    <w:name w:val="Заголовок №2 + Times New Roman;14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23">
    <w:name w:val="Заголовок №2 + Курсив"/>
    <w:basedOn w:val="2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5pt">
    <w:name w:val="Основной текст + 22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45"/>
      <w:szCs w:val="45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60" w:after="36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20" w:line="444" w:lineRule="exact"/>
      <w:ind w:firstLine="2700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jc w:val="both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No Spacing"/>
    <w:uiPriority w:val="1"/>
    <w:qFormat/>
    <w:rsid w:val="007D730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390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2017-12-28T06:19:00Z</dcterms:created>
  <dcterms:modified xsi:type="dcterms:W3CDTF">2017-12-28T06:23:00Z</dcterms:modified>
</cp:coreProperties>
</file>