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238" w:rsidRPr="00255069" w:rsidRDefault="002A5238" w:rsidP="002A5238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 xml:space="preserve">Замечания и предложения </w:t>
      </w:r>
      <w:bookmarkEnd w:id="0"/>
      <w:r w:rsidRPr="00255069">
        <w:rPr>
          <w:b/>
          <w:sz w:val="28"/>
          <w:szCs w:val="28"/>
        </w:rPr>
        <w:t>к проекту*</w:t>
      </w:r>
    </w:p>
    <w:p w:rsidR="002A5238" w:rsidRDefault="002A5238" w:rsidP="002A5238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Охрана окружающей среды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2A5238" w:rsidRPr="00A27335" w:rsidTr="00A012F1">
        <w:trPr>
          <w:trHeight w:val="798"/>
        </w:trPr>
        <w:tc>
          <w:tcPr>
            <w:tcW w:w="675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2A5238" w:rsidRPr="00A27335" w:rsidRDefault="002A5238" w:rsidP="00A012F1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2A5238" w:rsidRPr="00A27335" w:rsidRDefault="002A5238" w:rsidP="00A012F1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2A5238" w:rsidRPr="00A27335" w:rsidTr="00A012F1">
        <w:tc>
          <w:tcPr>
            <w:tcW w:w="675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2A5238" w:rsidRPr="00A27335" w:rsidTr="00A012F1">
        <w:tc>
          <w:tcPr>
            <w:tcW w:w="675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2A5238" w:rsidRPr="00A27335" w:rsidRDefault="002A5238" w:rsidP="00A012F1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2A5238" w:rsidRDefault="002A5238" w:rsidP="002A5238">
      <w:pPr>
        <w:jc w:val="center"/>
        <w:rPr>
          <w:i/>
          <w:sz w:val="28"/>
          <w:szCs w:val="28"/>
        </w:rPr>
      </w:pPr>
    </w:p>
    <w:p w:rsidR="002A5238" w:rsidRPr="00A27335" w:rsidRDefault="002A5238" w:rsidP="002A5238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2A5238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238"/>
    <w:rsid w:val="002A523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23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23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2026-04-20T08:46:00Z</dcterms:created>
  <dcterms:modified xsi:type="dcterms:W3CDTF">2026-04-20T08:46:00Z</dcterms:modified>
</cp:coreProperties>
</file>